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8"/>
          <w:szCs w:val="48"/>
          <w:lang w:val="en-US" w:eastAsia="zh-CN"/>
        </w:rPr>
      </w:pPr>
      <w:bookmarkStart w:id="0" w:name="_GoBack"/>
      <w:bookmarkEnd w:id="0"/>
      <w:r>
        <w:rPr>
          <w:rFonts w:hint="eastAsia" w:ascii="方正小标宋_GBK" w:hAnsi="方正小标宋_GBK" w:eastAsia="方正小标宋_GBK" w:cs="方正小标宋_GBK"/>
          <w:sz w:val="48"/>
          <w:szCs w:val="48"/>
          <w:lang w:eastAsia="zh-CN"/>
        </w:rPr>
        <w:t>西吉县市场监督管理局</w:t>
      </w:r>
      <w:r>
        <w:rPr>
          <w:rFonts w:hint="eastAsia" w:ascii="方正小标宋_GBK" w:hAnsi="方正小标宋_GBK" w:eastAsia="方正小标宋_GBK" w:cs="方正小标宋_GBK"/>
          <w:sz w:val="48"/>
          <w:szCs w:val="48"/>
          <w:lang w:val="en-US" w:eastAsia="zh-CN"/>
        </w:rPr>
        <w:t>2021年度下半年案件公示情况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531"/>
        <w:gridCol w:w="186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025"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案件名称</w:t>
            </w:r>
          </w:p>
        </w:tc>
        <w:tc>
          <w:tcPr>
            <w:tcW w:w="2025"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违法主体名称或姓名</w:t>
            </w:r>
          </w:p>
        </w:tc>
        <w:tc>
          <w:tcPr>
            <w:tcW w:w="2025"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主要违法事实</w:t>
            </w:r>
          </w:p>
        </w:tc>
        <w:tc>
          <w:tcPr>
            <w:tcW w:w="2531"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行政处罚依据及内容</w:t>
            </w:r>
          </w:p>
        </w:tc>
        <w:tc>
          <w:tcPr>
            <w:tcW w:w="1866"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行政处罚决定书文号</w:t>
            </w:r>
          </w:p>
        </w:tc>
        <w:tc>
          <w:tcPr>
            <w:tcW w:w="1678"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履行日期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西吉县什字乡卫生院使用过期医疗器械案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u w:val="none"/>
                <w:lang w:eastAsia="zh-CN"/>
              </w:rPr>
              <w:t>西吉县什字乡卫生院</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当事人的行为违反了</w:t>
            </w:r>
            <w:r>
              <w:rPr>
                <w:rFonts w:hint="eastAsia" w:ascii="宋体" w:hAnsi="宋体" w:eastAsia="宋体" w:cs="宋体"/>
                <w:color w:val="000000"/>
                <w:sz w:val="21"/>
                <w:szCs w:val="21"/>
                <w:u w:val="none"/>
                <w:lang w:eastAsia="zh-CN"/>
              </w:rPr>
              <w:t>《</w:t>
            </w:r>
            <w:r>
              <w:rPr>
                <w:rFonts w:hint="eastAsia" w:ascii="宋体" w:hAnsi="宋体" w:eastAsia="宋体" w:cs="宋体"/>
                <w:i w:val="0"/>
                <w:iCs w:val="0"/>
                <w:caps w:val="0"/>
                <w:color w:val="000000"/>
                <w:spacing w:val="0"/>
                <w:sz w:val="21"/>
                <w:szCs w:val="21"/>
                <w:shd w:val="clear" w:color="auto" w:fill="FFFFFF"/>
              </w:rPr>
              <w:t>医疗器械监督管理条例》第四十条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依据《医疗器械监督管理条例》第六十六条</w:t>
            </w:r>
            <w:r>
              <w:rPr>
                <w:rFonts w:hint="eastAsia" w:ascii="宋体" w:hAnsi="宋体" w:eastAsia="宋体" w:cs="宋体"/>
                <w:sz w:val="21"/>
                <w:szCs w:val="21"/>
                <w:lang w:eastAsia="zh-CN"/>
              </w:rPr>
              <w:t>第一款第（三）项</w:t>
            </w:r>
            <w:r>
              <w:rPr>
                <w:rFonts w:hint="eastAsia" w:ascii="宋体" w:hAnsi="宋体" w:eastAsia="宋体" w:cs="宋体"/>
                <w:sz w:val="21"/>
                <w:szCs w:val="21"/>
              </w:rPr>
              <w:t>决定对当事人的违法行为责令改正，并作如下</w:t>
            </w:r>
            <w:r>
              <w:rPr>
                <w:rFonts w:hint="eastAsia" w:ascii="宋体" w:hAnsi="宋体" w:eastAsia="宋体" w:cs="宋体"/>
                <w:sz w:val="21"/>
                <w:szCs w:val="21"/>
                <w:lang w:eastAsia="zh-CN"/>
              </w:rPr>
              <w:t>行政</w:t>
            </w:r>
            <w:r>
              <w:rPr>
                <w:rFonts w:hint="eastAsia" w:ascii="宋体" w:hAnsi="宋体" w:eastAsia="宋体" w:cs="宋体"/>
                <w:sz w:val="21"/>
                <w:szCs w:val="21"/>
              </w:rPr>
              <w:t>处罚：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1、没收违法使用的过期医疗器械共计91支（盒）；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2、并处罚款20000.00元。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36</w:t>
            </w:r>
            <w:r>
              <w:rPr>
                <w:rFonts w:hint="eastAsia" w:ascii="宋体" w:hAnsi="宋体" w:eastAsia="宋体" w:cs="宋体"/>
                <w:color w:val="000000"/>
                <w:sz w:val="21"/>
                <w:szCs w:val="21"/>
                <w:u w:val="none"/>
              </w:rPr>
              <w:t>号</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西吉县盛丰酒楼未建立进货查验记录制度案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西吉县盛丰酒楼</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当事人的行为违反了《宁夏回族自治区食品生产加工小作坊小经营经营场所和食品小摊点管理条例》第二十二条第一款</w:t>
            </w:r>
          </w:p>
        </w:tc>
        <w:tc>
          <w:tcPr>
            <w:tcW w:w="25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依据《宁夏回族自治区食品生产加工小作坊小经营经营场所和食品小摊点管理条例》第三十八条</w:t>
            </w:r>
            <w:r>
              <w:rPr>
                <w:rFonts w:hint="eastAsia" w:ascii="宋体" w:hAnsi="宋体" w:eastAsia="宋体" w:cs="宋体"/>
                <w:sz w:val="21"/>
                <w:szCs w:val="21"/>
                <w:lang w:eastAsia="zh-CN"/>
              </w:rPr>
              <w:t>。</w:t>
            </w:r>
            <w:r>
              <w:rPr>
                <w:rFonts w:hint="eastAsia" w:ascii="宋体" w:hAnsi="宋体" w:eastAsia="宋体" w:cs="宋体"/>
                <w:sz w:val="21"/>
                <w:szCs w:val="21"/>
              </w:rPr>
              <w:t>1.没收当事人经营场所冷藏柜内的44个猪耳朵、8个猪肘子、13斤猪皮；2.因当事人逾期未改正，对当事人</w:t>
            </w:r>
            <w:r>
              <w:rPr>
                <w:rFonts w:hint="eastAsia" w:ascii="宋体" w:hAnsi="宋体" w:eastAsia="宋体" w:cs="宋体"/>
                <w:kern w:val="0"/>
                <w:sz w:val="21"/>
                <w:szCs w:val="21"/>
              </w:rPr>
              <w:t>处以600.00元</w:t>
            </w:r>
            <w:r>
              <w:rPr>
                <w:rFonts w:hint="eastAsia" w:ascii="宋体" w:hAnsi="宋体" w:eastAsia="宋体" w:cs="宋体"/>
                <w:sz w:val="21"/>
                <w:szCs w:val="21"/>
              </w:rPr>
              <w:t>的</w:t>
            </w:r>
            <w:r>
              <w:rPr>
                <w:rFonts w:hint="eastAsia" w:ascii="宋体" w:hAnsi="宋体" w:eastAsia="宋体" w:cs="宋体"/>
                <w:kern w:val="0"/>
                <w:sz w:val="21"/>
                <w:szCs w:val="21"/>
              </w:rPr>
              <w:t>罚款</w:t>
            </w:r>
            <w:r>
              <w:rPr>
                <w:rFonts w:hint="eastAsia" w:ascii="宋体" w:hAnsi="宋体" w:eastAsia="宋体" w:cs="宋体"/>
                <w:sz w:val="21"/>
                <w:szCs w:val="21"/>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sz w:val="21"/>
                <w:szCs w:val="21"/>
              </w:rPr>
              <w:t>西市监处〔2021〕37号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西吉县人民医院使用过期医疗器械案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西吉县人民医院</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当事人的行为违反了《医疗器械监督管理条例》第四十条之规定</w:t>
            </w:r>
          </w:p>
        </w:tc>
        <w:tc>
          <w:tcPr>
            <w:tcW w:w="25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依据《</w:t>
            </w:r>
            <w:r>
              <w:rPr>
                <w:rFonts w:hint="eastAsia" w:ascii="宋体" w:hAnsi="宋体" w:eastAsia="宋体" w:cs="宋体"/>
                <w:bCs/>
                <w:color w:val="000000"/>
                <w:sz w:val="21"/>
                <w:szCs w:val="21"/>
              </w:rPr>
              <w:t>医疗器械监督管理条例》第六十六条第一款第（三）项</w:t>
            </w:r>
            <w:r>
              <w:rPr>
                <w:rFonts w:hint="eastAsia" w:ascii="宋体" w:hAnsi="宋体" w:eastAsia="宋体" w:cs="宋体"/>
                <w:sz w:val="21"/>
                <w:szCs w:val="21"/>
              </w:rPr>
              <w:t>1.没收过期医疗器械：基托红蜡片4盒；思润根管润滑剂1支；上海医药暂封补牙条2盒；尼康暂封补牙条1盒；乐乐义齿基托树脂2瓶；造牙树脂2型1瓶；乐乐造牙粉1瓶；紫荆牙科琼脂基水胶体印模材料3型（普通型）13支；而至富士I玻璃离子水门汀1盒；医用缝合针9盒；乐乐氢氧化钙根管消毒材料1盒；镍钛锉系统2盒；2.罚款</w:t>
            </w:r>
            <w:r>
              <w:rPr>
                <w:rFonts w:hint="eastAsia" w:ascii="宋体" w:hAnsi="宋体" w:eastAsia="宋体" w:cs="宋体"/>
                <w:color w:val="333333"/>
                <w:kern w:val="0"/>
                <w:sz w:val="21"/>
                <w:szCs w:val="21"/>
              </w:rPr>
              <w:t>35000.00元</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rPr>
              <w:t>西市监处〔2021〕38号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宁夏隆昌仁德商贸有限公司西吉分公司未履行网络餐饮服务第三方平台提供者责任案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宁夏隆昌仁德商贸有限公司西吉分公司</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违反了《网络餐饮服务食品安全监督管理办法》第八条、第十一条之规定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依据《网络餐饮服务食品安全监督管理办法》</w:t>
            </w:r>
            <w:r>
              <w:rPr>
                <w:rFonts w:hint="eastAsia" w:ascii="宋体" w:hAnsi="宋体" w:eastAsia="宋体" w:cs="宋体"/>
                <w:i w:val="0"/>
                <w:iCs w:val="0"/>
                <w:caps w:val="0"/>
                <w:color w:val="333333"/>
                <w:spacing w:val="0"/>
                <w:sz w:val="21"/>
                <w:szCs w:val="21"/>
                <w:shd w:val="clear" w:color="auto" w:fill="FFFFFF"/>
              </w:rPr>
              <w:t>第</w:t>
            </w:r>
            <w:r>
              <w:rPr>
                <w:rFonts w:hint="eastAsia" w:ascii="宋体" w:hAnsi="宋体" w:eastAsia="宋体" w:cs="宋体"/>
                <w:i w:val="0"/>
                <w:iCs w:val="0"/>
                <w:caps w:val="0"/>
                <w:color w:val="333333"/>
                <w:spacing w:val="0"/>
                <w:sz w:val="21"/>
                <w:szCs w:val="21"/>
                <w:shd w:val="clear" w:color="auto" w:fill="FFFFFF"/>
                <w:lang w:eastAsia="zh-CN"/>
              </w:rPr>
              <w:t>三十一条第二项</w:t>
            </w:r>
            <w:r>
              <w:rPr>
                <w:rFonts w:hint="eastAsia" w:ascii="宋体" w:hAnsi="宋体" w:eastAsia="宋体" w:cs="宋体"/>
                <w:i w:val="0"/>
                <w:iCs w:val="0"/>
                <w:caps w:val="0"/>
                <w:color w:val="333333"/>
                <w:spacing w:val="0"/>
                <w:sz w:val="21"/>
                <w:szCs w:val="21"/>
                <w:shd w:val="clear" w:color="auto" w:fill="FFFFFF"/>
              </w:rPr>
              <w:t>规定</w:t>
            </w:r>
            <w:r>
              <w:rPr>
                <w:rFonts w:hint="eastAsia" w:ascii="宋体" w:hAnsi="宋体" w:eastAsia="宋体" w:cs="宋体"/>
                <w:sz w:val="21"/>
                <w:szCs w:val="21"/>
              </w:rPr>
              <w:t>责令当事人改正违法行为，</w:t>
            </w:r>
            <w:r>
              <w:rPr>
                <w:rFonts w:hint="eastAsia" w:ascii="宋体" w:hAnsi="宋体" w:eastAsia="宋体" w:cs="宋体"/>
                <w:sz w:val="21"/>
                <w:szCs w:val="21"/>
                <w:lang w:eastAsia="zh-CN"/>
              </w:rPr>
              <w:t>决定</w:t>
            </w:r>
            <w:r>
              <w:rPr>
                <w:rFonts w:hint="eastAsia" w:ascii="宋体" w:hAnsi="宋体" w:eastAsia="宋体" w:cs="宋体"/>
                <w:sz w:val="21"/>
                <w:szCs w:val="21"/>
              </w:rPr>
              <w:t>对当事人罚款</w:t>
            </w:r>
            <w:r>
              <w:rPr>
                <w:rFonts w:hint="eastAsia" w:ascii="宋体" w:hAnsi="宋体" w:eastAsia="宋体" w:cs="宋体"/>
                <w:sz w:val="21"/>
                <w:szCs w:val="21"/>
                <w:lang w:val="en-US" w:eastAsia="zh-CN"/>
              </w:rPr>
              <w:t>10</w:t>
            </w:r>
            <w:r>
              <w:rPr>
                <w:rFonts w:hint="eastAsia" w:ascii="宋体" w:hAnsi="宋体" w:eastAsia="宋体" w:cs="宋体"/>
                <w:sz w:val="21"/>
                <w:szCs w:val="21"/>
              </w:rPr>
              <w:t>500元整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西市监处〔2021〕3</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号</w:t>
            </w: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2021年6月2日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lang w:eastAsia="zh-CN"/>
              </w:rPr>
              <w:t>西吉县壹玖壹捌牛肉面兴隆店在食品生产经营中未遵守符合食品安全的其他规定案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lang w:eastAsia="zh-CN"/>
              </w:rPr>
              <w:t>西吉县壹玖壹捌牛肉面兴隆店</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sz w:val="21"/>
                <w:szCs w:val="21"/>
                <w:u w:val="none"/>
              </w:rPr>
              <w:t>《宁夏回族自治区食品生产加工小作坊小经营店和食品小摊点管理条例》第二十条第</w:t>
            </w:r>
            <w:r>
              <w:rPr>
                <w:rFonts w:hint="eastAsia" w:ascii="宋体" w:hAnsi="宋体" w:eastAsia="宋体" w:cs="宋体"/>
                <w:sz w:val="21"/>
                <w:szCs w:val="21"/>
                <w:u w:val="none"/>
                <w:lang w:val="en-US" w:eastAsia="zh-CN"/>
              </w:rPr>
              <w:t>(七）项</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u w:val="none"/>
                <w:lang w:eastAsia="zh-CN"/>
              </w:rPr>
              <w:t>依据</w:t>
            </w:r>
            <w:r>
              <w:rPr>
                <w:rFonts w:hint="eastAsia" w:ascii="宋体" w:hAnsi="宋体" w:eastAsia="宋体" w:cs="宋体"/>
                <w:sz w:val="21"/>
                <w:szCs w:val="21"/>
                <w:u w:val="none"/>
              </w:rPr>
              <w:t>《宁夏回族自治区食品生产加工小作坊小经营店和食品小摊点管理条例》第三十</w:t>
            </w:r>
            <w:r>
              <w:rPr>
                <w:rFonts w:hint="eastAsia" w:ascii="宋体" w:hAnsi="宋体" w:eastAsia="宋体" w:cs="宋体"/>
                <w:sz w:val="21"/>
                <w:szCs w:val="21"/>
                <w:u w:val="none"/>
                <w:lang w:eastAsia="zh-CN"/>
              </w:rPr>
              <w:t>六</w:t>
            </w:r>
            <w:r>
              <w:rPr>
                <w:rFonts w:hint="eastAsia" w:ascii="宋体" w:hAnsi="宋体" w:eastAsia="宋体" w:cs="宋体"/>
                <w:sz w:val="21"/>
                <w:szCs w:val="21"/>
                <w:u w:val="none"/>
              </w:rPr>
              <w:t>条</w:t>
            </w:r>
            <w:r>
              <w:rPr>
                <w:rFonts w:hint="eastAsia" w:ascii="宋体" w:hAnsi="宋体" w:eastAsia="宋体" w:cs="宋体"/>
                <w:sz w:val="21"/>
                <w:szCs w:val="21"/>
                <w:u w:val="none"/>
                <w:lang w:eastAsia="zh-CN"/>
              </w:rPr>
              <w:t>之规定，对当事人</w:t>
            </w:r>
            <w:r>
              <w:rPr>
                <w:rFonts w:hint="eastAsia" w:ascii="宋体" w:hAnsi="宋体" w:eastAsia="宋体" w:cs="宋体"/>
                <w:i w:val="0"/>
                <w:iCs w:val="0"/>
                <w:caps w:val="0"/>
                <w:color w:val="000000"/>
                <w:spacing w:val="0"/>
                <w:sz w:val="21"/>
                <w:szCs w:val="21"/>
                <w:shd w:val="clear" w:color="auto" w:fill="FFFFFF"/>
              </w:rPr>
              <w:t>罚款</w:t>
            </w:r>
            <w:r>
              <w:rPr>
                <w:rFonts w:hint="eastAsia" w:ascii="宋体" w:hAnsi="宋体" w:eastAsia="宋体" w:cs="宋体"/>
                <w:i w:val="0"/>
                <w:iCs w:val="0"/>
                <w:caps w:val="0"/>
                <w:color w:val="000000"/>
                <w:spacing w:val="0"/>
                <w:sz w:val="21"/>
                <w:szCs w:val="21"/>
                <w:shd w:val="clear" w:color="auto" w:fill="FFFFFF"/>
                <w:lang w:val="en-US" w:eastAsia="zh-CN"/>
              </w:rPr>
              <w:t>1</w:t>
            </w:r>
            <w:r>
              <w:rPr>
                <w:rFonts w:hint="eastAsia" w:ascii="宋体" w:hAnsi="宋体" w:eastAsia="宋体" w:cs="宋体"/>
                <w:i w:val="0"/>
                <w:iCs w:val="0"/>
                <w:caps w:val="0"/>
                <w:color w:val="000000"/>
                <w:spacing w:val="0"/>
                <w:sz w:val="21"/>
                <w:szCs w:val="21"/>
                <w:shd w:val="clear" w:color="auto" w:fill="FFFFFF"/>
              </w:rPr>
              <w:t>000.00元。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u w:val="none"/>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直接箭头连接符 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&#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aedVYFAgAA/A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40</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6</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kern w:val="1"/>
                <w:sz w:val="21"/>
                <w:szCs w:val="21"/>
                <w:u w:val="none"/>
              </w:rPr>
              <w:t>西吉县十月红海鲜自助火锅销售超过保质期的食品案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kern w:val="1"/>
                <w:sz w:val="21"/>
                <w:szCs w:val="21"/>
                <w:u w:val="none"/>
              </w:rPr>
              <w:t>西吉县十月红海鲜自助火锅</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当事人的行为违反了《中华人民共和国食品安全法》第一百二十四条第一款第五项</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依据《中华人民共和国食品安全法》第一百二十四条违反本法规定</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w:t>
            </w:r>
            <w:r>
              <w:rPr>
                <w:rFonts w:hint="eastAsia" w:ascii="宋体" w:hAnsi="宋体" w:eastAsia="宋体" w:cs="宋体"/>
                <w:sz w:val="21"/>
                <w:szCs w:val="21"/>
                <w:u w:val="none"/>
                <w:lang w:eastAsia="zh-CN"/>
              </w:rPr>
              <w:t>当事人</w:t>
            </w:r>
            <w:r>
              <w:rPr>
                <w:rFonts w:hint="eastAsia" w:ascii="宋体" w:hAnsi="宋体" w:eastAsia="宋体" w:cs="宋体"/>
                <w:sz w:val="21"/>
                <w:szCs w:val="21"/>
                <w:u w:val="none"/>
              </w:rPr>
              <w:t>作</w:t>
            </w:r>
            <w:r>
              <w:rPr>
                <w:rFonts w:hint="eastAsia" w:ascii="宋体" w:hAnsi="宋体" w:eastAsia="宋体" w:cs="宋体"/>
                <w:sz w:val="21"/>
                <w:szCs w:val="21"/>
                <w:u w:val="none"/>
                <w:lang w:eastAsia="zh-CN"/>
              </w:rPr>
              <w:t>出</w:t>
            </w:r>
            <w:r>
              <w:rPr>
                <w:rFonts w:hint="eastAsia" w:ascii="宋体" w:hAnsi="宋体" w:eastAsia="宋体" w:cs="宋体"/>
                <w:sz w:val="21"/>
                <w:szCs w:val="21"/>
                <w:u w:val="none"/>
              </w:rPr>
              <w:t>如下行政处罚：1、没收超过保质期的食品“颖萱猫耳酥”93袋；2、没收违法所得5.00元；</w:t>
            </w:r>
            <w:r>
              <w:rPr>
                <w:rFonts w:hint="eastAsia" w:ascii="宋体" w:hAnsi="宋体" w:eastAsia="宋体" w:cs="宋体"/>
                <w:sz w:val="21"/>
                <w:szCs w:val="21"/>
                <w:u w:val="none"/>
                <w:lang w:val="en-US" w:eastAsia="zh-CN"/>
              </w:rPr>
              <w:t>3</w:t>
            </w:r>
            <w:r>
              <w:rPr>
                <w:rFonts w:hint="eastAsia" w:ascii="宋体" w:hAnsi="宋体" w:eastAsia="宋体" w:cs="宋体"/>
                <w:sz w:val="21"/>
                <w:szCs w:val="21"/>
                <w:u w:val="none"/>
              </w:rPr>
              <w:t>、罚款12000元整。以上合计罚没款12005.00元。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&#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BOLo+AFAgAA/A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41</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7</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西吉县大西北眼镜行无证经营第三类医疗器械案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西吉县大西北眼镜行</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当事人的行为违反了《医疗器械监督管理条例》第三十一条第一款之规定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依据《医疗器械监督管理条例》第六十三条第一款第一项之规定，决定对当事人作如下行政处罚：1.没收违法所得360元；2.处货值金额1446元7倍的罚款，计10122元；　两项合计10428元。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5" name="直接箭头连接符 5"/>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336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&#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DEG0pQ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44</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8</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郭林无烟草专卖零售许可证从事烟草制品零售业务案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郭林</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当事人的行为违反了《无证无照经营查处办法》第二条、第五条、第七条及《中华人民共和国烟草专卖法》第三条之规定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依据《中华人民共和国烟草专卖法》第三十二条</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决定对当事人处以违法经营总额26070.00元30%的罚款，计7821.00元。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438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45</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9</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西吉县鹏飞小百货销售侵犯南孚注册商标专用权的电池案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西吉县鹏飞小百货批发部</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eastAsia="zh-CN"/>
              </w:rPr>
              <w:t>当事人</w:t>
            </w:r>
            <w:r>
              <w:rPr>
                <w:rFonts w:hint="eastAsia" w:ascii="宋体" w:hAnsi="宋体" w:eastAsia="宋体" w:cs="宋体"/>
                <w:sz w:val="21"/>
                <w:szCs w:val="21"/>
                <w:u w:val="none"/>
              </w:rPr>
              <w:t>的行为违反了《</w:t>
            </w:r>
            <w:r>
              <w:rPr>
                <w:rFonts w:hint="eastAsia" w:ascii="宋体" w:hAnsi="宋体" w:eastAsia="宋体" w:cs="宋体"/>
                <w:color w:val="000000"/>
                <w:kern w:val="0"/>
                <w:sz w:val="21"/>
                <w:szCs w:val="21"/>
                <w:u w:val="none"/>
                <w:lang w:eastAsia="zh-CN"/>
              </w:rPr>
              <w:t>中华人民共和国商标法</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第五十七条第一款第（一）项、第（三）项之规定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r>
              <w:rPr>
                <w:rFonts w:hint="eastAsia"/>
              </w:rPr>
              <w:t>依据《</w:t>
            </w:r>
            <w:r>
              <w:rPr>
                <w:rFonts w:hint="eastAsia"/>
                <w:lang w:val="en-US" w:eastAsia="zh-CN"/>
              </w:rPr>
              <w:t>中华人民共和国商标法</w:t>
            </w:r>
            <w:r>
              <w:rPr>
                <w:rFonts w:hint="eastAsia"/>
              </w:rPr>
              <w:t>》第六十条</w:t>
            </w:r>
            <w:r>
              <w:rPr>
                <w:rFonts w:hint="eastAsia"/>
                <w:lang w:eastAsia="zh-CN"/>
              </w:rPr>
              <w:t>第二款决定对当事人作如下行政处罚：</w:t>
            </w:r>
            <w:r>
              <w:rPr>
                <w:rFonts w:hint="eastAsia"/>
                <w:lang w:val="en-US" w:eastAsia="zh-CN"/>
              </w:rPr>
              <w:t>1.没收侵权商品“南孚”电池5号146粒、7号232粒；2.罚款2000元。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7" name="直接箭头连接符 7"/>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540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5+EaZBAIAAPwDAAAOAAAAZHJzL2Uyb0RvYy54bWyt&#10;U82O0zAQviPxDpbvNG2l3bJ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Rln&#10;Fgxd+O27mx9vP95+/fL9w83Pb++T/fkTmyWpeo8lZSztOhw89OuQeO+aYNKfGLFdlnd/lFfuIhO0&#10;eTY7n1xckPKCYpPpL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fhGmQ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46</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10</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西吉县什字国萍百货商店经营超过保质期的食品案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西吉县什字国萍百货商店</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sz w:val="21"/>
                <w:szCs w:val="21"/>
                <w:u w:val="none"/>
              </w:rPr>
              <w:t>《宁夏回族自治区食品生产加工小作坊小经营店和食品小摊点管理条例》第二十一条第（七）项</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lang w:eastAsia="zh-CN"/>
              </w:rPr>
              <w:t>依据《宁夏回族自治区食品生产加工小作坊小经营店和食品小摊点管理条例》第三十七条，决定对当事人的违法行为责令改正，并作如下处罚：罚款1000元。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6643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643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47</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西吉县兴隆镇海玉批发部经营用有“清真”字样的文字包装物包装清真食品以外的其他食品案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lang w:eastAsia="zh-CN"/>
              </w:rPr>
              <w:t>西吉县兴隆镇海玉批发部</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sz w:val="21"/>
                <w:szCs w:val="21"/>
                <w:u w:val="none"/>
              </w:rPr>
              <w:t>《宁夏回族自治区清真食品管理条例》第二十条</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依据《宁夏回族自治区清真食品管理条例》第四十二条决定对当事人的违法行为给予警告，并作如下处罚：罚款1000元。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u w:val="none"/>
              </w:rPr>
              <mc:AlternateContent>
                <mc:Choice Requires="wps">
                  <w:drawing>
                    <wp:anchor distT="0" distB="0" distL="114300" distR="114300" simplePos="0" relativeHeight="25166745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9" name="直接箭头连接符 9"/>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745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y1Zsv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Rln&#10;Fgxd+O27mx9vP95+/fL9w83Pb++T/fkTmyW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MtWbL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48</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西吉县兆德百货店经营超过保质期的食品案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lang w:eastAsia="zh-CN"/>
              </w:rPr>
              <w:t>西吉县兆德百货店</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sz w:val="21"/>
                <w:szCs w:val="21"/>
                <w:u w:val="none"/>
              </w:rPr>
              <w:t>《宁夏回族自治区食品生产加工小作坊小经营店和食品小摊点管理条例》第二十一条第（七）项</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依据《宁夏回族自治区食品生产加工小作坊小经营店和食品小摊点管理条例》第三十七条决定对当事人的违法行为责令改正，并作如下处罚：罚款1000元。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u w:val="none"/>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848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49</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西吉县富汇宏商贸有限公司销售不合格产品案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rPr>
              <w:t>宁夏富汇宏商贸有限公司</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rPr>
              <w:t>当事人的行为违反了《中华人民共和国产品质量法》第十二条、第三十九条的规定</w:t>
            </w:r>
          </w:p>
        </w:tc>
        <w:tc>
          <w:tcPr>
            <w:tcW w:w="2531" w:type="dxa"/>
            <w:noWrap w:val="0"/>
            <w:vAlign w:val="center"/>
          </w:tcPr>
          <w:p>
            <w:pPr>
              <w:jc w:val="left"/>
              <w:rPr>
                <w:rFonts w:hint="eastAsia"/>
              </w:rPr>
            </w:pPr>
            <w:r>
              <w:rPr>
                <w:rFonts w:hint="eastAsia"/>
              </w:rPr>
              <w:t>依据《中华人民共和国产品质量法》第五十条责令当事人改正违法行为，决定对当事人作如下行政处罚：                 1.没收“伊晨”牌鸡精调味料23袋；               2.没收违法所得32.40元；</w:t>
            </w:r>
          </w:p>
          <w:p>
            <w:pPr>
              <w:jc w:val="left"/>
              <w:rPr>
                <w:rFonts w:hint="eastAsia" w:ascii="宋体" w:hAnsi="宋体" w:eastAsia="宋体" w:cs="宋体"/>
                <w:sz w:val="21"/>
                <w:szCs w:val="21"/>
                <w:vertAlign w:val="baseline"/>
                <w:lang w:val="en-US" w:eastAsia="zh-CN"/>
              </w:rPr>
            </w:pPr>
            <w:r>
              <w:rPr>
                <w:rFonts w:hint="eastAsia"/>
              </w:rPr>
              <w:t>3.处货值金额245.00元一倍的罚款，计245.00元。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u w:val="none"/>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1" name="直接箭头连接符 1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950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HkgkABQIAAP4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kJJ&#10;iWUGb/z23c2Ptx9vv375/uHm57f3yf78iWAcxeo9VJizspsweuA3ITHfN8GkP3Ii+yzw4Siw3EfC&#10;cfPs4rycz1F7jrFydpH1L/7k+gDxqXSGJKOmEANTbRdXzlq8SRfKrDHbPYOI1THxd0IqrC3pEXU+&#10;PUsFGI4mvEHDeCQHts2p4LQSV0rrlACh3a50IDuWhiN/iSLC/nUs1Vgz6IZzOTSMTSeZeGIFiQeP&#10;qll8LTR1YKSgREt8XMlCQFZFpvQpJ7G0tilB5tEdaSbNB5WTtXXikMUvkodjkTseRzjN3V0f7bvP&#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eSCQA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50</w:t>
            </w:r>
            <w:r>
              <w:rPr>
                <w:rFonts w:hint="eastAsia" w:ascii="宋体" w:hAnsi="宋体" w:eastAsia="宋体" w:cs="宋体"/>
                <w:color w:val="000000"/>
                <w:sz w:val="21"/>
                <w:szCs w:val="21"/>
                <w:u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2021年7月8日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14</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西吉县西坪东兴百货超市销售不合格产品案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西吉县西坪东兴百货超市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u w:val="none"/>
              </w:rPr>
              <w:t>当事人的行为违反了《中华人民共和国产品质量法》第十二条、第三十九条的规定</w:t>
            </w:r>
          </w:p>
        </w:tc>
        <w:tc>
          <w:tcPr>
            <w:tcW w:w="2531" w:type="dxa"/>
            <w:noWrap w:val="0"/>
            <w:vAlign w:val="center"/>
          </w:tcPr>
          <w:p>
            <w:pPr>
              <w:spacing w:line="240" w:lineRule="auto"/>
              <w:jc w:val="left"/>
              <w:rPr>
                <w:rFonts w:hint="eastAsia" w:ascii="宋体" w:hAnsi="宋体" w:eastAsia="宋体" w:cs="宋体"/>
                <w:sz w:val="21"/>
                <w:szCs w:val="21"/>
                <w:u w:val="none"/>
              </w:rPr>
            </w:pPr>
            <w:r>
              <w:rPr>
                <w:rFonts w:hint="eastAsia" w:ascii="宋体" w:hAnsi="宋体" w:eastAsia="宋体" w:cs="宋体"/>
                <w:sz w:val="21"/>
                <w:szCs w:val="21"/>
                <w:u w:val="none"/>
              </w:rPr>
              <w:t>依据《</w:t>
            </w:r>
            <w:r>
              <w:rPr>
                <w:rFonts w:hint="eastAsia" w:ascii="宋体" w:hAnsi="宋体" w:eastAsia="宋体" w:cs="宋体"/>
                <w:bCs/>
                <w:sz w:val="21"/>
                <w:szCs w:val="21"/>
                <w:u w:val="none"/>
              </w:rPr>
              <w:t>中华人民共和国产品质量法</w:t>
            </w:r>
            <w:r>
              <w:rPr>
                <w:rFonts w:hint="eastAsia" w:ascii="宋体" w:hAnsi="宋体" w:eastAsia="宋体" w:cs="宋体"/>
                <w:sz w:val="21"/>
                <w:szCs w:val="21"/>
                <w:u w:val="none"/>
              </w:rPr>
              <w:t>》第五十条责令当事人改正违法行为，决定对当事人作如下行政处罚：                                               1.没收“伊晨”牌鸡精调味料121袋；</w:t>
            </w:r>
          </w:p>
          <w:p>
            <w:pPr>
              <w:spacing w:line="240" w:lineRule="auto"/>
              <w:jc w:val="left"/>
              <w:rPr>
                <w:rFonts w:hint="eastAsia" w:ascii="宋体" w:hAnsi="宋体" w:eastAsia="宋体" w:cs="宋体"/>
                <w:sz w:val="21"/>
                <w:szCs w:val="21"/>
                <w:u w:val="none"/>
              </w:rPr>
            </w:pPr>
            <w:r>
              <w:rPr>
                <w:rFonts w:hint="eastAsia" w:ascii="宋体" w:hAnsi="宋体" w:eastAsia="宋体" w:cs="宋体"/>
                <w:sz w:val="21"/>
                <w:szCs w:val="21"/>
                <w:u w:val="none"/>
              </w:rPr>
              <w:t>2.没收违法所得692.80元；</w:t>
            </w:r>
          </w:p>
          <w:p>
            <w:pPr>
              <w:spacing w:line="240" w:lineRule="auto"/>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3.处货值金额3165.00元50%的罚款，计1582.50元。共计罚没款2275.30元整。</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2" name="直接箭头连接符 1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052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lb1bBBQ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OVvVsE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51</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15</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张永青无烟草专卖零售许可证从事烟草制品零售业务案</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rPr>
            </w:pPr>
            <w:r>
              <w:rPr>
                <w:rFonts w:hint="eastAsia" w:ascii="宋体" w:hAnsi="宋体" w:eastAsia="宋体" w:cs="宋体"/>
                <w:color w:val="000000"/>
                <w:sz w:val="21"/>
                <w:szCs w:val="21"/>
                <w:u w:val="none"/>
                <w:lang w:eastAsia="zh-CN"/>
              </w:rPr>
              <w:t>张永青</w:t>
            </w:r>
          </w:p>
          <w:p>
            <w:pPr>
              <w:spacing w:line="240" w:lineRule="auto"/>
              <w:jc w:val="center"/>
              <w:rPr>
                <w:rFonts w:hint="eastAsia" w:ascii="宋体" w:hAnsi="宋体" w:eastAsia="宋体" w:cs="宋体"/>
                <w:sz w:val="21"/>
                <w:szCs w:val="21"/>
                <w:u w:val="none"/>
                <w:vertAlign w:val="baseline"/>
                <w:lang w:val="en-US" w:eastAsia="zh-CN"/>
              </w:rPr>
            </w:pP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当事人的行为违反了《无证无照经营查处办法》第二条、第五条、第七条及《中华人民共和国烟草专卖法》第三条之规定</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依据《中华人民共和国烟草专卖法》第三十二条</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对当事人处以违法经营总额</w:t>
            </w:r>
            <w:r>
              <w:rPr>
                <w:rFonts w:hint="eastAsia" w:ascii="宋体" w:hAnsi="宋体" w:eastAsia="宋体" w:cs="宋体"/>
                <w:sz w:val="21"/>
                <w:szCs w:val="21"/>
                <w:u w:val="none"/>
                <w:lang w:val="en-US" w:eastAsia="zh-CN"/>
              </w:rPr>
              <w:t>25150</w:t>
            </w:r>
            <w:r>
              <w:rPr>
                <w:rFonts w:hint="eastAsia" w:ascii="宋体" w:hAnsi="宋体" w:eastAsia="宋体" w:cs="宋体"/>
                <w:sz w:val="21"/>
                <w:szCs w:val="21"/>
                <w:u w:val="none"/>
              </w:rPr>
              <w:t>元30%的罚款，计</w:t>
            </w:r>
            <w:r>
              <w:rPr>
                <w:rFonts w:hint="eastAsia" w:ascii="宋体" w:hAnsi="宋体" w:eastAsia="宋体" w:cs="宋体"/>
                <w:sz w:val="21"/>
                <w:szCs w:val="21"/>
                <w:u w:val="none"/>
                <w:lang w:val="en-US" w:eastAsia="zh-CN"/>
              </w:rPr>
              <w:t>7545</w:t>
            </w:r>
            <w:r>
              <w:rPr>
                <w:rFonts w:hint="eastAsia" w:ascii="宋体" w:hAnsi="宋体" w:eastAsia="宋体" w:cs="宋体"/>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155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3" name="直接箭头连接符 1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155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EOUw3BgIAAP4DAAAOAAAAZHJzL2Uyb0RvYy54bWyt&#10;U81uEzEQviPxDpbvZJOg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BEOUw3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52</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16</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西吉县进刚购物超市经营超过使用期限的化妆品案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西吉县进刚购物超市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color w:val="000000"/>
                <w:sz w:val="21"/>
                <w:szCs w:val="21"/>
                <w:u w:val="none"/>
                <w:lang w:eastAsia="zh-CN"/>
              </w:rPr>
              <w:t>《</w:t>
            </w:r>
            <w:r>
              <w:rPr>
                <w:rFonts w:hint="eastAsia" w:ascii="宋体" w:hAnsi="宋体" w:eastAsia="宋体" w:cs="宋体"/>
                <w:i w:val="0"/>
                <w:iCs w:val="0"/>
                <w:caps w:val="0"/>
                <w:color w:val="000000"/>
                <w:spacing w:val="0"/>
                <w:sz w:val="21"/>
                <w:szCs w:val="21"/>
                <w:u w:val="none"/>
                <w:shd w:val="clear" w:color="auto" w:fill="FFFFFF"/>
              </w:rPr>
              <w:t>化妆品监督管理条例》第</w:t>
            </w:r>
            <w:r>
              <w:rPr>
                <w:rFonts w:hint="eastAsia" w:ascii="宋体" w:hAnsi="宋体" w:eastAsia="宋体" w:cs="宋体"/>
                <w:i w:val="0"/>
                <w:iCs w:val="0"/>
                <w:caps w:val="0"/>
                <w:color w:val="000000"/>
                <w:spacing w:val="0"/>
                <w:sz w:val="21"/>
                <w:szCs w:val="21"/>
                <w:u w:val="none"/>
                <w:shd w:val="clear" w:color="auto" w:fill="FFFFFF"/>
                <w:lang w:eastAsia="zh-CN"/>
              </w:rPr>
              <w:t>三</w:t>
            </w:r>
            <w:r>
              <w:rPr>
                <w:rFonts w:hint="eastAsia" w:ascii="宋体" w:hAnsi="宋体" w:eastAsia="宋体" w:cs="宋体"/>
                <w:i w:val="0"/>
                <w:iCs w:val="0"/>
                <w:caps w:val="0"/>
                <w:color w:val="000000"/>
                <w:spacing w:val="0"/>
                <w:sz w:val="21"/>
                <w:szCs w:val="21"/>
                <w:u w:val="none"/>
                <w:shd w:val="clear" w:color="auto" w:fill="FFFFFF"/>
              </w:rPr>
              <w:t>十</w:t>
            </w:r>
            <w:r>
              <w:rPr>
                <w:rFonts w:hint="eastAsia" w:ascii="宋体" w:hAnsi="宋体" w:eastAsia="宋体" w:cs="宋体"/>
                <w:i w:val="0"/>
                <w:iCs w:val="0"/>
                <w:caps w:val="0"/>
                <w:color w:val="000000"/>
                <w:spacing w:val="0"/>
                <w:sz w:val="21"/>
                <w:szCs w:val="21"/>
                <w:u w:val="none"/>
                <w:shd w:val="clear" w:color="auto" w:fill="FFFFFF"/>
                <w:lang w:eastAsia="zh-CN"/>
              </w:rPr>
              <w:t>九</w:t>
            </w:r>
            <w:r>
              <w:rPr>
                <w:rFonts w:hint="eastAsia" w:ascii="宋体" w:hAnsi="宋体" w:eastAsia="宋体" w:cs="宋体"/>
                <w:i w:val="0"/>
                <w:iCs w:val="0"/>
                <w:caps w:val="0"/>
                <w:color w:val="000000"/>
                <w:spacing w:val="0"/>
                <w:sz w:val="21"/>
                <w:szCs w:val="21"/>
                <w:u w:val="none"/>
                <w:shd w:val="clear" w:color="auto" w:fill="FFFFFF"/>
              </w:rPr>
              <w:t>条</w:t>
            </w:r>
          </w:p>
        </w:tc>
        <w:tc>
          <w:tcPr>
            <w:tcW w:w="2531" w:type="dxa"/>
            <w:noWrap w:val="0"/>
            <w:vAlign w:val="center"/>
          </w:tcPr>
          <w:p>
            <w:pPr>
              <w:spacing w:line="240" w:lineRule="auto"/>
              <w:jc w:val="center"/>
              <w:rPr>
                <w:rFonts w:hint="eastAsia" w:ascii="宋体" w:hAnsi="宋体" w:eastAsia="宋体" w:cs="宋体"/>
                <w:i w:val="0"/>
                <w:iCs w:val="0"/>
                <w:caps w:val="0"/>
                <w:color w:val="000000"/>
                <w:spacing w:val="0"/>
                <w:sz w:val="21"/>
                <w:szCs w:val="21"/>
                <w:u w:val="none"/>
                <w:shd w:val="clear" w:color="auto" w:fill="FFFFFF"/>
              </w:rPr>
            </w:pPr>
            <w:r>
              <w:rPr>
                <w:rFonts w:hint="eastAsia" w:ascii="宋体" w:hAnsi="宋体" w:eastAsia="宋体" w:cs="宋体"/>
                <w:sz w:val="21"/>
                <w:szCs w:val="21"/>
                <w:u w:val="none"/>
              </w:rPr>
              <w:t>依据《化妆品监督管理条例》第六十条第（五）项决定对当事人的违法行为责令改正，并作如下</w:t>
            </w:r>
            <w:r>
              <w:rPr>
                <w:rFonts w:hint="eastAsia" w:ascii="宋体" w:hAnsi="宋体" w:eastAsia="宋体" w:cs="宋体"/>
                <w:sz w:val="21"/>
                <w:szCs w:val="21"/>
                <w:u w:val="none"/>
                <w:lang w:eastAsia="zh-CN"/>
              </w:rPr>
              <w:t>行政</w:t>
            </w:r>
            <w:r>
              <w:rPr>
                <w:rFonts w:hint="eastAsia" w:ascii="宋体" w:hAnsi="宋体" w:eastAsia="宋体" w:cs="宋体"/>
                <w:sz w:val="21"/>
                <w:szCs w:val="21"/>
                <w:u w:val="none"/>
              </w:rPr>
              <w:t>处罚：1、没收我局</w:t>
            </w:r>
            <w:r>
              <w:rPr>
                <w:rFonts w:hint="eastAsia" w:ascii="宋体" w:hAnsi="宋体" w:eastAsia="宋体" w:cs="宋体"/>
                <w:i w:val="0"/>
                <w:iCs w:val="0"/>
                <w:caps w:val="0"/>
                <w:color w:val="000000"/>
                <w:spacing w:val="0"/>
                <w:sz w:val="21"/>
                <w:szCs w:val="21"/>
                <w:u w:val="none"/>
                <w:shd w:val="clear" w:color="auto" w:fill="FFFFFF"/>
              </w:rPr>
              <w:t>以</w:t>
            </w:r>
            <w:r>
              <w:rPr>
                <w:rFonts w:hint="eastAsia" w:ascii="宋体" w:hAnsi="宋体" w:eastAsia="宋体" w:cs="宋体"/>
                <w:i w:val="0"/>
                <w:iCs w:val="0"/>
                <w:caps w:val="0"/>
                <w:color w:val="000000"/>
                <w:spacing w:val="0"/>
                <w:sz w:val="21"/>
                <w:szCs w:val="21"/>
                <w:u w:val="none"/>
                <w:shd w:val="clear" w:color="auto" w:fill="FFFFFF"/>
                <w:lang w:eastAsia="zh-CN"/>
              </w:rPr>
              <w:t>西</w:t>
            </w:r>
            <w:r>
              <w:rPr>
                <w:rFonts w:hint="eastAsia" w:ascii="宋体" w:hAnsi="宋体" w:eastAsia="宋体" w:cs="宋体"/>
                <w:i w:val="0"/>
                <w:iCs w:val="0"/>
                <w:caps w:val="0"/>
                <w:color w:val="000000"/>
                <w:spacing w:val="0"/>
                <w:sz w:val="21"/>
                <w:szCs w:val="21"/>
                <w:u w:val="none"/>
                <w:shd w:val="clear" w:color="auto" w:fill="FFFFFF"/>
              </w:rPr>
              <w:t>市监强字〔2021〕</w:t>
            </w:r>
            <w:r>
              <w:rPr>
                <w:rFonts w:hint="eastAsia" w:ascii="宋体" w:hAnsi="宋体" w:eastAsia="宋体" w:cs="宋体"/>
                <w:i w:val="0"/>
                <w:iCs w:val="0"/>
                <w:caps w:val="0"/>
                <w:color w:val="000000"/>
                <w:spacing w:val="0"/>
                <w:sz w:val="21"/>
                <w:szCs w:val="21"/>
                <w:u w:val="none"/>
                <w:shd w:val="clear" w:color="auto" w:fill="FFFFFF"/>
                <w:lang w:val="en-US" w:eastAsia="zh-CN"/>
              </w:rPr>
              <w:t>27</w:t>
            </w:r>
            <w:r>
              <w:rPr>
                <w:rFonts w:hint="eastAsia" w:ascii="宋体" w:hAnsi="宋体" w:eastAsia="宋体" w:cs="宋体"/>
                <w:i w:val="0"/>
                <w:iCs w:val="0"/>
                <w:caps w:val="0"/>
                <w:color w:val="000000"/>
                <w:spacing w:val="0"/>
                <w:sz w:val="21"/>
                <w:szCs w:val="21"/>
                <w:u w:val="none"/>
                <w:shd w:val="clear" w:color="auto" w:fill="FFFFFF"/>
              </w:rPr>
              <w:t>号《实施行政强制措施决定书》扣押的超过使用期限化妆品；2、并处罚款</w:t>
            </w:r>
            <w:r>
              <w:rPr>
                <w:rFonts w:hint="eastAsia" w:ascii="宋体" w:hAnsi="宋体" w:eastAsia="宋体" w:cs="宋体"/>
                <w:i w:val="0"/>
                <w:iCs w:val="0"/>
                <w:caps w:val="0"/>
                <w:color w:val="000000"/>
                <w:spacing w:val="0"/>
                <w:sz w:val="21"/>
                <w:szCs w:val="21"/>
                <w:u w:val="none"/>
                <w:shd w:val="clear" w:color="auto" w:fill="FFFFFF"/>
                <w:lang w:val="en-US" w:eastAsia="zh-CN"/>
              </w:rPr>
              <w:t>2</w:t>
            </w:r>
            <w:r>
              <w:rPr>
                <w:rFonts w:hint="eastAsia" w:ascii="宋体" w:hAnsi="宋体" w:eastAsia="宋体" w:cs="宋体"/>
                <w:i w:val="0"/>
                <w:iCs w:val="0"/>
                <w:caps w:val="0"/>
                <w:color w:val="000000"/>
                <w:spacing w:val="0"/>
                <w:sz w:val="21"/>
                <w:szCs w:val="21"/>
                <w:u w:val="none"/>
                <w:shd w:val="clear" w:color="auto" w:fill="FFFFFF"/>
              </w:rPr>
              <w:t>000.00元。</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257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4" name="直接箭头连接符 1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257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gkpiYBgIAAP4DAAAOAAAAZHJzL2Uyb0RvYy54bWyt&#10;U81uEzEQviPxDpbvZJOI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DgkpiY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53</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17</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西吉县单民晓琴评价商店经营超过保质期的食品案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西吉县单民晓琴评价商店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当事人的行为违反了《宁夏回族自治区食品生产加工小作坊小经营店和食品小摊点管理条例》第二十一条第（七）项</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i w:val="0"/>
                <w:iCs w:val="0"/>
                <w:caps w:val="0"/>
                <w:color w:val="000000"/>
                <w:spacing w:val="0"/>
                <w:sz w:val="21"/>
                <w:szCs w:val="21"/>
                <w:u w:val="none"/>
                <w:shd w:val="clear" w:color="auto" w:fill="FFFFFF"/>
              </w:rPr>
              <w:t>依据《宁夏回族自治区食品生产加工小作坊小经营店和食品小摊点管理条例》第三十七条</w:t>
            </w:r>
            <w:r>
              <w:rPr>
                <w:rFonts w:hint="eastAsia" w:ascii="宋体" w:hAnsi="宋体" w:eastAsia="宋体" w:cs="宋体"/>
                <w:i w:val="0"/>
                <w:iCs w:val="0"/>
                <w:caps w:val="0"/>
                <w:color w:val="000000"/>
                <w:spacing w:val="0"/>
                <w:sz w:val="21"/>
                <w:szCs w:val="21"/>
                <w:u w:val="none"/>
                <w:shd w:val="clear" w:color="auto" w:fill="FFFFFF"/>
                <w:lang w:eastAsia="zh-CN"/>
              </w:rPr>
              <w:t>，</w:t>
            </w:r>
            <w:r>
              <w:rPr>
                <w:rFonts w:hint="eastAsia" w:ascii="宋体" w:hAnsi="宋体" w:eastAsia="宋体" w:cs="宋体"/>
                <w:i w:val="0"/>
                <w:iCs w:val="0"/>
                <w:caps w:val="0"/>
                <w:color w:val="000000"/>
                <w:spacing w:val="0"/>
                <w:sz w:val="21"/>
                <w:szCs w:val="21"/>
                <w:u w:val="none"/>
                <w:shd w:val="clear" w:color="auto" w:fill="FFFFFF"/>
              </w:rPr>
              <w:t>决定对当事人的违法行为责令改正，并作如下处罚：罚款1000元。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360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5" name="直接箭头连接符 15"/>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360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HEgm4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54</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18</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西吉县双旺批发部擅自使用与他人有一定影响的商品名称、包装、装潢等近似的标识案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Cs/>
                <w:sz w:val="21"/>
                <w:szCs w:val="21"/>
                <w:u w:val="none"/>
              </w:rPr>
              <w:t>西吉县双旺批发部</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w:t>
            </w:r>
            <w:r>
              <w:rPr>
                <w:rFonts w:hint="eastAsia" w:ascii="宋体" w:hAnsi="宋体" w:eastAsia="宋体" w:cs="宋体"/>
                <w:color w:val="000000"/>
                <w:sz w:val="21"/>
                <w:szCs w:val="21"/>
                <w:u w:val="none"/>
              </w:rPr>
              <w:t>为违反</w:t>
            </w:r>
            <w:r>
              <w:rPr>
                <w:rFonts w:hint="eastAsia" w:ascii="宋体" w:hAnsi="宋体" w:eastAsia="宋体" w:cs="宋体"/>
                <w:sz w:val="21"/>
                <w:szCs w:val="21"/>
                <w:u w:val="none"/>
              </w:rPr>
              <w:t>了《</w:t>
            </w:r>
            <w:r>
              <w:rPr>
                <w:rFonts w:hint="eastAsia" w:ascii="宋体" w:hAnsi="宋体" w:eastAsia="宋体" w:cs="宋体"/>
                <w:color w:val="000000"/>
                <w:sz w:val="21"/>
                <w:szCs w:val="21"/>
                <w:u w:val="none"/>
              </w:rPr>
              <w:t>中华人民共和国反不正当竞争法</w:t>
            </w:r>
            <w:r>
              <w:rPr>
                <w:rFonts w:hint="eastAsia" w:ascii="宋体" w:hAnsi="宋体" w:eastAsia="宋体" w:cs="宋体"/>
                <w:sz w:val="21"/>
                <w:szCs w:val="21"/>
                <w:u w:val="none"/>
              </w:rPr>
              <w:t>》第六条第一款第</w:t>
            </w:r>
            <w:r>
              <w:rPr>
                <w:rFonts w:hint="eastAsia" w:ascii="宋体" w:hAnsi="宋体" w:eastAsia="宋体" w:cs="宋体"/>
                <w:color w:val="000000"/>
                <w:sz w:val="21"/>
                <w:szCs w:val="21"/>
                <w:u w:val="none"/>
              </w:rPr>
              <w:t>(一)项</w:t>
            </w:r>
          </w:p>
        </w:tc>
        <w:tc>
          <w:tcPr>
            <w:tcW w:w="2531" w:type="dxa"/>
            <w:noWrap w:val="0"/>
            <w:vAlign w:val="center"/>
          </w:tcPr>
          <w:p>
            <w:pPr>
              <w:spacing w:line="240" w:lineRule="auto"/>
              <w:jc w:val="left"/>
              <w:rPr>
                <w:rFonts w:hint="eastAsia" w:ascii="宋体" w:hAnsi="宋体" w:eastAsia="宋体" w:cs="宋体"/>
                <w:sz w:val="21"/>
                <w:szCs w:val="21"/>
                <w:u w:val="none"/>
              </w:rPr>
            </w:pPr>
            <w:r>
              <w:rPr>
                <w:rFonts w:hint="eastAsia" w:ascii="宋体" w:hAnsi="宋体" w:eastAsia="宋体" w:cs="宋体"/>
                <w:sz w:val="21"/>
                <w:szCs w:val="21"/>
                <w:u w:val="none"/>
              </w:rPr>
              <w:t>依据《中华人民共和国反不正当竞争法》第十八条第一款责令当事人停止违法行为，决定对当事人作如下行政处罚：         1.没收“劲冠”牌健雄劲酒1531瓶；</w:t>
            </w:r>
          </w:p>
          <w:p>
            <w:pPr>
              <w:spacing w:line="240" w:lineRule="auto"/>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2.罚款3000元。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462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6" name="直接箭头连接符 1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462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Od2vBQIAAP4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OM53a8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55</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19</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西吉县骆永强批发商行擅自使用与他人有一定影响的商品名称、包装、装潢等近似的标识案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Cs/>
                <w:sz w:val="21"/>
                <w:szCs w:val="21"/>
                <w:u w:val="none"/>
              </w:rPr>
              <w:t>西吉县</w:t>
            </w:r>
            <w:r>
              <w:rPr>
                <w:rFonts w:hint="eastAsia" w:ascii="宋体" w:hAnsi="宋体" w:eastAsia="宋体" w:cs="宋体"/>
                <w:sz w:val="21"/>
                <w:szCs w:val="21"/>
                <w:u w:val="none"/>
              </w:rPr>
              <w:t>骆永强批发商行</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当</w:t>
            </w:r>
            <w:r>
              <w:rPr>
                <w:rFonts w:hint="eastAsia" w:ascii="宋体" w:hAnsi="宋体" w:eastAsia="宋体" w:cs="宋体"/>
                <w:sz w:val="21"/>
                <w:szCs w:val="21"/>
                <w:u w:val="none"/>
              </w:rPr>
              <w:t>事人的行</w:t>
            </w:r>
            <w:r>
              <w:rPr>
                <w:rFonts w:hint="eastAsia" w:ascii="宋体" w:hAnsi="宋体" w:eastAsia="宋体" w:cs="宋体"/>
                <w:color w:val="000000"/>
                <w:sz w:val="21"/>
                <w:szCs w:val="21"/>
                <w:u w:val="none"/>
              </w:rPr>
              <w:t>为违反</w:t>
            </w:r>
            <w:r>
              <w:rPr>
                <w:rFonts w:hint="eastAsia" w:ascii="宋体" w:hAnsi="宋体" w:eastAsia="宋体" w:cs="宋体"/>
                <w:sz w:val="21"/>
                <w:szCs w:val="21"/>
                <w:u w:val="none"/>
              </w:rPr>
              <w:t>了《</w:t>
            </w:r>
            <w:r>
              <w:rPr>
                <w:rFonts w:hint="eastAsia" w:ascii="宋体" w:hAnsi="宋体" w:eastAsia="宋体" w:cs="宋体"/>
                <w:color w:val="000000"/>
                <w:sz w:val="21"/>
                <w:szCs w:val="21"/>
                <w:u w:val="none"/>
              </w:rPr>
              <w:t>中华人民共和国反不正当竞争法</w:t>
            </w:r>
            <w:r>
              <w:rPr>
                <w:rFonts w:hint="eastAsia" w:ascii="宋体" w:hAnsi="宋体" w:eastAsia="宋体" w:cs="宋体"/>
                <w:sz w:val="21"/>
                <w:szCs w:val="21"/>
                <w:u w:val="none"/>
              </w:rPr>
              <w:t>》第六条第一款第</w:t>
            </w:r>
            <w:r>
              <w:rPr>
                <w:rFonts w:hint="eastAsia" w:ascii="宋体" w:hAnsi="宋体" w:eastAsia="宋体" w:cs="宋体"/>
                <w:color w:val="000000"/>
                <w:sz w:val="21"/>
                <w:szCs w:val="21"/>
                <w:u w:val="none"/>
              </w:rPr>
              <w:t>(一)项</w:t>
            </w:r>
          </w:p>
        </w:tc>
        <w:tc>
          <w:tcPr>
            <w:tcW w:w="2531" w:type="dxa"/>
            <w:noWrap w:val="0"/>
            <w:vAlign w:val="center"/>
          </w:tcPr>
          <w:p>
            <w:pPr>
              <w:jc w:val="left"/>
              <w:rPr>
                <w:rFonts w:hint="eastAsia"/>
              </w:rPr>
            </w:pPr>
            <w:r>
              <w:rPr>
                <w:rFonts w:hint="eastAsia"/>
              </w:rPr>
              <w:t>当事人的行为违反了《中华人民共和国反不正当竞争法》第六条第一款第（一）项责令当事人停止违法行为，决定对当事人作如下行政处罚：</w:t>
            </w:r>
          </w:p>
          <w:p>
            <w:pPr>
              <w:jc w:val="left"/>
              <w:rPr>
                <w:rFonts w:hint="eastAsia"/>
                <w:lang w:val="en-US" w:eastAsia="zh-CN"/>
              </w:rPr>
            </w:pPr>
            <w:r>
              <w:rPr>
                <w:rFonts w:hint="eastAsia"/>
              </w:rPr>
              <w:t>1.没收“劲冠”牌健雄劲酒</w:t>
            </w:r>
            <w:r>
              <w:rPr>
                <w:rFonts w:hint="eastAsia"/>
                <w:lang w:val="en-US" w:eastAsia="zh-CN"/>
              </w:rPr>
              <w:t>23</w:t>
            </w:r>
            <w:r>
              <w:rPr>
                <w:rFonts w:hint="eastAsia"/>
              </w:rPr>
              <w:t>箱；                       2.罚款1000元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564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7" name="直接箭头连接符 17"/>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564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Cb8dZBQIAAP4DAAAOAAAAZHJzL2Uyb0RvYy54bWyt&#10;U82O0zAQviPxDpbvNG2l3bJ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Jvx1k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56</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西吉县吴建伟眼镜店使用未在有效检定期限内的计量器具案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rPr>
              <w:t>西吉县</w:t>
            </w:r>
            <w:r>
              <w:rPr>
                <w:rFonts w:hint="eastAsia" w:ascii="宋体" w:hAnsi="宋体" w:eastAsia="宋体" w:cs="宋体"/>
                <w:color w:val="auto"/>
                <w:sz w:val="21"/>
                <w:szCs w:val="21"/>
                <w:u w:val="none"/>
                <w:lang w:eastAsia="zh-CN"/>
              </w:rPr>
              <w:t>吴建伟眼镜店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rPr>
              <w:t>当事人的行为违反了</w:t>
            </w:r>
            <w:r>
              <w:rPr>
                <w:rFonts w:hint="eastAsia" w:ascii="宋体" w:hAnsi="宋体" w:eastAsia="宋体" w:cs="宋体"/>
                <w:color w:val="auto"/>
                <w:sz w:val="21"/>
                <w:szCs w:val="21"/>
                <w:u w:val="none"/>
                <w:lang w:eastAsia="zh-CN"/>
              </w:rPr>
              <w:t>《中华人民共和国计量法实施细则》第二十二条</w:t>
            </w:r>
          </w:p>
        </w:tc>
        <w:tc>
          <w:tcPr>
            <w:tcW w:w="2531" w:type="dxa"/>
            <w:noWrap w:val="0"/>
            <w:vAlign w:val="center"/>
          </w:tcPr>
          <w:p>
            <w:pPr>
              <w:pStyle w:val="2"/>
              <w:shd w:val="clear" w:color="auto" w:fill="auto"/>
              <w:spacing w:line="24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sz w:val="21"/>
                <w:szCs w:val="21"/>
                <w:u w:val="none"/>
              </w:rPr>
              <w:t>依据</w:t>
            </w:r>
            <w:r>
              <w:rPr>
                <w:rFonts w:hint="eastAsia" w:ascii="宋体" w:hAnsi="宋体" w:eastAsia="宋体" w:cs="宋体"/>
                <w:color w:val="auto"/>
                <w:sz w:val="21"/>
                <w:szCs w:val="21"/>
                <w:u w:val="none"/>
              </w:rPr>
              <w:t>《中华人民共和国计量法实施细则》第四十三条责令当事人改正违法行为，</w:t>
            </w:r>
            <w:r>
              <w:rPr>
                <w:rFonts w:hint="eastAsia" w:ascii="宋体" w:hAnsi="宋体" w:eastAsia="宋体" w:cs="宋体"/>
                <w:color w:val="auto"/>
                <w:sz w:val="21"/>
                <w:szCs w:val="21"/>
                <w:u w:val="none"/>
                <w:lang w:eastAsia="zh-CN"/>
              </w:rPr>
              <w:t>决定</w:t>
            </w:r>
            <w:r>
              <w:rPr>
                <w:rFonts w:hint="eastAsia" w:ascii="宋体" w:hAnsi="宋体" w:eastAsia="宋体" w:cs="宋体"/>
                <w:color w:val="auto"/>
                <w:sz w:val="21"/>
                <w:szCs w:val="21"/>
                <w:u w:val="none"/>
              </w:rPr>
              <w:t>对当事人作如下行政处罚： 1.责令其停止使用未进行周期检定的</w:t>
            </w:r>
            <w:r>
              <w:rPr>
                <w:rFonts w:hint="eastAsia" w:ascii="宋体" w:hAnsi="宋体" w:eastAsia="宋体" w:cs="宋体"/>
                <w:color w:val="auto"/>
                <w:sz w:val="21"/>
                <w:szCs w:val="21"/>
                <w:u w:val="none"/>
                <w:lang w:eastAsia="zh-CN"/>
              </w:rPr>
              <w:t>FR-8900电脑验光仪</w:t>
            </w:r>
            <w:r>
              <w:rPr>
                <w:rFonts w:hint="eastAsia" w:ascii="宋体" w:hAnsi="宋体" w:eastAsia="宋体" w:cs="宋体"/>
                <w:color w:val="auto"/>
                <w:sz w:val="21"/>
                <w:szCs w:val="21"/>
                <w:u w:val="none"/>
              </w:rPr>
              <w:t>；2.处以罚款</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00元整；</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8" name="直接箭头连接符 1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667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qaAUrBQ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OpoBSs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57</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21</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固原瑞和堂医药连锁销售有限公司第二十药店销售劣药案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固原瑞和堂医药连锁销售有限公司第二十药店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证明当事人的经营行为涉嫌违反了《中华人民共和国药品管理法》第九十八条第三款第五项</w:t>
            </w:r>
          </w:p>
        </w:tc>
        <w:tc>
          <w:tcPr>
            <w:tcW w:w="2531" w:type="dxa"/>
            <w:noWrap w:val="0"/>
            <w:vAlign w:val="center"/>
          </w:tcPr>
          <w:p>
            <w:pPr>
              <w:spacing w:line="240" w:lineRule="auto"/>
              <w:jc w:val="center"/>
              <w:rPr>
                <w:rFonts w:hint="eastAsia" w:ascii="宋体" w:hAnsi="宋体" w:eastAsia="宋体" w:cs="宋体"/>
                <w:bCs/>
                <w:kern w:val="2"/>
                <w:sz w:val="21"/>
                <w:szCs w:val="21"/>
                <w:u w:val="none"/>
                <w:lang w:eastAsia="zh-CN"/>
              </w:rPr>
            </w:pPr>
            <w:r>
              <w:rPr>
                <w:rFonts w:hint="eastAsia" w:ascii="宋体" w:hAnsi="宋体" w:eastAsia="宋体" w:cs="宋体"/>
                <w:kern w:val="2"/>
                <w:sz w:val="21"/>
                <w:szCs w:val="21"/>
                <w:u w:val="none"/>
              </w:rPr>
              <w:t>依据《中华人民共和国药品管理法》第一百一十七条第一款</w:t>
            </w:r>
            <w:r>
              <w:rPr>
                <w:rFonts w:hint="eastAsia" w:ascii="宋体" w:hAnsi="宋体" w:eastAsia="宋体" w:cs="宋体"/>
                <w:bCs/>
                <w:kern w:val="2"/>
                <w:sz w:val="21"/>
                <w:szCs w:val="21"/>
                <w:u w:val="none"/>
              </w:rPr>
              <w:t>处以销售的</w:t>
            </w:r>
            <w:r>
              <w:rPr>
                <w:rFonts w:hint="eastAsia" w:ascii="宋体" w:hAnsi="宋体" w:eastAsia="宋体" w:cs="宋体"/>
                <w:bCs/>
                <w:kern w:val="2"/>
                <w:sz w:val="21"/>
                <w:szCs w:val="21"/>
                <w:u w:val="none"/>
                <w:lang w:eastAsia="zh-CN"/>
              </w:rPr>
              <w:t>劣药</w:t>
            </w:r>
            <w:r>
              <w:rPr>
                <w:rFonts w:hint="eastAsia" w:ascii="宋体" w:hAnsi="宋体" w:eastAsia="宋体" w:cs="宋体"/>
                <w:bCs/>
                <w:kern w:val="2"/>
                <w:sz w:val="21"/>
                <w:szCs w:val="21"/>
                <w:u w:val="none"/>
              </w:rPr>
              <w:t>货值金额（</w:t>
            </w:r>
            <w:r>
              <w:rPr>
                <w:rFonts w:hint="eastAsia" w:ascii="宋体" w:hAnsi="宋体" w:eastAsia="宋体" w:cs="宋体"/>
                <w:bCs/>
                <w:kern w:val="2"/>
                <w:sz w:val="21"/>
                <w:szCs w:val="21"/>
                <w:u w:val="none"/>
                <w:lang w:val="en-US" w:eastAsia="zh-CN"/>
              </w:rPr>
              <w:t>287.90</w:t>
            </w:r>
            <w:r>
              <w:rPr>
                <w:rFonts w:hint="eastAsia" w:ascii="宋体" w:hAnsi="宋体" w:eastAsia="宋体" w:cs="宋体"/>
                <w:bCs/>
                <w:kern w:val="2"/>
                <w:sz w:val="21"/>
                <w:szCs w:val="21"/>
                <w:u w:val="none"/>
              </w:rPr>
              <w:t>元</w:t>
            </w:r>
            <w:r>
              <w:rPr>
                <w:rFonts w:hint="eastAsia" w:ascii="宋体" w:hAnsi="宋体" w:eastAsia="宋体" w:cs="宋体"/>
                <w:bCs/>
                <w:kern w:val="2"/>
                <w:sz w:val="21"/>
                <w:szCs w:val="21"/>
                <w:u w:val="none"/>
                <w:lang w:eastAsia="zh-CN"/>
              </w:rPr>
              <w:t>，货值金额不足</w:t>
            </w:r>
            <w:r>
              <w:rPr>
                <w:rFonts w:hint="eastAsia" w:ascii="宋体" w:hAnsi="宋体" w:eastAsia="宋体" w:cs="宋体"/>
                <w:bCs/>
                <w:kern w:val="2"/>
                <w:sz w:val="21"/>
                <w:szCs w:val="21"/>
                <w:u w:val="none"/>
                <w:lang w:val="en-US" w:eastAsia="zh-CN"/>
              </w:rPr>
              <w:t>1</w:t>
            </w:r>
            <w:r>
              <w:rPr>
                <w:rFonts w:hint="eastAsia" w:ascii="宋体" w:hAnsi="宋体" w:eastAsia="宋体" w:cs="宋体"/>
                <w:bCs/>
                <w:kern w:val="2"/>
                <w:sz w:val="21"/>
                <w:szCs w:val="21"/>
                <w:u w:val="none"/>
                <w:lang w:eastAsia="zh-CN"/>
              </w:rPr>
              <w:t>万元的，按</w:t>
            </w:r>
            <w:r>
              <w:rPr>
                <w:rFonts w:hint="eastAsia" w:ascii="宋体" w:hAnsi="宋体" w:eastAsia="宋体" w:cs="宋体"/>
                <w:bCs/>
                <w:kern w:val="2"/>
                <w:sz w:val="21"/>
                <w:szCs w:val="21"/>
                <w:u w:val="none"/>
                <w:lang w:val="en-US" w:eastAsia="zh-CN"/>
              </w:rPr>
              <w:t>1万元计算</w:t>
            </w:r>
            <w:r>
              <w:rPr>
                <w:rFonts w:hint="eastAsia" w:ascii="宋体" w:hAnsi="宋体" w:eastAsia="宋体" w:cs="宋体"/>
                <w:bCs/>
                <w:kern w:val="2"/>
                <w:sz w:val="21"/>
                <w:szCs w:val="21"/>
                <w:u w:val="none"/>
              </w:rPr>
              <w:t>）</w:t>
            </w:r>
            <w:r>
              <w:rPr>
                <w:rFonts w:hint="eastAsia" w:ascii="宋体" w:hAnsi="宋体" w:eastAsia="宋体" w:cs="宋体"/>
                <w:bCs/>
                <w:kern w:val="2"/>
                <w:sz w:val="21"/>
                <w:szCs w:val="21"/>
                <w:u w:val="none"/>
                <w:lang w:eastAsia="zh-CN"/>
              </w:rPr>
              <w:t>一</w:t>
            </w:r>
            <w:r>
              <w:rPr>
                <w:rFonts w:hint="eastAsia" w:ascii="宋体" w:hAnsi="宋体" w:eastAsia="宋体" w:cs="宋体"/>
                <w:bCs/>
                <w:kern w:val="2"/>
                <w:sz w:val="21"/>
                <w:szCs w:val="21"/>
                <w:u w:val="none"/>
              </w:rPr>
              <w:t>倍以上</w:t>
            </w:r>
            <w:r>
              <w:rPr>
                <w:rFonts w:hint="eastAsia" w:ascii="宋体" w:hAnsi="宋体" w:eastAsia="宋体" w:cs="宋体"/>
                <w:bCs/>
                <w:kern w:val="2"/>
                <w:sz w:val="21"/>
                <w:szCs w:val="21"/>
                <w:u w:val="none"/>
                <w:lang w:eastAsia="zh-CN"/>
              </w:rPr>
              <w:t>十</w:t>
            </w:r>
            <w:r>
              <w:rPr>
                <w:rFonts w:hint="eastAsia" w:ascii="宋体" w:hAnsi="宋体" w:eastAsia="宋体" w:cs="宋体"/>
                <w:bCs/>
                <w:kern w:val="2"/>
                <w:sz w:val="21"/>
                <w:szCs w:val="21"/>
                <w:u w:val="none"/>
              </w:rPr>
              <w:t>倍以下的罚款，计</w:t>
            </w:r>
            <w:r>
              <w:rPr>
                <w:rFonts w:hint="eastAsia" w:ascii="宋体" w:hAnsi="宋体" w:eastAsia="宋体" w:cs="宋体"/>
                <w:bCs/>
                <w:kern w:val="2"/>
                <w:sz w:val="21"/>
                <w:szCs w:val="21"/>
                <w:u w:val="none"/>
                <w:lang w:val="en-US" w:eastAsia="zh-CN"/>
              </w:rPr>
              <w:t>30000</w:t>
            </w:r>
            <w:r>
              <w:rPr>
                <w:rFonts w:hint="eastAsia" w:ascii="宋体" w:hAnsi="宋体" w:eastAsia="宋体" w:cs="宋体"/>
                <w:bCs/>
                <w:kern w:val="2"/>
                <w:sz w:val="21"/>
                <w:szCs w:val="21"/>
                <w:u w:val="none"/>
              </w:rPr>
              <w:t>.00元</w:t>
            </w:r>
            <w:r>
              <w:rPr>
                <w:rFonts w:hint="eastAsia" w:ascii="宋体" w:hAnsi="宋体" w:eastAsia="宋体" w:cs="宋体"/>
                <w:bCs/>
                <w:kern w:val="2"/>
                <w:sz w:val="21"/>
                <w:szCs w:val="21"/>
                <w:u w:val="none"/>
                <w:lang w:eastAsia="zh-CN"/>
              </w:rPr>
              <w:t>。</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769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9" name="直接箭头连接符 19"/>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769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LPh/dBQ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zDj&#10;zIKhG799d/Pj7cfbr1++f7j5+e19sj9/YhQnsXqPJeUs7TocPPTrkJjvmmDSnzixXRZ4fxRY7iIT&#10;tHl2cT6ZzUh7QbHJ9CLrX/zJ9QHjU+kMS0bFMQZQbReXzlq6SRcmWWPYPsNI1Snxd0IqrC3rE43x&#10;WSoANJr4hgzjiRzaNqei06q+UlqnBAztZqkD20IajvwligT717FUYwXYDedyaBibTkL9xNYs7j2p&#10;Zum18NSBkTVnWtLjShYBQhlB6VNOUmltU4LMo3ugmTQfVE7WxtX7LH6RPBqL3PFhhNPc3fXJvvts&#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s+H90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58</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22</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西吉县文雅文体百货店销售侵犯南孚注册商标专用权的电池案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Cs/>
                <w:sz w:val="21"/>
                <w:szCs w:val="21"/>
                <w:u w:val="none"/>
                <w:lang w:eastAsia="zh-CN"/>
              </w:rPr>
              <w:t>西吉县文雅文体百货店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当事人</w:t>
            </w:r>
            <w:r>
              <w:rPr>
                <w:rFonts w:hint="eastAsia" w:ascii="宋体" w:hAnsi="宋体" w:eastAsia="宋体" w:cs="宋体"/>
                <w:sz w:val="21"/>
                <w:szCs w:val="21"/>
                <w:u w:val="none"/>
              </w:rPr>
              <w:t>的行为违反了《</w:t>
            </w:r>
            <w:r>
              <w:rPr>
                <w:rFonts w:hint="eastAsia" w:ascii="宋体" w:hAnsi="宋体" w:eastAsia="宋体" w:cs="宋体"/>
                <w:color w:val="000000"/>
                <w:kern w:val="0"/>
                <w:sz w:val="21"/>
                <w:szCs w:val="21"/>
                <w:u w:val="none"/>
                <w:lang w:eastAsia="zh-CN"/>
              </w:rPr>
              <w:t>中华人民共和国商标法</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第五十七条第一款第（一）项、第（三）项</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w:t>
            </w:r>
            <w:r>
              <w:rPr>
                <w:rFonts w:hint="eastAsia" w:ascii="宋体" w:hAnsi="宋体" w:eastAsia="宋体" w:cs="宋体"/>
                <w:sz w:val="21"/>
                <w:szCs w:val="21"/>
                <w:u w:val="none"/>
                <w:lang w:val="en-US" w:eastAsia="zh-CN"/>
              </w:rPr>
              <w:t>中华人民共和国商标法</w:t>
            </w:r>
            <w:r>
              <w:rPr>
                <w:rFonts w:hint="eastAsia" w:ascii="宋体" w:hAnsi="宋体" w:eastAsia="宋体" w:cs="宋体"/>
                <w:sz w:val="21"/>
                <w:szCs w:val="21"/>
                <w:u w:val="none"/>
              </w:rPr>
              <w:t>》第六十条</w:t>
            </w:r>
            <w:r>
              <w:rPr>
                <w:rFonts w:hint="eastAsia" w:ascii="宋体" w:hAnsi="宋体" w:eastAsia="宋体" w:cs="宋体"/>
                <w:sz w:val="21"/>
                <w:szCs w:val="21"/>
                <w:u w:val="none"/>
                <w:lang w:eastAsia="zh-CN"/>
              </w:rPr>
              <w:t>第二款</w:t>
            </w:r>
            <w:r>
              <w:rPr>
                <w:rFonts w:hint="eastAsia" w:ascii="宋体" w:hAnsi="宋体" w:eastAsia="宋体" w:cs="宋体"/>
                <w:sz w:val="21"/>
                <w:szCs w:val="21"/>
                <w:u w:val="none"/>
              </w:rPr>
              <w:t>责令当事人立即停止侵权行为，</w:t>
            </w:r>
            <w:r>
              <w:rPr>
                <w:rFonts w:hint="eastAsia" w:ascii="宋体" w:hAnsi="宋体" w:eastAsia="宋体" w:cs="宋体"/>
                <w:sz w:val="21"/>
                <w:szCs w:val="21"/>
                <w:u w:val="none"/>
                <w:lang w:eastAsia="zh-CN"/>
              </w:rPr>
              <w:t>决定对当事人作如下行政处罚：</w:t>
            </w:r>
            <w:r>
              <w:rPr>
                <w:rFonts w:hint="eastAsia" w:ascii="宋体" w:hAnsi="宋体" w:eastAsia="宋体" w:cs="宋体"/>
                <w:sz w:val="21"/>
                <w:szCs w:val="21"/>
                <w:u w:val="none"/>
                <w:lang w:val="en-US" w:eastAsia="zh-CN"/>
              </w:rPr>
              <w:t>1.没收侵权商品“南孚”5号电池1342粒、“南孚”7号电池1022粒、“丰蓝1号”电池248粒；  2.罚款10000元。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974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0" name="直接箭头连接符 2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974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fWQrOBQ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J&#10;YsHQjd++u/nx9uPt1y/fP9z8/PY+2Z8/MYqTWL3HknKWdh0OHvp1SMx3TTDpT5zYLgu8Pwosd5EJ&#10;2jy7OJ/MZlRIUGwyvciQxZ9cHzA+lc6wZFQcYwDVdnHprKWbdGGSNYbtM4xUnRJ/J6TC2rKeUGfj&#10;s1QAaDTxDRnGEzm0bU5Fp1V9pbROCRjazVIHtoU0HPlLFAn2r2OpxgqwG87l0DA2nYT6ia1Z3HtS&#10;zdJr4akDI2vOtKTHlSwChDKC0qecpNLapgSZR/dAM2k+qJysjav3WfwieTQWuePDCKe5u+uTfffZ&#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9ZCs4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59</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23</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西吉县永强百货副食门市部经营超过保质期的食品案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西吉县永强百货副食门市部</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当事人的行为违反了《宁夏回族自治区食品生产加工小作坊小经营店和食品小摊点管理条例》第二十一条第一款第（七）项、第二十二条第一二三款之规定</w:t>
            </w:r>
          </w:p>
        </w:tc>
        <w:tc>
          <w:tcPr>
            <w:tcW w:w="2531" w:type="dxa"/>
            <w:noWrap w:val="0"/>
            <w:vAlign w:val="center"/>
          </w:tcPr>
          <w:p>
            <w:pPr>
              <w:spacing w:line="240" w:lineRule="auto"/>
              <w:jc w:val="center"/>
              <w:rPr>
                <w:rFonts w:hint="eastAsia" w:ascii="宋体" w:hAnsi="宋体" w:eastAsia="宋体" w:cs="宋体"/>
                <w:sz w:val="21"/>
                <w:szCs w:val="21"/>
                <w:u w:val="none"/>
                <w:lang w:val="en-US" w:eastAsia="zh-CN"/>
              </w:rPr>
            </w:pPr>
            <w:r>
              <w:rPr>
                <w:rFonts w:hint="eastAsia" w:ascii="宋体" w:hAnsi="宋体" w:eastAsia="宋体" w:cs="宋体"/>
                <w:color w:val="000000"/>
                <w:sz w:val="21"/>
                <w:szCs w:val="21"/>
                <w:u w:val="none"/>
                <w:lang w:bidi="ar"/>
              </w:rPr>
              <w:t>依据《宁夏回族自治区食品生产加工小作坊小经营店和食品小摊点管理条例》第三十七条</w:t>
            </w:r>
            <w:r>
              <w:rPr>
                <w:rFonts w:hint="eastAsia" w:ascii="宋体" w:hAnsi="宋体" w:eastAsia="宋体" w:cs="宋体"/>
                <w:color w:val="000000"/>
                <w:sz w:val="21"/>
                <w:szCs w:val="21"/>
                <w:u w:val="none"/>
                <w:lang w:eastAsia="zh-CN" w:bidi="ar"/>
              </w:rPr>
              <w:t>，</w:t>
            </w:r>
            <w:r>
              <w:rPr>
                <w:rFonts w:hint="eastAsia" w:ascii="宋体" w:hAnsi="宋体" w:eastAsia="宋体" w:cs="宋体"/>
                <w:sz w:val="21"/>
                <w:szCs w:val="21"/>
                <w:u w:val="none"/>
              </w:rPr>
              <w:t>1.没收过期食品“洪利园”蛋仔小面包6袋、“好吃点”谷野高纤粗粮饼8袋、“盼盼”真食惠原味薯片8袋、“汇江源”海苔片2袋、“思来客”石磨豆卷29袋、“小麦王”哈尔滨啤酒8瓶、“兰魔”山椒猪皮5袋、“双汇”肉花肠28根、“清伊坊”香肠12个、“趣多多”脆皮鸡爪4袋、“伟龙”意大利比萨饼干172袋、“宁丰”芝麻排桃酥1千克、“真奇熊”冰糖雪梨夹心饼干4千克、精品桃酥5千克；</w:t>
            </w:r>
          </w:p>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2.罚款1000元。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7872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2"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7872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c8k/5BQ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zyT/k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60</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24</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西吉县汇和超市经营超过保质期的食品案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w:t>
            </w:r>
            <w:r>
              <w:rPr>
                <w:rFonts w:hint="eastAsia" w:ascii="宋体" w:hAnsi="宋体" w:eastAsia="宋体" w:cs="宋体"/>
                <w:sz w:val="21"/>
                <w:szCs w:val="21"/>
                <w:u w:val="none"/>
                <w:lang w:eastAsia="zh-CN"/>
              </w:rPr>
              <w:t>汇和超市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当事人的行为违反了《宁夏回族自治区食品生产加工小作坊小经营店和食品小摊点管理条例》第二十一条第一款第（七）项、第二十二条第一二三款之规定</w:t>
            </w:r>
          </w:p>
        </w:tc>
        <w:tc>
          <w:tcPr>
            <w:tcW w:w="2531" w:type="dxa"/>
            <w:noWrap w:val="0"/>
            <w:vAlign w:val="center"/>
          </w:tcPr>
          <w:p>
            <w:pPr>
              <w:spacing w:line="240" w:lineRule="auto"/>
              <w:jc w:val="both"/>
              <w:rPr>
                <w:rFonts w:hint="eastAsia" w:ascii="宋体" w:hAnsi="宋体" w:eastAsia="宋体" w:cs="宋体"/>
                <w:sz w:val="21"/>
                <w:szCs w:val="21"/>
                <w:u w:val="none"/>
                <w:lang w:val="en-US" w:eastAsia="zh-CN"/>
              </w:rPr>
            </w:pPr>
            <w:r>
              <w:rPr>
                <w:rFonts w:hint="eastAsia" w:ascii="宋体" w:hAnsi="宋体" w:eastAsia="宋体" w:cs="宋体"/>
                <w:color w:val="000000"/>
                <w:sz w:val="21"/>
                <w:szCs w:val="21"/>
                <w:u w:val="none"/>
                <w:lang w:bidi="ar"/>
              </w:rPr>
              <w:t>依据《宁夏回族自治区食品生产加工小作坊小经营店和食品小摊点管理条例》第三十七条</w:t>
            </w:r>
            <w:r>
              <w:rPr>
                <w:rFonts w:hint="eastAsia" w:ascii="宋体" w:hAnsi="宋体" w:eastAsia="宋体" w:cs="宋体"/>
                <w:sz w:val="21"/>
                <w:szCs w:val="21"/>
                <w:u w:val="none"/>
              </w:rPr>
              <w:t>1.没收过期食品</w:t>
            </w:r>
            <w:r>
              <w:rPr>
                <w:rFonts w:hint="eastAsia" w:ascii="宋体" w:hAnsi="宋体" w:eastAsia="宋体" w:cs="宋体"/>
                <w:sz w:val="21"/>
                <w:szCs w:val="21"/>
                <w:u w:val="none"/>
                <w:lang w:eastAsia="zh-CN"/>
              </w:rPr>
              <w:t>“统一”红烧牛肉面</w:t>
            </w:r>
            <w:r>
              <w:rPr>
                <w:rFonts w:hint="eastAsia" w:ascii="宋体" w:hAnsi="宋体" w:eastAsia="宋体" w:cs="宋体"/>
                <w:sz w:val="21"/>
                <w:szCs w:val="21"/>
                <w:u w:val="none"/>
                <w:lang w:val="en-US" w:eastAsia="zh-CN"/>
              </w:rPr>
              <w:t>2桶、“银芙”面包7袋、“劲仔”香辣素肉4袋、“夏进”早餐奶23袋、“宁夏黑枸杞”10瓶</w:t>
            </w:r>
            <w:r>
              <w:rPr>
                <w:rFonts w:hint="eastAsia" w:ascii="宋体" w:hAnsi="宋体" w:eastAsia="宋体" w:cs="宋体"/>
                <w:sz w:val="21"/>
                <w:szCs w:val="21"/>
                <w:u w:val="none"/>
              </w:rPr>
              <w:t>；</w:t>
            </w:r>
          </w:p>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2.罚款1000元。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076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1"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076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Anm55A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61</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25</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西吉县兴隆明瑞阁手工粉条作坊生产经营无标签的食品添加剂案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kern w:val="1"/>
                <w:sz w:val="21"/>
                <w:szCs w:val="21"/>
                <w:u w:val="none"/>
              </w:rPr>
              <w:t>西吉县兴隆明瑞格手工粉条作坊</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当事人的行为违反了</w:t>
            </w:r>
            <w:r>
              <w:rPr>
                <w:rFonts w:hint="eastAsia" w:ascii="宋体" w:hAnsi="宋体" w:eastAsia="宋体" w:cs="宋体"/>
                <w:color w:val="000000"/>
                <w:sz w:val="21"/>
                <w:szCs w:val="21"/>
                <w:u w:val="none"/>
                <w:lang w:eastAsia="zh-CN"/>
              </w:rPr>
              <w:t>《中华人民共和国食品安全法》第三十四条第一款（十一）项</w:t>
            </w:r>
          </w:p>
        </w:tc>
        <w:tc>
          <w:tcPr>
            <w:tcW w:w="2531" w:type="dxa"/>
            <w:noWrap w:val="0"/>
            <w:vAlign w:val="center"/>
          </w:tcPr>
          <w:p>
            <w:pPr>
              <w:spacing w:line="240" w:lineRule="auto"/>
              <w:jc w:val="left"/>
              <w:rPr>
                <w:rFonts w:hint="eastAsia" w:ascii="宋体" w:hAnsi="宋体" w:eastAsia="宋体" w:cs="宋体"/>
                <w:sz w:val="21"/>
                <w:szCs w:val="21"/>
                <w:u w:val="none"/>
              </w:rPr>
            </w:pPr>
            <w:r>
              <w:rPr>
                <w:rFonts w:hint="eastAsia" w:ascii="宋体" w:hAnsi="宋体" w:eastAsia="宋体" w:cs="宋体"/>
                <w:sz w:val="21"/>
                <w:szCs w:val="21"/>
                <w:u w:val="none"/>
              </w:rPr>
              <w:t>依据《中华人民共和国食品安全法》第一百二十五条第一款责令当事人改正上述违法行为，并决定处罚如下：</w:t>
            </w:r>
          </w:p>
          <w:p>
            <w:pPr>
              <w:spacing w:line="240" w:lineRule="auto"/>
              <w:jc w:val="left"/>
              <w:rPr>
                <w:rFonts w:hint="eastAsia" w:ascii="宋体" w:hAnsi="宋体" w:eastAsia="宋体" w:cs="宋体"/>
                <w:i w:val="0"/>
                <w:iCs w:val="0"/>
                <w:caps w:val="0"/>
                <w:color w:val="000000"/>
                <w:spacing w:val="0"/>
                <w:sz w:val="21"/>
                <w:szCs w:val="21"/>
                <w:u w:val="none"/>
                <w:shd w:val="clear" w:color="auto" w:fill="FFFFFF"/>
              </w:rPr>
            </w:pPr>
            <w:r>
              <w:rPr>
                <w:rFonts w:hint="eastAsia" w:ascii="宋体" w:hAnsi="宋体" w:eastAsia="宋体" w:cs="宋体"/>
                <w:sz w:val="21"/>
                <w:szCs w:val="21"/>
                <w:u w:val="none"/>
              </w:rPr>
              <w:t>1、没收我局</w:t>
            </w:r>
            <w:r>
              <w:rPr>
                <w:rFonts w:hint="eastAsia" w:ascii="宋体" w:hAnsi="宋体" w:eastAsia="宋体" w:cs="宋体"/>
                <w:i w:val="0"/>
                <w:iCs w:val="0"/>
                <w:caps w:val="0"/>
                <w:color w:val="000000"/>
                <w:spacing w:val="0"/>
                <w:sz w:val="21"/>
                <w:szCs w:val="21"/>
                <w:u w:val="none"/>
                <w:shd w:val="clear" w:color="auto" w:fill="FFFFFF"/>
              </w:rPr>
              <w:t>以西市监强字〔2021〕37号《实施行政强制措施决定书》扣押的17袋无标签的食品添加剂；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000000"/>
                <w:spacing w:val="0"/>
                <w:sz w:val="21"/>
                <w:szCs w:val="21"/>
                <w:u w:val="none"/>
                <w:shd w:val="clear" w:color="auto" w:fill="FFFFFF"/>
              </w:rPr>
            </w:pPr>
            <w:r>
              <w:rPr>
                <w:rFonts w:hint="eastAsia" w:ascii="宋体" w:hAnsi="宋体" w:eastAsia="宋体" w:cs="宋体"/>
                <w:i w:val="0"/>
                <w:iCs w:val="0"/>
                <w:caps w:val="0"/>
                <w:color w:val="000000"/>
                <w:spacing w:val="0"/>
                <w:sz w:val="21"/>
                <w:szCs w:val="21"/>
                <w:u w:val="none"/>
                <w:shd w:val="clear" w:color="auto" w:fill="FFFFFF"/>
              </w:rPr>
              <w:t>2、并处罚款20000.00元。</w:t>
            </w:r>
          </w:p>
          <w:p>
            <w:pPr>
              <w:spacing w:line="240" w:lineRule="auto"/>
              <w:jc w:val="left"/>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3"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179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dSr/kQ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62</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26</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贾金虎无烟草专卖零售许可证从事烟草制品零售业务案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贾金虎</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当事人的行为违反了《无证无照经营查处办法》第二条、第五条、第七条及《中华人民共和国烟草专卖法》第三条之规定</w:t>
            </w:r>
          </w:p>
        </w:tc>
        <w:tc>
          <w:tcPr>
            <w:tcW w:w="2531" w:type="dxa"/>
            <w:noWrap w:val="0"/>
            <w:vAlign w:val="center"/>
          </w:tcPr>
          <w:p>
            <w:pPr>
              <w:spacing w:line="240" w:lineRule="auto"/>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依据《中华人民共和国烟草专卖法》第三十二条责令当事人停止经营烟草制品零售业务，</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对当事人处以违法经营总额</w:t>
            </w:r>
            <w:r>
              <w:rPr>
                <w:rFonts w:hint="eastAsia" w:ascii="宋体" w:hAnsi="宋体" w:eastAsia="宋体" w:cs="宋体"/>
                <w:sz w:val="21"/>
                <w:szCs w:val="21"/>
                <w:u w:val="none"/>
                <w:lang w:val="en-US" w:eastAsia="zh-CN"/>
              </w:rPr>
              <w:t>33000</w:t>
            </w:r>
            <w:r>
              <w:rPr>
                <w:rFonts w:hint="eastAsia" w:ascii="宋体" w:hAnsi="宋体" w:eastAsia="宋体" w:cs="宋体"/>
                <w:sz w:val="21"/>
                <w:szCs w:val="21"/>
                <w:u w:val="none"/>
              </w:rPr>
              <w:t>元30%的罚款，计</w:t>
            </w:r>
            <w:r>
              <w:rPr>
                <w:rFonts w:hint="eastAsia" w:ascii="宋体" w:hAnsi="宋体" w:eastAsia="宋体" w:cs="宋体"/>
                <w:sz w:val="21"/>
                <w:szCs w:val="21"/>
                <w:u w:val="none"/>
                <w:lang w:val="en-US" w:eastAsia="zh-CN"/>
              </w:rPr>
              <w:t>9900</w:t>
            </w:r>
            <w:r>
              <w:rPr>
                <w:rFonts w:hint="eastAsia" w:ascii="宋体" w:hAnsi="宋体" w:eastAsia="宋体" w:cs="宋体"/>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281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4"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281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ayecUQ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63</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27</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西吉县菊霞综合批发部未按规定要求销售食品案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西吉县菊霞综合批发部</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2"/>
                <w:sz w:val="21"/>
                <w:szCs w:val="21"/>
                <w:u w:val="none"/>
                <w:lang w:val="en-US" w:eastAsia="zh-CN" w:bidi="ar-SA"/>
              </w:rPr>
              <w:t>当事人的行为违反了《中华人民共和国食品安全法》第五十三条第四款的规定</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依据《中华人民共和国食品安全法》第一百二十六条第一款第三项责令当事人改正违法行为，</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对当事人处以10000.00元的罚款。</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38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5"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38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DC/yw5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64</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28</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西吉县鸿瑞百货商店经营超过保质期的商品案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w:t>
            </w:r>
            <w:r>
              <w:rPr>
                <w:rFonts w:hint="eastAsia" w:ascii="宋体" w:hAnsi="宋体" w:eastAsia="宋体" w:cs="宋体"/>
                <w:sz w:val="21"/>
                <w:szCs w:val="21"/>
                <w:u w:val="none"/>
                <w:lang w:eastAsia="zh-CN"/>
              </w:rPr>
              <w:t>鸿瑞百货商店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w:t>
            </w:r>
          </w:p>
        </w:tc>
        <w:tc>
          <w:tcPr>
            <w:tcW w:w="2531" w:type="dxa"/>
            <w:noWrap w:val="0"/>
            <w:vAlign w:val="center"/>
          </w:tcPr>
          <w:p>
            <w:pPr>
              <w:spacing w:line="240" w:lineRule="auto"/>
              <w:jc w:val="both"/>
              <w:rPr>
                <w:rFonts w:hint="eastAsia" w:ascii="宋体" w:hAnsi="宋体" w:eastAsia="宋体" w:cs="宋体"/>
                <w:sz w:val="21"/>
                <w:szCs w:val="21"/>
                <w:u w:val="none"/>
              </w:rPr>
            </w:pPr>
            <w:r>
              <w:rPr>
                <w:rFonts w:hint="eastAsia" w:ascii="宋体" w:hAnsi="宋体" w:eastAsia="宋体" w:cs="宋体"/>
                <w:color w:val="000000"/>
                <w:sz w:val="21"/>
                <w:szCs w:val="21"/>
                <w:u w:val="none"/>
                <w:lang w:bidi="ar"/>
              </w:rPr>
              <w:t>依据《宁夏回族自治区食品生产加工小作坊小经营店和食品小摊点管理条例》第三十七条</w:t>
            </w:r>
            <w:r>
              <w:rPr>
                <w:rFonts w:hint="eastAsia" w:ascii="宋体" w:hAnsi="宋体" w:eastAsia="宋体" w:cs="宋体"/>
                <w:sz w:val="21"/>
                <w:szCs w:val="21"/>
                <w:u w:val="none"/>
              </w:rPr>
              <w:t>1.没收过期食品</w:t>
            </w:r>
            <w:r>
              <w:rPr>
                <w:rFonts w:hint="eastAsia" w:ascii="宋体" w:hAnsi="宋体" w:eastAsia="宋体" w:cs="宋体"/>
                <w:sz w:val="21"/>
                <w:szCs w:val="21"/>
                <w:u w:val="none"/>
                <w:lang w:val="en" w:eastAsia="zh-CN"/>
              </w:rPr>
              <w:t>白象多半袋方便面</w:t>
            </w:r>
            <w:r>
              <w:rPr>
                <w:rFonts w:hint="eastAsia" w:ascii="宋体" w:hAnsi="宋体" w:eastAsia="宋体" w:cs="宋体"/>
                <w:sz w:val="21"/>
                <w:szCs w:val="21"/>
                <w:u w:val="none"/>
                <w:lang w:val="en-US" w:eastAsia="zh-CN"/>
              </w:rPr>
              <w:t>1件、老母鸡汤面1件、夏进纯牛奶1件、万里香麻辣片3片、詹氏炒麻子44包、老坛酸菜牛肉面2桶、花椒麻辣条17包、素鸡精麻辣条6包</w:t>
            </w:r>
            <w:r>
              <w:rPr>
                <w:rFonts w:hint="eastAsia" w:ascii="宋体" w:hAnsi="宋体" w:eastAsia="宋体" w:cs="宋体"/>
                <w:sz w:val="21"/>
                <w:szCs w:val="21"/>
                <w:u w:val="none"/>
              </w:rPr>
              <w:t>；</w:t>
            </w:r>
          </w:p>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2.罚款</w:t>
            </w:r>
            <w:r>
              <w:rPr>
                <w:rFonts w:hint="eastAsia" w:ascii="宋体" w:hAnsi="宋体" w:eastAsia="宋体" w:cs="宋体"/>
                <w:sz w:val="21"/>
                <w:szCs w:val="21"/>
                <w:u w:val="none"/>
                <w:lang w:val="en-US" w:eastAsia="zh-CN"/>
              </w:rPr>
              <w:t>500.00</w:t>
            </w:r>
            <w:r>
              <w:rPr>
                <w:rFonts w:hint="eastAsia" w:ascii="宋体" w:hAnsi="宋体" w:eastAsia="宋体" w:cs="宋体"/>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48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6"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48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A5lv2A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65</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29</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宁夏穆柯寨生态农业科技有限公司使用医疗用语推销农产品案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Cs/>
                <w:color w:val="auto"/>
                <w:sz w:val="21"/>
                <w:szCs w:val="21"/>
                <w:u w:val="none"/>
                <w:lang w:eastAsia="zh-CN"/>
              </w:rPr>
              <w:t>宁夏穆柯寨生态农业科技有限公司</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w:t>
            </w:r>
            <w:r>
              <w:rPr>
                <w:rFonts w:hint="eastAsia" w:ascii="宋体" w:hAnsi="宋体" w:eastAsia="宋体" w:cs="宋体"/>
                <w:color w:val="000000"/>
                <w:sz w:val="21"/>
                <w:szCs w:val="21"/>
                <w:u w:val="none"/>
                <w:lang w:val="en-US" w:eastAsia="zh-CN"/>
              </w:rPr>
              <w:t>《食用农产品市场销售质量安全监督管理办法》第三十二条</w:t>
            </w:r>
          </w:p>
        </w:tc>
        <w:tc>
          <w:tcPr>
            <w:tcW w:w="2531" w:type="dxa"/>
            <w:noWrap w:val="0"/>
            <w:vAlign w:val="center"/>
          </w:tcPr>
          <w:p>
            <w:pPr>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依据《中华</w:t>
            </w:r>
            <w:r>
              <w:rPr>
                <w:rFonts w:hint="eastAsia" w:ascii="宋体" w:hAnsi="宋体" w:eastAsia="宋体" w:cs="宋体"/>
                <w:sz w:val="21"/>
                <w:szCs w:val="21"/>
                <w:u w:val="none"/>
              </w:rPr>
              <w:t>人民共和国广告法》第五十八条</w:t>
            </w:r>
            <w:r>
              <w:rPr>
                <w:rFonts w:hint="eastAsia" w:ascii="宋体" w:hAnsi="宋体" w:eastAsia="宋体" w:cs="宋体"/>
                <w:sz w:val="21"/>
                <w:szCs w:val="21"/>
                <w:u w:val="none"/>
                <w:lang w:eastAsia="zh-CN"/>
              </w:rPr>
              <w:t>第一款第二项</w:t>
            </w:r>
            <w:r>
              <w:rPr>
                <w:rFonts w:hint="eastAsia" w:ascii="宋体" w:hAnsi="宋体" w:eastAsia="宋体" w:cs="宋体"/>
                <w:sz w:val="21"/>
                <w:szCs w:val="21"/>
                <w:u w:val="none"/>
                <w:lang w:val="en-US" w:eastAsia="zh-CN"/>
              </w:rPr>
              <w:t>1.没收</w:t>
            </w:r>
            <w:r>
              <w:rPr>
                <w:rFonts w:hint="eastAsia" w:ascii="宋体" w:hAnsi="宋体" w:eastAsia="宋体" w:cs="宋体"/>
                <w:sz w:val="21"/>
                <w:szCs w:val="21"/>
                <w:u w:val="none"/>
                <w:lang w:eastAsia="zh-CN"/>
              </w:rPr>
              <w:t>印有“药食同源”字样的包装标签</w:t>
            </w:r>
            <w:r>
              <w:rPr>
                <w:rFonts w:hint="eastAsia" w:ascii="宋体" w:hAnsi="宋体" w:eastAsia="宋体" w:cs="宋体"/>
                <w:sz w:val="21"/>
                <w:szCs w:val="21"/>
                <w:u w:val="none"/>
                <w:lang w:val="en-US" w:eastAsia="zh-CN"/>
              </w:rPr>
              <w:t>0.5箱，</w:t>
            </w:r>
            <w:r>
              <w:rPr>
                <w:rFonts w:hint="eastAsia" w:ascii="宋体" w:hAnsi="宋体" w:eastAsia="宋体" w:cs="宋体"/>
                <w:sz w:val="21"/>
                <w:szCs w:val="21"/>
                <w:u w:val="none"/>
                <w:lang w:eastAsia="zh-CN"/>
              </w:rPr>
              <w:t>无</w:t>
            </w:r>
            <w:r>
              <w:rPr>
                <w:rFonts w:hint="eastAsia" w:ascii="宋体" w:hAnsi="宋体" w:eastAsia="宋体" w:cs="宋体"/>
                <w:bCs/>
                <w:color w:val="auto"/>
                <w:sz w:val="21"/>
                <w:szCs w:val="21"/>
                <w:u w:val="none"/>
                <w:lang w:val="en-US" w:eastAsia="zh-CN"/>
              </w:rPr>
              <w:t>“药食同源”字样的包装标签</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eastAsia="zh-CN"/>
              </w:rPr>
              <w:t>箱以及公司简介彩页</w:t>
            </w:r>
            <w:r>
              <w:rPr>
                <w:rFonts w:hint="eastAsia" w:ascii="宋体" w:hAnsi="宋体" w:eastAsia="宋体" w:cs="宋体"/>
                <w:sz w:val="21"/>
                <w:szCs w:val="21"/>
                <w:u w:val="none"/>
                <w:lang w:val="en-US" w:eastAsia="zh-CN"/>
              </w:rPr>
              <w:t>137张</w:t>
            </w:r>
            <w:r>
              <w:rPr>
                <w:rFonts w:hint="eastAsia" w:ascii="宋体" w:hAnsi="宋体" w:eastAsia="宋体" w:cs="宋体"/>
                <w:sz w:val="21"/>
                <w:szCs w:val="21"/>
                <w:u w:val="none"/>
                <w:lang w:eastAsia="zh-CN"/>
              </w:rPr>
              <w:t>；</w:t>
            </w:r>
          </w:p>
          <w:p>
            <w:pPr>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处制作费用</w:t>
            </w:r>
            <w:r>
              <w:rPr>
                <w:rFonts w:hint="eastAsia" w:ascii="宋体" w:hAnsi="宋体" w:eastAsia="宋体" w:cs="宋体"/>
                <w:sz w:val="21"/>
                <w:szCs w:val="21"/>
                <w:u w:val="none"/>
                <w:lang w:val="en-US" w:eastAsia="zh-CN"/>
              </w:rPr>
              <w:t>950</w:t>
            </w:r>
            <w:r>
              <w:rPr>
                <w:rFonts w:hint="eastAsia" w:ascii="宋体" w:hAnsi="宋体" w:eastAsia="宋体" w:cs="宋体"/>
                <w:sz w:val="21"/>
                <w:szCs w:val="21"/>
                <w:u w:val="none"/>
              </w:rPr>
              <w:t>.00元</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rPr>
              <w:t>倍的罚款，计</w:t>
            </w:r>
            <w:r>
              <w:rPr>
                <w:rFonts w:hint="eastAsia" w:ascii="宋体" w:hAnsi="宋体" w:eastAsia="宋体" w:cs="宋体"/>
                <w:sz w:val="21"/>
                <w:szCs w:val="21"/>
                <w:u w:val="none"/>
                <w:lang w:val="en-US" w:eastAsia="zh-CN"/>
              </w:rPr>
              <w:t>4750.00元</w:t>
            </w:r>
            <w:r>
              <w:rPr>
                <w:rFonts w:hint="eastAsia" w:ascii="宋体" w:hAnsi="宋体" w:eastAsia="宋体" w:cs="宋体"/>
                <w:sz w:val="21"/>
                <w:szCs w:val="21"/>
                <w:u w:val="none"/>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58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7"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58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CQTk3o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66</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30</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西吉县融和药店未凭处方销售处方药案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西吉县融和药店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val="en-US" w:eastAsia="zh-CN"/>
              </w:rPr>
              <w:t>当事人的行为违反了</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药品流通监督管理办法</w:t>
            </w:r>
            <w:r>
              <w:rPr>
                <w:rFonts w:hint="eastAsia" w:ascii="宋体" w:hAnsi="宋体" w:eastAsia="宋体" w:cs="宋体"/>
                <w:sz w:val="21"/>
                <w:szCs w:val="21"/>
                <w:u w:val="none"/>
              </w:rPr>
              <w:t>》</w:t>
            </w:r>
            <w:r>
              <w:rPr>
                <w:rFonts w:hint="eastAsia" w:ascii="宋体" w:hAnsi="宋体" w:eastAsia="宋体" w:cs="宋体"/>
                <w:color w:val="000000"/>
                <w:sz w:val="21"/>
                <w:szCs w:val="21"/>
                <w:u w:val="none"/>
                <w:lang w:eastAsia="zh-CN"/>
              </w:rPr>
              <w:t>第十八条第一款之规定</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依据《</w:t>
            </w:r>
            <w:r>
              <w:rPr>
                <w:rFonts w:hint="eastAsia" w:ascii="宋体" w:hAnsi="宋体" w:eastAsia="宋体" w:cs="宋体"/>
                <w:sz w:val="21"/>
                <w:szCs w:val="21"/>
                <w:u w:val="none"/>
                <w:lang w:eastAsia="zh-CN"/>
              </w:rPr>
              <w:t>药品流通监督管理办法》第三十八条第一款</w:t>
            </w:r>
            <w:r>
              <w:rPr>
                <w:rFonts w:hint="eastAsia" w:ascii="宋体" w:hAnsi="宋体" w:eastAsia="宋体" w:cs="宋体"/>
                <w:sz w:val="21"/>
                <w:szCs w:val="21"/>
                <w:u w:val="none"/>
              </w:rPr>
              <w:t>责令当事人停止</w:t>
            </w:r>
            <w:r>
              <w:rPr>
                <w:rFonts w:hint="eastAsia" w:ascii="宋体" w:hAnsi="宋体" w:eastAsia="宋体" w:cs="宋体"/>
                <w:sz w:val="21"/>
                <w:szCs w:val="21"/>
                <w:u w:val="none"/>
                <w:lang w:eastAsia="zh-CN"/>
              </w:rPr>
              <w:t>违法行为</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对当事人处以</w:t>
            </w:r>
            <w:r>
              <w:rPr>
                <w:rFonts w:hint="eastAsia" w:ascii="宋体" w:hAnsi="宋体" w:eastAsia="宋体" w:cs="宋体"/>
                <w:sz w:val="21"/>
                <w:szCs w:val="21"/>
                <w:u w:val="none"/>
                <w:lang w:val="en-US" w:eastAsia="zh-CN"/>
              </w:rPr>
              <w:t>1000.00元</w:t>
            </w:r>
            <w:r>
              <w:rPr>
                <w:rFonts w:hint="eastAsia" w:ascii="宋体" w:hAnsi="宋体" w:eastAsia="宋体" w:cs="宋体"/>
                <w:sz w:val="21"/>
                <w:szCs w:val="21"/>
                <w:u w:val="none"/>
              </w:rPr>
              <w:t>的罚款。</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69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8"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69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BEikrb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67</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p>
          <w:p>
            <w:pPr>
              <w:bidi w:val="0"/>
              <w:spacing w:line="240" w:lineRule="auto"/>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31</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西吉县潮尚优品精品店无证经营烟草制品案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西吉县潮尚优品精品店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val="en-US" w:eastAsia="zh-CN"/>
              </w:rPr>
              <w:t>当事人的行为违反了</w:t>
            </w:r>
            <w:r>
              <w:rPr>
                <w:rFonts w:hint="eastAsia" w:ascii="宋体" w:hAnsi="宋体" w:eastAsia="宋体" w:cs="宋体"/>
                <w:color w:val="000000"/>
                <w:sz w:val="21"/>
                <w:szCs w:val="21"/>
                <w:u w:val="none"/>
              </w:rPr>
              <w:t>《中华人民共和国烟草专卖法</w:t>
            </w:r>
            <w:r>
              <w:rPr>
                <w:rFonts w:hint="eastAsia" w:ascii="宋体" w:hAnsi="宋体" w:eastAsia="宋体" w:cs="宋体"/>
                <w:color w:val="000000"/>
                <w:sz w:val="21"/>
                <w:szCs w:val="21"/>
                <w:u w:val="none"/>
                <w:lang w:eastAsia="zh-CN"/>
              </w:rPr>
              <w:t>实施条例</w:t>
            </w:r>
            <w:r>
              <w:rPr>
                <w:rFonts w:hint="eastAsia" w:ascii="宋体" w:hAnsi="宋体" w:eastAsia="宋体" w:cs="宋体"/>
                <w:color w:val="000000"/>
                <w:sz w:val="21"/>
                <w:szCs w:val="21"/>
                <w:u w:val="none"/>
              </w:rPr>
              <w:t>》第</w:t>
            </w:r>
            <w:r>
              <w:rPr>
                <w:rFonts w:hint="eastAsia" w:ascii="宋体" w:hAnsi="宋体" w:eastAsia="宋体" w:cs="宋体"/>
                <w:color w:val="000000"/>
                <w:sz w:val="21"/>
                <w:szCs w:val="21"/>
                <w:u w:val="none"/>
                <w:lang w:eastAsia="zh-CN"/>
              </w:rPr>
              <w:t>六</w:t>
            </w:r>
            <w:r>
              <w:rPr>
                <w:rFonts w:hint="eastAsia" w:ascii="宋体" w:hAnsi="宋体" w:eastAsia="宋体" w:cs="宋体"/>
                <w:color w:val="000000"/>
                <w:sz w:val="21"/>
                <w:szCs w:val="21"/>
                <w:u w:val="none"/>
              </w:rPr>
              <w:t>条之规定</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依据《中华人民共和国烟草专卖法实施条例》第五十七条责令当事人停止经营烟草制品零售业务，</w:t>
            </w:r>
            <w:r>
              <w:rPr>
                <w:rFonts w:hint="eastAsia" w:ascii="宋体" w:hAnsi="宋体" w:eastAsia="宋体" w:cs="宋体"/>
                <w:color w:val="000000"/>
                <w:sz w:val="21"/>
                <w:szCs w:val="21"/>
                <w:u w:val="none"/>
                <w:lang w:eastAsia="zh-CN"/>
              </w:rPr>
              <w:t>决定</w:t>
            </w:r>
            <w:r>
              <w:rPr>
                <w:rFonts w:hint="eastAsia" w:ascii="宋体" w:hAnsi="宋体" w:eastAsia="宋体" w:cs="宋体"/>
                <w:color w:val="000000"/>
                <w:sz w:val="21"/>
                <w:szCs w:val="21"/>
                <w:u w:val="none"/>
              </w:rPr>
              <w:t>对当事人处以违法经营总额</w:t>
            </w:r>
            <w:r>
              <w:rPr>
                <w:rFonts w:hint="eastAsia" w:ascii="宋体" w:hAnsi="宋体" w:eastAsia="宋体" w:cs="宋体"/>
                <w:color w:val="000000"/>
                <w:sz w:val="21"/>
                <w:szCs w:val="21"/>
                <w:u w:val="none"/>
                <w:lang w:val="en-US" w:eastAsia="zh-CN"/>
              </w:rPr>
              <w:t>5155.82</w:t>
            </w:r>
            <w:r>
              <w:rPr>
                <w:rFonts w:hint="eastAsia" w:ascii="宋体" w:hAnsi="宋体" w:eastAsia="宋体" w:cs="宋体"/>
                <w:color w:val="000000"/>
                <w:sz w:val="21"/>
                <w:szCs w:val="21"/>
                <w:u w:val="none"/>
              </w:rPr>
              <w:t>元</w:t>
            </w:r>
            <w:r>
              <w:rPr>
                <w:rFonts w:hint="eastAsia" w:ascii="宋体" w:hAnsi="宋体" w:eastAsia="宋体" w:cs="宋体"/>
                <w:color w:val="000000"/>
                <w:sz w:val="21"/>
                <w:szCs w:val="21"/>
                <w:u w:val="none"/>
                <w:lang w:val="en-US" w:eastAsia="zh-CN"/>
              </w:rPr>
              <w:t>5</w:t>
            </w:r>
            <w:r>
              <w:rPr>
                <w:rFonts w:hint="eastAsia" w:ascii="宋体" w:hAnsi="宋体" w:eastAsia="宋体" w:cs="宋体"/>
                <w:color w:val="000000"/>
                <w:sz w:val="21"/>
                <w:szCs w:val="21"/>
                <w:u w:val="none"/>
              </w:rPr>
              <w:t>0%的罚款，计</w:t>
            </w:r>
            <w:r>
              <w:rPr>
                <w:rFonts w:hint="eastAsia" w:ascii="宋体" w:hAnsi="宋体" w:eastAsia="宋体" w:cs="宋体"/>
                <w:color w:val="000000"/>
                <w:sz w:val="21"/>
                <w:szCs w:val="21"/>
                <w:u w:val="none"/>
                <w:lang w:val="en-US" w:eastAsia="zh-CN"/>
              </w:rPr>
              <w:t>2577.91</w:t>
            </w:r>
            <w:r>
              <w:rPr>
                <w:rFonts w:hint="eastAsia" w:ascii="宋体" w:hAnsi="宋体" w:eastAsia="宋体" w:cs="宋体"/>
                <w:color w:val="000000"/>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79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9"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79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DtUvqz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68</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32</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西吉县同乐果蔬便利店无证经营烟草制品案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西吉县同乐果蔬便利店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val="en-US" w:eastAsia="zh-CN"/>
              </w:rPr>
              <w:t>当事人的行为违反了</w:t>
            </w:r>
            <w:r>
              <w:rPr>
                <w:rFonts w:hint="eastAsia" w:ascii="宋体" w:hAnsi="宋体" w:eastAsia="宋体" w:cs="宋体"/>
                <w:sz w:val="21"/>
                <w:szCs w:val="21"/>
                <w:u w:val="none"/>
              </w:rPr>
              <w:t>《中华人民共和国烟草专卖法</w:t>
            </w:r>
            <w:r>
              <w:rPr>
                <w:rFonts w:hint="eastAsia" w:ascii="宋体" w:hAnsi="宋体" w:eastAsia="宋体" w:cs="宋体"/>
                <w:sz w:val="21"/>
                <w:szCs w:val="21"/>
                <w:u w:val="none"/>
                <w:lang w:eastAsia="zh-CN"/>
              </w:rPr>
              <w:t>实施条例</w:t>
            </w:r>
            <w:r>
              <w:rPr>
                <w:rFonts w:hint="eastAsia" w:ascii="宋体" w:hAnsi="宋体" w:eastAsia="宋体" w:cs="宋体"/>
                <w:sz w:val="21"/>
                <w:szCs w:val="21"/>
                <w:u w:val="none"/>
              </w:rPr>
              <w:t>》第</w:t>
            </w:r>
            <w:r>
              <w:rPr>
                <w:rFonts w:hint="eastAsia" w:ascii="宋体" w:hAnsi="宋体" w:eastAsia="宋体" w:cs="宋体"/>
                <w:sz w:val="21"/>
                <w:szCs w:val="21"/>
                <w:u w:val="none"/>
                <w:lang w:eastAsia="zh-CN"/>
              </w:rPr>
              <w:t>六</w:t>
            </w:r>
            <w:r>
              <w:rPr>
                <w:rFonts w:hint="eastAsia" w:ascii="宋体" w:hAnsi="宋体" w:eastAsia="宋体" w:cs="宋体"/>
                <w:sz w:val="21"/>
                <w:szCs w:val="21"/>
                <w:u w:val="none"/>
              </w:rPr>
              <w:t>条之规定</w:t>
            </w:r>
          </w:p>
        </w:tc>
        <w:tc>
          <w:tcPr>
            <w:tcW w:w="2531" w:type="dxa"/>
            <w:noWrap w:val="0"/>
            <w:vAlign w:val="center"/>
          </w:tcPr>
          <w:p>
            <w:pPr>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依据《中华人民共和国烟草专卖法实施条例》第五十七条责令当事人停止经营烟草制品零售业务，</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w:t>
            </w:r>
            <w:r>
              <w:rPr>
                <w:rFonts w:hint="eastAsia" w:ascii="宋体" w:hAnsi="宋体" w:eastAsia="宋体" w:cs="宋体"/>
                <w:sz w:val="21"/>
                <w:szCs w:val="21"/>
                <w:u w:val="none"/>
                <w:lang w:eastAsia="zh-CN"/>
              </w:rPr>
              <w:t>作出如下行政处罚：</w:t>
            </w:r>
            <w:r>
              <w:rPr>
                <w:rFonts w:hint="eastAsia" w:ascii="宋体" w:hAnsi="宋体" w:eastAsia="宋体" w:cs="宋体"/>
                <w:sz w:val="21"/>
                <w:szCs w:val="21"/>
                <w:u w:val="none"/>
              </w:rPr>
              <w:t>处以</w:t>
            </w:r>
            <w:r>
              <w:rPr>
                <w:rFonts w:hint="eastAsia" w:ascii="宋体" w:hAnsi="宋体" w:eastAsia="宋体" w:cs="宋体"/>
                <w:sz w:val="21"/>
                <w:szCs w:val="21"/>
                <w:u w:val="none"/>
                <w:lang w:eastAsia="zh-CN"/>
              </w:rPr>
              <w:t>货值金额</w:t>
            </w:r>
            <w:r>
              <w:rPr>
                <w:rFonts w:hint="eastAsia" w:ascii="宋体" w:hAnsi="宋体" w:eastAsia="宋体" w:cs="宋体"/>
                <w:color w:val="000000"/>
                <w:sz w:val="21"/>
                <w:szCs w:val="21"/>
                <w:u w:val="none"/>
                <w:lang w:val="en-US" w:eastAsia="zh-CN"/>
              </w:rPr>
              <w:t>2811.08</w:t>
            </w:r>
            <w:r>
              <w:rPr>
                <w:rFonts w:hint="eastAsia" w:ascii="宋体" w:hAnsi="宋体" w:eastAsia="宋体" w:cs="宋体"/>
                <w:color w:val="000000"/>
                <w:sz w:val="21"/>
                <w:szCs w:val="21"/>
                <w:u w:val="none"/>
              </w:rPr>
              <w:t>元</w:t>
            </w:r>
            <w:r>
              <w:rPr>
                <w:rFonts w:hint="eastAsia" w:ascii="宋体" w:hAnsi="宋体" w:eastAsia="宋体" w:cs="宋体"/>
                <w:color w:val="000000"/>
                <w:sz w:val="21"/>
                <w:szCs w:val="21"/>
                <w:u w:val="none"/>
                <w:lang w:val="en-US" w:eastAsia="zh-CN"/>
              </w:rPr>
              <w:t>5</w:t>
            </w:r>
            <w:r>
              <w:rPr>
                <w:rFonts w:hint="eastAsia" w:ascii="宋体" w:hAnsi="宋体" w:eastAsia="宋体" w:cs="宋体"/>
                <w:color w:val="000000"/>
                <w:sz w:val="21"/>
                <w:szCs w:val="21"/>
                <w:u w:val="none"/>
              </w:rPr>
              <w:t>0%的罚款，计</w:t>
            </w:r>
            <w:r>
              <w:rPr>
                <w:rFonts w:hint="eastAsia" w:ascii="宋体" w:hAnsi="宋体" w:eastAsia="宋体" w:cs="宋体"/>
                <w:color w:val="000000"/>
                <w:sz w:val="21"/>
                <w:szCs w:val="21"/>
                <w:u w:val="none"/>
                <w:lang w:val="en-US" w:eastAsia="zh-CN"/>
              </w:rPr>
              <w:t>1405.54</w:t>
            </w:r>
            <w:r>
              <w:rPr>
                <w:rFonts w:hint="eastAsia" w:ascii="宋体" w:hAnsi="宋体" w:eastAsia="宋体" w:cs="宋体"/>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0"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896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a6EyHBgIAAP4DAAAOAAAAZHJzL2Uyb0RvYy54bWyt&#10;U81uEzEQviPxDpbvZJOg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Aa6EyH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69</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33</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西吉县宏兴彩钢厂无证操作特种设备案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Cs/>
                <w:sz w:val="21"/>
                <w:szCs w:val="21"/>
                <w:u w:val="none"/>
              </w:rPr>
              <w:t>西吉县</w:t>
            </w:r>
            <w:r>
              <w:rPr>
                <w:rFonts w:hint="eastAsia" w:ascii="宋体" w:hAnsi="宋体" w:eastAsia="宋体" w:cs="宋体"/>
                <w:bCs/>
                <w:sz w:val="21"/>
                <w:szCs w:val="21"/>
                <w:u w:val="none"/>
                <w:lang w:eastAsia="zh-CN"/>
              </w:rPr>
              <w:t>宏兴彩钢厂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w:t>
            </w:r>
            <w:r>
              <w:rPr>
                <w:rFonts w:hint="eastAsia" w:ascii="宋体" w:hAnsi="宋体" w:eastAsia="宋体" w:cs="宋体"/>
                <w:sz w:val="21"/>
                <w:szCs w:val="21"/>
                <w:u w:val="none"/>
                <w:lang w:eastAsia="zh-CN"/>
              </w:rPr>
              <w:t>《中华人民共和国</w:t>
            </w:r>
            <w:r>
              <w:rPr>
                <w:rFonts w:hint="eastAsia" w:ascii="宋体" w:hAnsi="宋体" w:eastAsia="宋体" w:cs="宋体"/>
                <w:color w:val="auto"/>
                <w:sz w:val="21"/>
                <w:szCs w:val="21"/>
                <w:u w:val="none"/>
                <w:lang w:eastAsia="zh-CN"/>
              </w:rPr>
              <w:t>特种设备安全法</w:t>
            </w:r>
            <w:r>
              <w:rPr>
                <w:rFonts w:hint="eastAsia" w:ascii="宋体" w:hAnsi="宋体" w:eastAsia="宋体" w:cs="宋体"/>
                <w:color w:val="auto"/>
                <w:sz w:val="21"/>
                <w:szCs w:val="21"/>
                <w:u w:val="none"/>
              </w:rPr>
              <w:t>》第</w:t>
            </w:r>
            <w:r>
              <w:rPr>
                <w:rFonts w:hint="eastAsia" w:ascii="宋体" w:hAnsi="宋体" w:eastAsia="宋体" w:cs="宋体"/>
                <w:color w:val="auto"/>
                <w:sz w:val="21"/>
                <w:szCs w:val="21"/>
                <w:u w:val="none"/>
                <w:lang w:eastAsia="zh-CN"/>
              </w:rPr>
              <w:t>十四条</w:t>
            </w:r>
          </w:p>
        </w:tc>
        <w:tc>
          <w:tcPr>
            <w:tcW w:w="2531" w:type="dxa"/>
            <w:noWrap w:val="0"/>
            <w:vAlign w:val="center"/>
          </w:tcPr>
          <w:p>
            <w:pPr>
              <w:pStyle w:val="2"/>
              <w:spacing w:line="240" w:lineRule="auto"/>
              <w:ind w:left="0" w:leftChars="0" w:firstLine="0" w:firstLineChars="0"/>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rPr>
              <w:t>依据</w:t>
            </w:r>
            <w:r>
              <w:rPr>
                <w:rFonts w:hint="eastAsia" w:ascii="宋体" w:hAnsi="宋体" w:eastAsia="宋体" w:cs="宋体"/>
                <w:color w:val="auto"/>
                <w:sz w:val="21"/>
                <w:szCs w:val="21"/>
                <w:u w:val="none"/>
                <w:lang w:eastAsia="zh-CN"/>
              </w:rPr>
              <w:t>《中华人民共和国特种设备安全法</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第八十六条决定对当事人作如下行政处罚：</w:t>
            </w:r>
            <w:r>
              <w:rPr>
                <w:rFonts w:hint="eastAsia" w:ascii="宋体" w:hAnsi="宋体" w:eastAsia="宋体" w:cs="宋体"/>
                <w:color w:val="auto"/>
                <w:sz w:val="21"/>
                <w:szCs w:val="21"/>
                <w:u w:val="none"/>
              </w:rPr>
              <w:t>1.</w:t>
            </w:r>
            <w:r>
              <w:rPr>
                <w:rFonts w:hint="eastAsia" w:ascii="宋体" w:hAnsi="宋体" w:eastAsia="宋体" w:cs="宋体"/>
                <w:color w:val="auto"/>
                <w:sz w:val="21"/>
                <w:szCs w:val="21"/>
                <w:u w:val="none"/>
                <w:lang w:eastAsia="zh-CN"/>
              </w:rPr>
              <w:t>停止对产品编号为</w:t>
            </w:r>
            <w:r>
              <w:rPr>
                <w:rFonts w:hint="eastAsia" w:ascii="宋体" w:hAnsi="宋体" w:eastAsia="宋体" w:cs="宋体"/>
                <w:color w:val="auto"/>
                <w:sz w:val="21"/>
                <w:szCs w:val="21"/>
                <w:u w:val="none"/>
                <w:lang w:val="en-US" w:eastAsia="zh-CN"/>
              </w:rPr>
              <w:t>13090300的电动葫芦门式起重机的</w:t>
            </w:r>
            <w:r>
              <w:rPr>
                <w:rFonts w:hint="eastAsia" w:ascii="宋体" w:hAnsi="宋体" w:eastAsia="宋体" w:cs="宋体"/>
                <w:color w:val="auto"/>
                <w:sz w:val="21"/>
                <w:szCs w:val="21"/>
                <w:u w:val="none"/>
                <w:lang w:eastAsia="zh-CN"/>
              </w:rPr>
              <w:t>使用</w:t>
            </w:r>
            <w:r>
              <w:rPr>
                <w:rFonts w:hint="eastAsia" w:ascii="宋体" w:hAnsi="宋体" w:eastAsia="宋体" w:cs="宋体"/>
                <w:color w:val="auto"/>
                <w:sz w:val="21"/>
                <w:szCs w:val="21"/>
                <w:u w:val="none"/>
              </w:rPr>
              <w:t>；2.</w:t>
            </w:r>
            <w:r>
              <w:rPr>
                <w:rFonts w:hint="eastAsia" w:ascii="宋体" w:hAnsi="宋体" w:eastAsia="宋体" w:cs="宋体"/>
                <w:color w:val="auto"/>
                <w:kern w:val="0"/>
                <w:sz w:val="21"/>
                <w:szCs w:val="21"/>
                <w:u w:val="none"/>
              </w:rPr>
              <w:t>处以</w:t>
            </w:r>
            <w:r>
              <w:rPr>
                <w:rFonts w:hint="eastAsia" w:ascii="宋体" w:hAnsi="宋体" w:eastAsia="宋体" w:cs="宋体"/>
                <w:color w:val="auto"/>
                <w:kern w:val="0"/>
                <w:sz w:val="21"/>
                <w:szCs w:val="21"/>
                <w:u w:val="none"/>
                <w:lang w:val="en-US" w:eastAsia="zh-CN"/>
              </w:rPr>
              <w:t>100</w:t>
            </w:r>
            <w:r>
              <w:rPr>
                <w:rFonts w:hint="eastAsia" w:ascii="宋体" w:hAnsi="宋体" w:eastAsia="宋体" w:cs="宋体"/>
                <w:color w:val="auto"/>
                <w:kern w:val="0"/>
                <w:sz w:val="21"/>
                <w:szCs w:val="21"/>
                <w:u w:val="none"/>
              </w:rPr>
              <w:t>00.00元</w:t>
            </w:r>
            <w:r>
              <w:rPr>
                <w:rFonts w:hint="eastAsia" w:ascii="宋体" w:hAnsi="宋体" w:eastAsia="宋体" w:cs="宋体"/>
                <w:color w:val="auto"/>
                <w:sz w:val="21"/>
                <w:szCs w:val="21"/>
                <w:u w:val="none"/>
              </w:rPr>
              <w:t>的</w:t>
            </w:r>
            <w:r>
              <w:rPr>
                <w:rFonts w:hint="eastAsia" w:ascii="宋体" w:hAnsi="宋体" w:eastAsia="宋体" w:cs="宋体"/>
                <w:color w:val="auto"/>
                <w:kern w:val="0"/>
                <w:sz w:val="21"/>
                <w:szCs w:val="21"/>
                <w:u w:val="none"/>
              </w:rPr>
              <w:t>罚款</w:t>
            </w:r>
            <w:r>
              <w:rPr>
                <w:rFonts w:hint="eastAsia" w:ascii="宋体" w:hAnsi="宋体" w:eastAsia="宋体" w:cs="宋体"/>
                <w:color w:val="auto"/>
                <w:sz w:val="21"/>
                <w:szCs w:val="21"/>
                <w:u w:val="none"/>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8998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1"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8998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szD87w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70</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34</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西吉县百信批发商行销售不符合法律、法规等规定或者食品安全标准的食品案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lang w:eastAsia="zh-CN"/>
              </w:rPr>
              <w:t>西吉县百信批发商行</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当事人的经营行为，违反了《宁夏回族自治区食品生产加工小作坊小经营店和食品小摊点管理条例》第二十一条第</w:t>
            </w:r>
            <w:r>
              <w:rPr>
                <w:rFonts w:hint="eastAsia" w:ascii="宋体" w:hAnsi="宋体" w:eastAsia="宋体" w:cs="宋体"/>
                <w:sz w:val="21"/>
                <w:szCs w:val="21"/>
                <w:u w:val="none"/>
                <w:lang w:eastAsia="zh-CN"/>
              </w:rPr>
              <w:t>十</w:t>
            </w:r>
            <w:r>
              <w:rPr>
                <w:rFonts w:hint="eastAsia" w:ascii="宋体" w:hAnsi="宋体" w:eastAsia="宋体" w:cs="宋体"/>
                <w:sz w:val="21"/>
                <w:szCs w:val="21"/>
                <w:u w:val="none"/>
              </w:rPr>
              <w:t>项</w:t>
            </w:r>
          </w:p>
        </w:tc>
        <w:tc>
          <w:tcPr>
            <w:tcW w:w="2531" w:type="dxa"/>
            <w:noWrap w:val="0"/>
            <w:vAlign w:val="center"/>
          </w:tcPr>
          <w:p>
            <w:pPr>
              <w:spacing w:line="240" w:lineRule="auto"/>
              <w:jc w:val="both"/>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依据《宁夏回族自治区食品生产加工小作坊小经营店和食品小摊点管理条例》第三十七条决定对当事人作如下处罚：</w:t>
            </w:r>
            <w:r>
              <w:rPr>
                <w:rFonts w:hint="eastAsia" w:ascii="宋体" w:hAnsi="宋体" w:eastAsia="宋体" w:cs="宋体"/>
                <w:sz w:val="21"/>
                <w:szCs w:val="21"/>
                <w:u w:val="none"/>
                <w:lang w:val="en-US" w:eastAsia="zh-CN"/>
              </w:rPr>
              <w:t>1、没收不符合法律、法规等规定或者食品安全标准的食品“饼干”5.6公斤，“单晶冰糖”3.1公斤，2、没收违法所得44.1元；3、罚款500元整，共计罚没款544.1元。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9100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2"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100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SFktVg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71</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35</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西吉县阳光门市部无《烟草专卖零售许可证》销售烟草制品案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西吉县</w:t>
            </w:r>
            <w:r>
              <w:rPr>
                <w:rFonts w:hint="eastAsia" w:ascii="宋体" w:hAnsi="宋体" w:eastAsia="宋体" w:cs="宋体"/>
                <w:color w:val="000000"/>
                <w:sz w:val="21"/>
                <w:szCs w:val="21"/>
                <w:u w:val="none"/>
                <w:lang w:eastAsia="zh-CN"/>
              </w:rPr>
              <w:t>阳光门市部</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kern w:val="0"/>
                <w:sz w:val="21"/>
                <w:szCs w:val="21"/>
                <w:u w:val="none"/>
              </w:rPr>
              <w:t>当事人的行为违反</w:t>
            </w:r>
            <w:r>
              <w:rPr>
                <w:rFonts w:hint="eastAsia" w:ascii="宋体" w:hAnsi="宋体" w:eastAsia="宋体" w:cs="宋体"/>
                <w:sz w:val="21"/>
                <w:szCs w:val="21"/>
                <w:u w:val="none"/>
              </w:rPr>
              <w:t>了《中华人民共和国烟草专卖法》第三条之规定</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依据《中华人民共和国烟草专卖法》第三十二条责令当事人停止经营烟草制品零售业务，</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对当事人处以违法经营总额</w:t>
            </w:r>
            <w:r>
              <w:rPr>
                <w:rFonts w:hint="eastAsia" w:ascii="宋体" w:hAnsi="宋体" w:eastAsia="宋体" w:cs="宋体"/>
                <w:sz w:val="21"/>
                <w:szCs w:val="21"/>
                <w:u w:val="none"/>
                <w:lang w:val="en-US" w:eastAsia="zh-CN"/>
              </w:rPr>
              <w:t>1490</w:t>
            </w:r>
            <w:r>
              <w:rPr>
                <w:rFonts w:hint="eastAsia" w:ascii="宋体" w:hAnsi="宋体" w:eastAsia="宋体" w:cs="宋体"/>
                <w:sz w:val="21"/>
                <w:szCs w:val="21"/>
                <w:u w:val="none"/>
              </w:rPr>
              <w:t>元50%的罚款，计</w:t>
            </w:r>
            <w:r>
              <w:rPr>
                <w:rFonts w:hint="eastAsia" w:ascii="宋体" w:hAnsi="宋体" w:eastAsia="宋体" w:cs="宋体"/>
                <w:sz w:val="21"/>
                <w:szCs w:val="21"/>
                <w:u w:val="none"/>
                <w:lang w:val="en-US" w:eastAsia="zh-CN"/>
              </w:rPr>
              <w:t>745</w:t>
            </w:r>
            <w:r>
              <w:rPr>
                <w:rFonts w:hint="eastAsia" w:ascii="宋体" w:hAnsi="宋体" w:eastAsia="宋体" w:cs="宋体"/>
                <w:sz w:val="21"/>
                <w:szCs w:val="21"/>
                <w:u w:val="none"/>
              </w:rPr>
              <w:t>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r>
              <w:rPr>
                <w:rFonts w:hint="eastAsia" w:ascii="宋体" w:hAnsi="宋体" w:eastAsia="宋体" w:cs="宋体"/>
                <w:sz w:val="21"/>
                <w:szCs w:val="21"/>
                <w:u w:val="none"/>
              </w:rPr>
              <mc:AlternateContent>
                <mc:Choice Requires="wps">
                  <w:drawing>
                    <wp:anchor distT="0" distB="0" distL="114300" distR="114300" simplePos="0" relativeHeight="25169203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3"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203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4YGdPg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72</w:t>
            </w:r>
            <w:r>
              <w:rPr>
                <w:rFonts w:hint="eastAsia" w:ascii="宋体" w:hAnsi="宋体" w:eastAsia="宋体" w:cs="宋体"/>
                <w:color w:val="000000"/>
                <w:sz w:val="21"/>
                <w:szCs w:val="21"/>
                <w:u w:val="none"/>
              </w:rPr>
              <w:t>号</w:t>
            </w:r>
          </w:p>
          <w:p>
            <w:pPr>
              <w:spacing w:line="240" w:lineRule="auto"/>
              <w:jc w:val="center"/>
              <w:rPr>
                <w:rFonts w:hint="eastAsia" w:ascii="宋体" w:hAnsi="宋体" w:eastAsia="宋体" w:cs="宋体"/>
                <w:sz w:val="21"/>
                <w:szCs w:val="21"/>
                <w:u w:val="none"/>
                <w:vertAlign w:val="baseline"/>
                <w:lang w:val="en-US" w:eastAsia="zh-CN"/>
              </w:rPr>
            </w:pP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36</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西吉县好友美服饰城店经营不合格产品案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lang w:eastAsia="zh-CN"/>
              </w:rPr>
              <w:t>西吉县好友美服饰城</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w:t>
            </w:r>
            <w:r>
              <w:rPr>
                <w:rFonts w:hint="eastAsia" w:ascii="宋体" w:hAnsi="宋体" w:eastAsia="宋体" w:cs="宋体"/>
                <w:color w:val="000000"/>
                <w:kern w:val="0"/>
                <w:sz w:val="21"/>
                <w:szCs w:val="21"/>
                <w:u w:val="none"/>
                <w:lang w:eastAsia="zh-CN"/>
              </w:rPr>
              <w:t>中华人民共和国产品质量法</w:t>
            </w:r>
            <w:r>
              <w:rPr>
                <w:rFonts w:hint="eastAsia" w:ascii="宋体" w:hAnsi="宋体" w:eastAsia="宋体" w:cs="宋体"/>
                <w:sz w:val="21"/>
                <w:szCs w:val="21"/>
                <w:u w:val="none"/>
              </w:rPr>
              <w:t>》第</w:t>
            </w:r>
            <w:r>
              <w:rPr>
                <w:rFonts w:hint="eastAsia" w:ascii="宋体" w:hAnsi="宋体" w:eastAsia="宋体" w:cs="宋体"/>
                <w:sz w:val="21"/>
                <w:szCs w:val="21"/>
                <w:u w:val="none"/>
                <w:lang w:eastAsia="zh-CN"/>
              </w:rPr>
              <w:t>三十九条之</w:t>
            </w:r>
            <w:r>
              <w:rPr>
                <w:rFonts w:hint="eastAsia" w:ascii="宋体" w:hAnsi="宋体" w:eastAsia="宋体" w:cs="宋体"/>
                <w:sz w:val="21"/>
                <w:szCs w:val="21"/>
                <w:u w:val="none"/>
              </w:rPr>
              <w:t>规</w:t>
            </w:r>
            <w:r>
              <w:rPr>
                <w:rFonts w:hint="eastAsia" w:ascii="宋体" w:hAnsi="宋体" w:eastAsia="宋体" w:cs="宋体"/>
                <w:sz w:val="21"/>
                <w:szCs w:val="21"/>
                <w:u w:val="none"/>
                <w:lang w:eastAsia="zh-CN"/>
              </w:rPr>
              <w:t>定</w:t>
            </w:r>
          </w:p>
        </w:tc>
        <w:tc>
          <w:tcPr>
            <w:tcW w:w="2531" w:type="dxa"/>
            <w:noWrap w:val="0"/>
            <w:vAlign w:val="center"/>
          </w:tcPr>
          <w:p>
            <w:pPr>
              <w:spacing w:line="240" w:lineRule="auto"/>
              <w:jc w:val="left"/>
              <w:rPr>
                <w:rFonts w:hint="eastAsia" w:ascii="宋体" w:hAnsi="宋体" w:eastAsia="宋体" w:cs="宋体"/>
                <w:kern w:val="0"/>
                <w:sz w:val="21"/>
                <w:szCs w:val="21"/>
                <w:u w:val="none"/>
                <w:lang w:val="en-US" w:eastAsia="zh-CN" w:bidi="ar-SA"/>
              </w:rPr>
            </w:pPr>
            <w:r>
              <w:rPr>
                <w:rFonts w:hint="eastAsia" w:ascii="宋体" w:hAnsi="宋体" w:eastAsia="宋体" w:cs="宋体"/>
                <w:kern w:val="0"/>
                <w:sz w:val="21"/>
                <w:szCs w:val="21"/>
                <w:u w:val="none"/>
                <w:lang w:val="en-US" w:eastAsia="zh-CN" w:bidi="ar-SA"/>
              </w:rPr>
              <w:t>依据《中华人民共和国产品质量法》第五十条责令当事人改正违法行为，决定对当事人作如下行政处罚：没收违法所得</w:t>
            </w:r>
            <w:r>
              <w:rPr>
                <w:rFonts w:hint="eastAsia" w:ascii="宋体" w:hAnsi="宋体" w:eastAsia="宋体" w:cs="宋体"/>
                <w:color w:val="auto"/>
                <w:kern w:val="0"/>
                <w:sz w:val="21"/>
                <w:szCs w:val="21"/>
                <w:u w:val="none"/>
                <w:lang w:val="en-US" w:eastAsia="zh-CN" w:bidi="ar-SA"/>
              </w:rPr>
              <w:t>780.00</w:t>
            </w:r>
            <w:r>
              <w:rPr>
                <w:rFonts w:hint="eastAsia" w:ascii="宋体" w:hAnsi="宋体" w:eastAsia="宋体" w:cs="宋体"/>
                <w:kern w:val="0"/>
                <w:sz w:val="21"/>
                <w:szCs w:val="21"/>
                <w:u w:val="none"/>
                <w:lang w:val="en-US" w:eastAsia="zh-CN" w:bidi="ar-SA"/>
              </w:rPr>
              <w:t>元；处以货值</w:t>
            </w:r>
            <w:r>
              <w:rPr>
                <w:rFonts w:hint="eastAsia" w:ascii="宋体" w:hAnsi="宋体" w:eastAsia="宋体" w:cs="宋体"/>
                <w:color w:val="auto"/>
                <w:kern w:val="0"/>
                <w:sz w:val="21"/>
                <w:szCs w:val="21"/>
                <w:u w:val="none"/>
                <w:lang w:val="en-US" w:eastAsia="zh-CN" w:bidi="ar-SA"/>
              </w:rPr>
              <w:t>金额780.00元一倍罚款，计780.00元；共计罚没款1560.00元整</w:t>
            </w:r>
            <w:r>
              <w:rPr>
                <w:rFonts w:hint="eastAsia" w:ascii="宋体" w:hAnsi="宋体" w:eastAsia="宋体" w:cs="宋体"/>
                <w:kern w:val="0"/>
                <w:sz w:val="21"/>
                <w:szCs w:val="21"/>
                <w:u w:val="none"/>
                <w:lang w:val="en-US" w:eastAsia="zh-CN" w:bidi="ar-SA"/>
              </w:rPr>
              <w:t>。</w:t>
            </w:r>
          </w:p>
          <w:p>
            <w:pPr>
              <w:spacing w:line="240" w:lineRule="auto"/>
              <w:jc w:val="left"/>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305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4"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305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4z+/g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73</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37</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宁夏藏百源实业有限公司未按生产设备布局和工艺流程生产食品案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lang w:eastAsia="zh-CN"/>
              </w:rPr>
              <w:t>宁夏藏百源实业有限公司</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lang w:eastAsia="zh-CN"/>
              </w:rPr>
              <w:t>当事人</w:t>
            </w:r>
            <w:r>
              <w:rPr>
                <w:rFonts w:hint="eastAsia" w:ascii="宋体" w:hAnsi="宋体" w:eastAsia="宋体" w:cs="宋体"/>
                <w:color w:val="auto"/>
                <w:sz w:val="21"/>
                <w:szCs w:val="21"/>
                <w:u w:val="none"/>
              </w:rPr>
              <w:t>行为违反了《中华人民共和国食品安全法》第</w:t>
            </w:r>
            <w:r>
              <w:rPr>
                <w:rFonts w:hint="eastAsia" w:ascii="宋体" w:hAnsi="宋体" w:eastAsia="宋体" w:cs="宋体"/>
                <w:color w:val="auto"/>
                <w:sz w:val="21"/>
                <w:szCs w:val="21"/>
                <w:u w:val="none"/>
                <w:lang w:eastAsia="zh-CN"/>
              </w:rPr>
              <w:t>三十三</w:t>
            </w:r>
            <w:r>
              <w:rPr>
                <w:rFonts w:hint="eastAsia" w:ascii="宋体" w:hAnsi="宋体" w:eastAsia="宋体" w:cs="宋体"/>
                <w:color w:val="auto"/>
                <w:sz w:val="21"/>
                <w:szCs w:val="21"/>
                <w:u w:val="none"/>
              </w:rPr>
              <w:t>条</w:t>
            </w:r>
            <w:r>
              <w:rPr>
                <w:rFonts w:hint="eastAsia" w:ascii="宋体" w:hAnsi="宋体" w:eastAsia="宋体" w:cs="宋体"/>
                <w:color w:val="auto"/>
                <w:sz w:val="21"/>
                <w:szCs w:val="21"/>
                <w:u w:val="none"/>
                <w:lang w:eastAsia="zh-CN"/>
              </w:rPr>
              <w:t>第一款第四项、第四十六条第一款第二项的规定</w:t>
            </w:r>
          </w:p>
        </w:tc>
        <w:tc>
          <w:tcPr>
            <w:tcW w:w="2531"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rPr>
              <w:t>依据《</w:t>
            </w:r>
            <w:r>
              <w:rPr>
                <w:rFonts w:hint="eastAsia" w:ascii="宋体" w:hAnsi="宋体" w:eastAsia="宋体" w:cs="宋体"/>
                <w:color w:val="auto"/>
                <w:sz w:val="21"/>
                <w:szCs w:val="21"/>
                <w:u w:val="none"/>
                <w:lang w:eastAsia="zh-CN"/>
              </w:rPr>
              <w:t>中华人民共和国食品安全法</w:t>
            </w:r>
            <w:r>
              <w:rPr>
                <w:rFonts w:hint="eastAsia" w:ascii="宋体" w:hAnsi="宋体" w:eastAsia="宋体" w:cs="宋体"/>
                <w:color w:val="auto"/>
                <w:sz w:val="21"/>
                <w:szCs w:val="21"/>
                <w:u w:val="none"/>
              </w:rPr>
              <w:t>》第</w:t>
            </w:r>
            <w:r>
              <w:rPr>
                <w:rFonts w:hint="eastAsia" w:ascii="宋体" w:hAnsi="宋体" w:eastAsia="宋体" w:cs="宋体"/>
                <w:color w:val="auto"/>
                <w:sz w:val="21"/>
                <w:szCs w:val="21"/>
                <w:u w:val="none"/>
                <w:lang w:eastAsia="zh-CN"/>
              </w:rPr>
              <w:t>一百二十六</w:t>
            </w:r>
            <w:r>
              <w:rPr>
                <w:rFonts w:hint="eastAsia" w:ascii="宋体" w:hAnsi="宋体" w:eastAsia="宋体" w:cs="宋体"/>
                <w:color w:val="auto"/>
                <w:sz w:val="21"/>
                <w:szCs w:val="21"/>
                <w:u w:val="none"/>
              </w:rPr>
              <w:t>条</w:t>
            </w:r>
            <w:r>
              <w:rPr>
                <w:rFonts w:hint="eastAsia" w:ascii="宋体" w:hAnsi="宋体" w:eastAsia="宋体" w:cs="宋体"/>
                <w:color w:val="auto"/>
                <w:sz w:val="21"/>
                <w:szCs w:val="21"/>
                <w:u w:val="none"/>
                <w:lang w:eastAsia="zh-CN"/>
              </w:rPr>
              <w:t>第一款第十三项</w:t>
            </w:r>
            <w:r>
              <w:rPr>
                <w:rFonts w:hint="eastAsia" w:ascii="宋体" w:hAnsi="宋体" w:eastAsia="宋体" w:cs="宋体"/>
                <w:color w:val="auto"/>
                <w:sz w:val="21"/>
                <w:szCs w:val="21"/>
                <w:u w:val="none"/>
              </w:rPr>
              <w:t>责令</w:t>
            </w:r>
            <w:r>
              <w:rPr>
                <w:rFonts w:hint="eastAsia" w:ascii="宋体" w:hAnsi="宋体" w:eastAsia="宋体" w:cs="宋体"/>
                <w:color w:val="auto"/>
                <w:sz w:val="21"/>
                <w:szCs w:val="21"/>
                <w:u w:val="none"/>
                <w:lang w:val="en"/>
              </w:rPr>
              <w:t>你单位</w:t>
            </w:r>
            <w:r>
              <w:rPr>
                <w:rFonts w:hint="eastAsia" w:ascii="宋体" w:hAnsi="宋体" w:eastAsia="宋体" w:cs="宋体"/>
                <w:color w:val="auto"/>
                <w:sz w:val="21"/>
                <w:szCs w:val="21"/>
                <w:u w:val="none"/>
              </w:rPr>
              <w:t>改正违法行为，</w:t>
            </w:r>
            <w:r>
              <w:rPr>
                <w:rFonts w:hint="eastAsia" w:ascii="宋体" w:hAnsi="宋体" w:eastAsia="宋体" w:cs="宋体"/>
                <w:color w:val="auto"/>
                <w:sz w:val="21"/>
                <w:szCs w:val="21"/>
                <w:u w:val="none"/>
                <w:lang w:eastAsia="zh-CN"/>
              </w:rPr>
              <w:t>决定</w:t>
            </w:r>
            <w:r>
              <w:rPr>
                <w:rFonts w:hint="eastAsia" w:ascii="宋体" w:hAnsi="宋体" w:eastAsia="宋体" w:cs="宋体"/>
                <w:color w:val="auto"/>
                <w:sz w:val="21"/>
                <w:szCs w:val="21"/>
                <w:u w:val="none"/>
              </w:rPr>
              <w:t>对</w:t>
            </w:r>
            <w:r>
              <w:rPr>
                <w:rFonts w:hint="eastAsia" w:ascii="宋体" w:hAnsi="宋体" w:eastAsia="宋体" w:cs="宋体"/>
                <w:color w:val="auto"/>
                <w:sz w:val="21"/>
                <w:szCs w:val="21"/>
                <w:u w:val="none"/>
                <w:lang w:val="en"/>
              </w:rPr>
              <w:t>你单位</w:t>
            </w:r>
            <w:r>
              <w:rPr>
                <w:rFonts w:hint="eastAsia" w:ascii="宋体" w:hAnsi="宋体" w:eastAsia="宋体" w:cs="宋体"/>
                <w:color w:val="auto"/>
                <w:sz w:val="21"/>
                <w:szCs w:val="21"/>
                <w:u w:val="none"/>
              </w:rPr>
              <w:t>作如下行政处罚：</w:t>
            </w:r>
            <w:r>
              <w:rPr>
                <w:rFonts w:hint="eastAsia" w:ascii="宋体" w:hAnsi="宋体" w:eastAsia="宋体" w:cs="宋体"/>
                <w:color w:val="auto"/>
                <w:sz w:val="21"/>
                <w:szCs w:val="21"/>
                <w:u w:val="none"/>
                <w:lang w:eastAsia="zh-CN"/>
              </w:rPr>
              <w:t>处</w:t>
            </w:r>
            <w:r>
              <w:rPr>
                <w:rFonts w:hint="eastAsia" w:ascii="宋体" w:hAnsi="宋体" w:eastAsia="宋体" w:cs="宋体"/>
                <w:color w:val="auto"/>
                <w:sz w:val="21"/>
                <w:szCs w:val="21"/>
                <w:u w:val="none"/>
              </w:rPr>
              <w:t>罚款</w:t>
            </w:r>
            <w:r>
              <w:rPr>
                <w:rFonts w:hint="eastAsia" w:ascii="宋体" w:hAnsi="宋体" w:eastAsia="宋体" w:cs="宋体"/>
                <w:color w:val="auto"/>
                <w:sz w:val="21"/>
                <w:szCs w:val="21"/>
                <w:u w:val="none"/>
                <w:lang w:eastAsia="zh-CN"/>
              </w:rPr>
              <w:t>壹万</w:t>
            </w:r>
            <w:r>
              <w:rPr>
                <w:rFonts w:hint="eastAsia" w:ascii="宋体" w:hAnsi="宋体" w:eastAsia="宋体" w:cs="宋体"/>
                <w:color w:val="auto"/>
                <w:sz w:val="21"/>
                <w:szCs w:val="21"/>
                <w:u w:val="none"/>
              </w:rPr>
              <w:t>元</w:t>
            </w:r>
            <w:r>
              <w:rPr>
                <w:rFonts w:hint="eastAsia" w:ascii="宋体" w:hAnsi="宋体" w:eastAsia="宋体" w:cs="宋体"/>
                <w:color w:val="auto"/>
                <w:sz w:val="21"/>
                <w:szCs w:val="21"/>
                <w:u w:val="none"/>
                <w:lang w:eastAsia="zh-CN"/>
              </w:rPr>
              <w:t>整（￥</w:t>
            </w:r>
            <w:r>
              <w:rPr>
                <w:rFonts w:hint="eastAsia" w:ascii="宋体" w:hAnsi="宋体" w:eastAsia="宋体" w:cs="宋体"/>
                <w:color w:val="auto"/>
                <w:sz w:val="21"/>
                <w:szCs w:val="21"/>
                <w:u w:val="none"/>
                <w:lang w:val="en-US" w:eastAsia="zh-CN"/>
              </w:rPr>
              <w:t>10000.00</w:t>
            </w:r>
            <w:r>
              <w:rPr>
                <w:rFonts w:hint="eastAsia" w:ascii="宋体" w:hAnsi="宋体" w:eastAsia="宋体" w:cs="宋体"/>
                <w:color w:val="auto"/>
                <w:sz w:val="21"/>
                <w:szCs w:val="21"/>
                <w:u w:val="none"/>
                <w:lang w:eastAsia="zh-CN"/>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5"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408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BWVE6W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74</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38</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西吉县国辉面粉加工销售有限公司未按规定保持生产经营场所清洁生产食品案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西吉县国辉面粉加工销售有限公司</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当事人的行为违反了《中华人民共和国食品安全法》第</w:t>
            </w:r>
            <w:r>
              <w:rPr>
                <w:rFonts w:hint="eastAsia" w:ascii="宋体" w:hAnsi="宋体" w:eastAsia="宋体" w:cs="宋体"/>
                <w:sz w:val="21"/>
                <w:szCs w:val="21"/>
                <w:u w:val="none"/>
                <w:lang w:eastAsia="zh-CN"/>
              </w:rPr>
              <w:t>三十三</w:t>
            </w:r>
            <w:r>
              <w:rPr>
                <w:rFonts w:hint="eastAsia" w:ascii="宋体" w:hAnsi="宋体" w:eastAsia="宋体" w:cs="宋体"/>
                <w:sz w:val="21"/>
                <w:szCs w:val="21"/>
                <w:u w:val="none"/>
              </w:rPr>
              <w:t>条</w:t>
            </w:r>
            <w:r>
              <w:rPr>
                <w:rFonts w:hint="eastAsia" w:ascii="宋体" w:hAnsi="宋体" w:eastAsia="宋体" w:cs="宋体"/>
                <w:sz w:val="21"/>
                <w:szCs w:val="21"/>
                <w:u w:val="none"/>
                <w:lang w:eastAsia="zh-CN"/>
              </w:rPr>
              <w:t>第一款</w:t>
            </w:r>
            <w:r>
              <w:rPr>
                <w:rFonts w:hint="eastAsia" w:ascii="宋体" w:hAnsi="宋体" w:eastAsia="宋体" w:cs="宋体"/>
                <w:sz w:val="21"/>
                <w:szCs w:val="21"/>
                <w:u w:val="none"/>
              </w:rPr>
              <w:t>第</w:t>
            </w:r>
            <w:r>
              <w:rPr>
                <w:rFonts w:hint="eastAsia" w:ascii="宋体" w:hAnsi="宋体" w:eastAsia="宋体" w:cs="宋体"/>
                <w:sz w:val="21"/>
                <w:szCs w:val="21"/>
                <w:u w:val="none"/>
                <w:lang w:eastAsia="zh-CN"/>
              </w:rPr>
              <w:t>四</w:t>
            </w:r>
            <w:r>
              <w:rPr>
                <w:rFonts w:hint="eastAsia" w:ascii="宋体" w:hAnsi="宋体" w:eastAsia="宋体" w:cs="宋体"/>
                <w:sz w:val="21"/>
                <w:szCs w:val="21"/>
                <w:u w:val="none"/>
              </w:rPr>
              <w:t>项</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w:t>
            </w:r>
            <w:r>
              <w:rPr>
                <w:rFonts w:hint="eastAsia" w:ascii="宋体" w:hAnsi="宋体" w:eastAsia="宋体" w:cs="宋体"/>
                <w:sz w:val="21"/>
                <w:szCs w:val="21"/>
                <w:u w:val="none"/>
                <w:lang w:eastAsia="zh-CN"/>
              </w:rPr>
              <w:t>中华人民共和国食品安全法</w:t>
            </w:r>
            <w:r>
              <w:rPr>
                <w:rFonts w:hint="eastAsia" w:ascii="宋体" w:hAnsi="宋体" w:eastAsia="宋体" w:cs="宋体"/>
                <w:sz w:val="21"/>
                <w:szCs w:val="21"/>
                <w:u w:val="none"/>
              </w:rPr>
              <w:t>》第</w:t>
            </w:r>
            <w:r>
              <w:rPr>
                <w:rFonts w:hint="eastAsia" w:ascii="宋体" w:hAnsi="宋体" w:eastAsia="宋体" w:cs="宋体"/>
                <w:sz w:val="21"/>
                <w:szCs w:val="21"/>
                <w:u w:val="none"/>
                <w:lang w:eastAsia="zh-CN"/>
              </w:rPr>
              <w:t>一百二十六</w:t>
            </w:r>
            <w:r>
              <w:rPr>
                <w:rFonts w:hint="eastAsia" w:ascii="宋体" w:hAnsi="宋体" w:eastAsia="宋体" w:cs="宋体"/>
                <w:sz w:val="21"/>
                <w:szCs w:val="21"/>
                <w:u w:val="none"/>
              </w:rPr>
              <w:t>条</w:t>
            </w:r>
            <w:r>
              <w:rPr>
                <w:rFonts w:hint="eastAsia" w:ascii="宋体" w:hAnsi="宋体" w:eastAsia="宋体" w:cs="宋体"/>
                <w:sz w:val="21"/>
                <w:szCs w:val="21"/>
                <w:u w:val="none"/>
                <w:lang w:eastAsia="zh-CN"/>
              </w:rPr>
              <w:t>第一款第十三项</w:t>
            </w:r>
            <w:r>
              <w:rPr>
                <w:rFonts w:hint="eastAsia" w:ascii="宋体" w:hAnsi="宋体" w:eastAsia="宋体" w:cs="宋体"/>
                <w:sz w:val="21"/>
                <w:szCs w:val="21"/>
                <w:u w:val="none"/>
              </w:rPr>
              <w:t>责令当事人改正违法行为，建议对当事人作如下行政处罚：1、</w:t>
            </w:r>
            <w:r>
              <w:rPr>
                <w:rFonts w:hint="eastAsia" w:ascii="宋体" w:hAnsi="宋体" w:eastAsia="宋体" w:cs="宋体"/>
                <w:sz w:val="21"/>
                <w:szCs w:val="21"/>
                <w:u w:val="none"/>
                <w:lang w:eastAsia="zh-CN"/>
              </w:rPr>
              <w:t>处</w:t>
            </w:r>
            <w:r>
              <w:rPr>
                <w:rFonts w:hint="eastAsia" w:ascii="宋体" w:hAnsi="宋体" w:eastAsia="宋体" w:cs="宋体"/>
                <w:sz w:val="21"/>
                <w:szCs w:val="21"/>
                <w:u w:val="none"/>
              </w:rPr>
              <w:t>罚款</w:t>
            </w:r>
            <w:r>
              <w:rPr>
                <w:rFonts w:hint="eastAsia" w:ascii="宋体" w:hAnsi="宋体" w:eastAsia="宋体" w:cs="宋体"/>
                <w:sz w:val="21"/>
                <w:szCs w:val="21"/>
                <w:u w:val="none"/>
                <w:lang w:eastAsia="zh-CN"/>
              </w:rPr>
              <w:t>壹万</w:t>
            </w:r>
            <w:r>
              <w:rPr>
                <w:rFonts w:hint="eastAsia" w:ascii="宋体" w:hAnsi="宋体" w:eastAsia="宋体" w:cs="宋体"/>
                <w:sz w:val="21"/>
                <w:szCs w:val="21"/>
                <w:u w:val="none"/>
              </w:rPr>
              <w:t>元</w:t>
            </w:r>
            <w:r>
              <w:rPr>
                <w:rFonts w:hint="eastAsia" w:ascii="宋体" w:hAnsi="宋体" w:eastAsia="宋体" w:cs="宋体"/>
                <w:sz w:val="21"/>
                <w:szCs w:val="21"/>
                <w:u w:val="none"/>
                <w:lang w:eastAsia="zh-CN"/>
              </w:rPr>
              <w:t>整（￥</w:t>
            </w:r>
            <w:r>
              <w:rPr>
                <w:rFonts w:hint="eastAsia" w:ascii="宋体" w:hAnsi="宋体" w:eastAsia="宋体" w:cs="宋体"/>
                <w:sz w:val="21"/>
                <w:szCs w:val="21"/>
                <w:u w:val="none"/>
                <w:lang w:val="en-US" w:eastAsia="zh-CN"/>
              </w:rPr>
              <w:t>10000.00</w:t>
            </w:r>
            <w:r>
              <w:rPr>
                <w:rFonts w:hint="eastAsia" w:ascii="宋体" w:hAnsi="宋体" w:eastAsia="宋体" w:cs="宋体"/>
                <w:sz w:val="21"/>
                <w:szCs w:val="21"/>
                <w:u w:val="none"/>
                <w:lang w:eastAsia="zh-CN"/>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510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6"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510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CtPZ8v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75</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39</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西吉县火石寨常清山泉水厂未按生产关键环节控制生产食品案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西吉县火石寨常清山泉水厂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lang w:eastAsia="zh-CN"/>
              </w:rPr>
              <w:t>当事人</w:t>
            </w:r>
            <w:r>
              <w:rPr>
                <w:rFonts w:hint="eastAsia" w:ascii="宋体" w:hAnsi="宋体" w:eastAsia="宋体" w:cs="宋体"/>
                <w:color w:val="auto"/>
                <w:sz w:val="21"/>
                <w:szCs w:val="21"/>
                <w:u w:val="none"/>
              </w:rPr>
              <w:t>的行为违反了《中华人民共和国食品安全法》第</w:t>
            </w:r>
            <w:r>
              <w:rPr>
                <w:rFonts w:hint="eastAsia" w:ascii="宋体" w:hAnsi="宋体" w:eastAsia="宋体" w:cs="宋体"/>
                <w:color w:val="auto"/>
                <w:sz w:val="21"/>
                <w:szCs w:val="21"/>
                <w:u w:val="none"/>
                <w:lang w:eastAsia="zh-CN"/>
              </w:rPr>
              <w:t>三十三</w:t>
            </w:r>
            <w:r>
              <w:rPr>
                <w:rFonts w:hint="eastAsia" w:ascii="宋体" w:hAnsi="宋体" w:eastAsia="宋体" w:cs="宋体"/>
                <w:color w:val="auto"/>
                <w:sz w:val="21"/>
                <w:szCs w:val="21"/>
                <w:u w:val="none"/>
              </w:rPr>
              <w:t>条</w:t>
            </w:r>
            <w:r>
              <w:rPr>
                <w:rFonts w:hint="eastAsia" w:ascii="宋体" w:hAnsi="宋体" w:eastAsia="宋体" w:cs="宋体"/>
                <w:color w:val="auto"/>
                <w:sz w:val="21"/>
                <w:szCs w:val="21"/>
                <w:u w:val="none"/>
                <w:lang w:eastAsia="zh-CN"/>
              </w:rPr>
              <w:t>第一款第四项、第四十六条第一款第二项的规定</w:t>
            </w:r>
          </w:p>
        </w:tc>
        <w:tc>
          <w:tcPr>
            <w:tcW w:w="2531" w:type="dxa"/>
            <w:noWrap w:val="0"/>
            <w:vAlign w:val="center"/>
          </w:tcPr>
          <w:p>
            <w:pPr>
              <w:spacing w:line="240" w:lineRule="auto"/>
              <w:jc w:val="left"/>
              <w:rPr>
                <w:rFonts w:hint="eastAsia" w:ascii="宋体" w:hAnsi="宋体" w:eastAsia="宋体" w:cs="宋体"/>
                <w:sz w:val="21"/>
                <w:szCs w:val="21"/>
                <w:u w:val="none"/>
                <w:vertAlign w:val="baseline"/>
                <w:lang w:val="en-US" w:eastAsia="zh-CN"/>
              </w:rPr>
            </w:pPr>
            <w:r>
              <w:rPr>
                <w:rFonts w:hint="eastAsia" w:ascii="宋体" w:hAnsi="宋体" w:eastAsia="宋体" w:cs="宋体"/>
                <w:color w:val="auto"/>
                <w:sz w:val="21"/>
                <w:szCs w:val="21"/>
                <w:u w:val="none"/>
              </w:rPr>
              <w:t>依据《</w:t>
            </w:r>
            <w:r>
              <w:rPr>
                <w:rFonts w:hint="eastAsia" w:ascii="宋体" w:hAnsi="宋体" w:eastAsia="宋体" w:cs="宋体"/>
                <w:color w:val="auto"/>
                <w:sz w:val="21"/>
                <w:szCs w:val="21"/>
                <w:u w:val="none"/>
                <w:lang w:eastAsia="zh-CN"/>
              </w:rPr>
              <w:t>中华人民共和国食品安全法</w:t>
            </w:r>
            <w:r>
              <w:rPr>
                <w:rFonts w:hint="eastAsia" w:ascii="宋体" w:hAnsi="宋体" w:eastAsia="宋体" w:cs="宋体"/>
                <w:color w:val="auto"/>
                <w:sz w:val="21"/>
                <w:szCs w:val="21"/>
                <w:u w:val="none"/>
              </w:rPr>
              <w:t>》第</w:t>
            </w:r>
            <w:r>
              <w:rPr>
                <w:rFonts w:hint="eastAsia" w:ascii="宋体" w:hAnsi="宋体" w:eastAsia="宋体" w:cs="宋体"/>
                <w:color w:val="auto"/>
                <w:sz w:val="21"/>
                <w:szCs w:val="21"/>
                <w:u w:val="none"/>
                <w:lang w:eastAsia="zh-CN"/>
              </w:rPr>
              <w:t>一百二十六</w:t>
            </w:r>
            <w:r>
              <w:rPr>
                <w:rFonts w:hint="eastAsia" w:ascii="宋体" w:hAnsi="宋体" w:eastAsia="宋体" w:cs="宋体"/>
                <w:color w:val="auto"/>
                <w:sz w:val="21"/>
                <w:szCs w:val="21"/>
                <w:u w:val="none"/>
              </w:rPr>
              <w:t>条</w:t>
            </w:r>
            <w:r>
              <w:rPr>
                <w:rFonts w:hint="eastAsia" w:ascii="宋体" w:hAnsi="宋体" w:eastAsia="宋体" w:cs="宋体"/>
                <w:color w:val="auto"/>
                <w:sz w:val="21"/>
                <w:szCs w:val="21"/>
                <w:u w:val="none"/>
                <w:lang w:eastAsia="zh-CN"/>
              </w:rPr>
              <w:t>第一款第十三项</w:t>
            </w:r>
            <w:r>
              <w:rPr>
                <w:rFonts w:hint="eastAsia" w:ascii="宋体" w:hAnsi="宋体" w:eastAsia="宋体" w:cs="宋体"/>
                <w:color w:val="auto"/>
                <w:sz w:val="21"/>
                <w:szCs w:val="21"/>
                <w:u w:val="none"/>
              </w:rPr>
              <w:t>责令</w:t>
            </w:r>
            <w:r>
              <w:rPr>
                <w:rFonts w:hint="eastAsia" w:ascii="宋体" w:hAnsi="宋体" w:eastAsia="宋体" w:cs="宋体"/>
                <w:color w:val="auto"/>
                <w:sz w:val="21"/>
                <w:szCs w:val="21"/>
                <w:u w:val="none"/>
                <w:lang w:eastAsia="zh-CN"/>
              </w:rPr>
              <w:t>当</w:t>
            </w:r>
            <w:r>
              <w:rPr>
                <w:rFonts w:hint="eastAsia" w:ascii="宋体" w:hAnsi="宋体" w:eastAsia="宋体" w:cs="宋体"/>
                <w:color w:val="auto"/>
                <w:sz w:val="21"/>
                <w:szCs w:val="21"/>
                <w:u w:val="none"/>
                <w:lang w:val="en" w:eastAsia="zh-CN"/>
              </w:rPr>
              <w:t>事人</w:t>
            </w:r>
            <w:r>
              <w:rPr>
                <w:rFonts w:hint="eastAsia" w:ascii="宋体" w:hAnsi="宋体" w:eastAsia="宋体" w:cs="宋体"/>
                <w:color w:val="auto"/>
                <w:sz w:val="21"/>
                <w:szCs w:val="21"/>
                <w:u w:val="none"/>
              </w:rPr>
              <w:t>改正违法行为</w:t>
            </w:r>
            <w:r>
              <w:rPr>
                <w:rFonts w:hint="eastAsia" w:ascii="宋体" w:hAnsi="宋体" w:eastAsia="宋体" w:cs="宋体"/>
                <w:color w:val="auto"/>
                <w:sz w:val="21"/>
                <w:szCs w:val="21"/>
                <w:u w:val="none"/>
                <w:lang w:eastAsia="zh-CN"/>
              </w:rPr>
              <w:t>决定</w:t>
            </w:r>
            <w:r>
              <w:rPr>
                <w:rFonts w:hint="eastAsia" w:ascii="宋体" w:hAnsi="宋体" w:eastAsia="宋体" w:cs="宋体"/>
                <w:color w:val="auto"/>
                <w:sz w:val="21"/>
                <w:szCs w:val="21"/>
                <w:u w:val="none"/>
              </w:rPr>
              <w:t>对</w:t>
            </w:r>
            <w:r>
              <w:rPr>
                <w:rFonts w:hint="eastAsia" w:ascii="宋体" w:hAnsi="宋体" w:eastAsia="宋体" w:cs="宋体"/>
                <w:color w:val="auto"/>
                <w:sz w:val="21"/>
                <w:szCs w:val="21"/>
                <w:u w:val="none"/>
                <w:lang w:val="en" w:eastAsia="zh-CN"/>
              </w:rPr>
              <w:t>你单位</w:t>
            </w:r>
            <w:r>
              <w:rPr>
                <w:rFonts w:hint="eastAsia" w:ascii="宋体" w:hAnsi="宋体" w:eastAsia="宋体" w:cs="宋体"/>
                <w:color w:val="auto"/>
                <w:sz w:val="21"/>
                <w:szCs w:val="21"/>
                <w:u w:val="none"/>
              </w:rPr>
              <w:t>作如下行政处罚：</w:t>
            </w:r>
            <w:r>
              <w:rPr>
                <w:rFonts w:hint="eastAsia" w:ascii="宋体" w:hAnsi="宋体" w:eastAsia="宋体" w:cs="宋体"/>
                <w:color w:val="auto"/>
                <w:sz w:val="21"/>
                <w:szCs w:val="21"/>
                <w:u w:val="none"/>
                <w:lang w:eastAsia="zh-CN"/>
              </w:rPr>
              <w:t>处</w:t>
            </w:r>
            <w:r>
              <w:rPr>
                <w:rFonts w:hint="eastAsia" w:ascii="宋体" w:hAnsi="宋体" w:eastAsia="宋体" w:cs="宋体"/>
                <w:color w:val="auto"/>
                <w:sz w:val="21"/>
                <w:szCs w:val="21"/>
                <w:u w:val="none"/>
              </w:rPr>
              <w:t>罚款</w:t>
            </w:r>
            <w:r>
              <w:rPr>
                <w:rFonts w:hint="eastAsia" w:ascii="宋体" w:hAnsi="宋体" w:eastAsia="宋体" w:cs="宋体"/>
                <w:color w:val="auto"/>
                <w:sz w:val="21"/>
                <w:szCs w:val="21"/>
                <w:u w:val="none"/>
                <w:lang w:eastAsia="zh-CN"/>
              </w:rPr>
              <w:t>玖仟</w:t>
            </w:r>
            <w:r>
              <w:rPr>
                <w:rFonts w:hint="eastAsia" w:ascii="宋体" w:hAnsi="宋体" w:eastAsia="宋体" w:cs="宋体"/>
                <w:color w:val="auto"/>
                <w:sz w:val="21"/>
                <w:szCs w:val="21"/>
                <w:u w:val="none"/>
              </w:rPr>
              <w:t>元</w:t>
            </w:r>
            <w:r>
              <w:rPr>
                <w:rFonts w:hint="eastAsia" w:ascii="宋体" w:hAnsi="宋体" w:eastAsia="宋体" w:cs="宋体"/>
                <w:color w:val="auto"/>
                <w:sz w:val="21"/>
                <w:szCs w:val="21"/>
                <w:u w:val="none"/>
                <w:lang w:eastAsia="zh-CN"/>
              </w:rPr>
              <w:t>整（￥</w:t>
            </w:r>
            <w:r>
              <w:rPr>
                <w:rFonts w:hint="eastAsia" w:ascii="宋体" w:hAnsi="宋体" w:eastAsia="宋体" w:cs="宋体"/>
                <w:color w:val="auto"/>
                <w:sz w:val="21"/>
                <w:szCs w:val="21"/>
                <w:u w:val="none"/>
                <w:lang w:val="en-US" w:eastAsia="zh-CN"/>
              </w:rPr>
              <w:t>9000.00</w:t>
            </w:r>
            <w:r>
              <w:rPr>
                <w:rFonts w:hint="eastAsia" w:ascii="宋体" w:hAnsi="宋体" w:eastAsia="宋体" w:cs="宋体"/>
                <w:color w:val="auto"/>
                <w:sz w:val="21"/>
                <w:szCs w:val="21"/>
                <w:u w:val="none"/>
                <w:lang w:eastAsia="zh-CN"/>
              </w:rPr>
              <w:t>）</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612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7"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612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AE5S9H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76</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40</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西吉县白崖乡中心卫生院使用超过有效期的药品案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w:t>
            </w:r>
            <w:r>
              <w:rPr>
                <w:rFonts w:hint="eastAsia" w:ascii="宋体" w:hAnsi="宋体" w:eastAsia="宋体" w:cs="宋体"/>
                <w:sz w:val="21"/>
                <w:szCs w:val="21"/>
                <w:u w:val="none"/>
                <w:lang w:eastAsia="zh-CN"/>
              </w:rPr>
              <w:t>白崖</w:t>
            </w:r>
            <w:r>
              <w:rPr>
                <w:rFonts w:hint="eastAsia" w:ascii="宋体" w:hAnsi="宋体" w:eastAsia="宋体" w:cs="宋体"/>
                <w:sz w:val="21"/>
                <w:szCs w:val="21"/>
                <w:u w:val="none"/>
              </w:rPr>
              <w:t>乡中心卫生院</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b w:val="0"/>
                <w:bCs w:val="0"/>
                <w:kern w:val="2"/>
                <w:sz w:val="21"/>
                <w:szCs w:val="21"/>
                <w:u w:val="none"/>
                <w:lang w:eastAsia="zh-CN"/>
              </w:rPr>
              <w:t>当事人行为</w:t>
            </w:r>
            <w:r>
              <w:rPr>
                <w:rFonts w:hint="eastAsia" w:ascii="宋体" w:hAnsi="宋体" w:eastAsia="宋体" w:cs="宋体"/>
                <w:b w:val="0"/>
                <w:bCs w:val="0"/>
                <w:kern w:val="2"/>
                <w:sz w:val="21"/>
                <w:szCs w:val="21"/>
                <w:u w:val="none"/>
              </w:rPr>
              <w:t>违反了</w:t>
            </w:r>
            <w:r>
              <w:rPr>
                <w:rFonts w:hint="eastAsia" w:ascii="宋体" w:hAnsi="宋体" w:eastAsia="宋体" w:cs="宋体"/>
                <w:b w:val="0"/>
                <w:bCs w:val="0"/>
                <w:kern w:val="2"/>
                <w:sz w:val="21"/>
                <w:szCs w:val="21"/>
                <w:u w:val="none"/>
                <w:lang w:eastAsia="zh-CN"/>
              </w:rPr>
              <w:t>《中华人民共和国药品管理法》</w:t>
            </w:r>
            <w:r>
              <w:rPr>
                <w:rFonts w:hint="eastAsia" w:ascii="宋体" w:hAnsi="宋体" w:eastAsia="宋体" w:cs="宋体"/>
                <w:b w:val="0"/>
                <w:bCs w:val="0"/>
                <w:kern w:val="2"/>
                <w:sz w:val="21"/>
                <w:szCs w:val="21"/>
                <w:u w:val="none"/>
              </w:rPr>
              <w:t>第</w:t>
            </w:r>
            <w:r>
              <w:rPr>
                <w:rFonts w:hint="eastAsia" w:ascii="宋体" w:hAnsi="宋体" w:eastAsia="宋体" w:cs="宋体"/>
                <w:b w:val="0"/>
                <w:bCs w:val="0"/>
                <w:kern w:val="2"/>
                <w:sz w:val="21"/>
                <w:szCs w:val="21"/>
                <w:u w:val="none"/>
                <w:lang w:eastAsia="zh-CN"/>
              </w:rPr>
              <w:t>九十八</w:t>
            </w:r>
            <w:r>
              <w:rPr>
                <w:rFonts w:hint="eastAsia" w:ascii="宋体" w:hAnsi="宋体" w:eastAsia="宋体" w:cs="宋体"/>
                <w:i w:val="0"/>
                <w:iCs w:val="0"/>
                <w:caps w:val="0"/>
                <w:color w:val="000000"/>
                <w:spacing w:val="0"/>
                <w:sz w:val="21"/>
                <w:szCs w:val="21"/>
                <w:u w:val="none"/>
                <w:shd w:val="clear" w:color="auto" w:fill="FFFFFF"/>
              </w:rPr>
              <w:t>条</w:t>
            </w:r>
            <w:r>
              <w:rPr>
                <w:rFonts w:hint="eastAsia" w:ascii="宋体" w:hAnsi="宋体" w:eastAsia="宋体" w:cs="宋体"/>
                <w:i w:val="0"/>
                <w:iCs w:val="0"/>
                <w:caps w:val="0"/>
                <w:color w:val="000000"/>
                <w:spacing w:val="0"/>
                <w:sz w:val="21"/>
                <w:szCs w:val="21"/>
                <w:u w:val="none"/>
                <w:shd w:val="clear" w:color="auto" w:fill="FFFFFF"/>
                <w:lang w:eastAsia="zh-CN"/>
              </w:rPr>
              <w:t>第一款、</w:t>
            </w:r>
            <w:r>
              <w:rPr>
                <w:rFonts w:hint="eastAsia" w:ascii="宋体" w:hAnsi="宋体" w:eastAsia="宋体" w:cs="宋体"/>
                <w:i w:val="0"/>
                <w:iCs w:val="0"/>
                <w:caps w:val="0"/>
                <w:color w:val="000000"/>
                <w:spacing w:val="0"/>
                <w:sz w:val="21"/>
                <w:szCs w:val="21"/>
                <w:u w:val="none"/>
                <w:shd w:val="clear" w:color="auto" w:fill="FFFFFF"/>
              </w:rPr>
              <w:t>第三款第（五）项</w:t>
            </w:r>
            <w:r>
              <w:rPr>
                <w:rFonts w:hint="eastAsia" w:ascii="宋体" w:hAnsi="宋体" w:eastAsia="宋体" w:cs="宋体"/>
                <w:i w:val="0"/>
                <w:iCs w:val="0"/>
                <w:caps w:val="0"/>
                <w:color w:val="000000"/>
                <w:spacing w:val="0"/>
                <w:sz w:val="21"/>
                <w:szCs w:val="21"/>
                <w:u w:val="none"/>
                <w:shd w:val="clear" w:color="auto" w:fill="FFFFFF"/>
                <w:lang w:eastAsia="zh-CN"/>
              </w:rPr>
              <w:t>之</w:t>
            </w:r>
            <w:r>
              <w:rPr>
                <w:rFonts w:hint="eastAsia" w:ascii="宋体" w:hAnsi="宋体" w:eastAsia="宋体" w:cs="宋体"/>
                <w:i w:val="0"/>
                <w:iCs w:val="0"/>
                <w:caps w:val="0"/>
                <w:color w:val="000000"/>
                <w:spacing w:val="0"/>
                <w:sz w:val="21"/>
                <w:szCs w:val="21"/>
                <w:u w:val="none"/>
                <w:shd w:val="clear" w:color="auto" w:fill="FFFFFF"/>
              </w:rPr>
              <w:t>规定</w:t>
            </w:r>
          </w:p>
        </w:tc>
        <w:tc>
          <w:tcPr>
            <w:tcW w:w="2531" w:type="dxa"/>
            <w:noWrap w:val="0"/>
            <w:vAlign w:val="center"/>
          </w:tcPr>
          <w:p>
            <w:pPr>
              <w:spacing w:line="240" w:lineRule="auto"/>
              <w:jc w:val="both"/>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依据《中华人民共和国药品管理法》第一百一十七条第一款责令当事人改正违法行为，</w:t>
            </w:r>
            <w:r>
              <w:rPr>
                <w:rFonts w:hint="eastAsia" w:ascii="宋体" w:hAnsi="宋体" w:eastAsia="宋体" w:cs="宋体"/>
                <w:sz w:val="21"/>
                <w:szCs w:val="21"/>
                <w:u w:val="none"/>
                <w:lang w:eastAsia="zh-CN"/>
              </w:rPr>
              <w:t>决定</w:t>
            </w:r>
            <w:r>
              <w:rPr>
                <w:rFonts w:hint="eastAsia" w:ascii="宋体" w:hAnsi="宋体" w:eastAsia="宋体" w:cs="宋体"/>
                <w:sz w:val="21"/>
                <w:szCs w:val="21"/>
                <w:u w:val="none"/>
              </w:rPr>
              <w:t>对当事人作如下行政处罚：</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没收</w:t>
            </w:r>
            <w:r>
              <w:rPr>
                <w:rFonts w:hint="eastAsia" w:ascii="宋体" w:hAnsi="宋体" w:eastAsia="宋体" w:cs="宋体"/>
                <w:color w:val="000000"/>
                <w:sz w:val="21"/>
                <w:szCs w:val="21"/>
                <w:u w:val="none"/>
                <w:lang w:eastAsia="zh-CN"/>
              </w:rPr>
              <w:t>超过有效期的药品</w:t>
            </w:r>
            <w:r>
              <w:rPr>
                <w:rFonts w:hint="eastAsia" w:ascii="宋体" w:hAnsi="宋体" w:eastAsia="宋体" w:cs="宋体"/>
                <w:sz w:val="21"/>
                <w:szCs w:val="21"/>
                <w:u w:val="none"/>
                <w:lang w:eastAsia="zh-CN"/>
              </w:rPr>
              <w:t>“利舒安”牌重酒石酸去甲肾上腺素注射液</w:t>
            </w:r>
            <w:r>
              <w:rPr>
                <w:rFonts w:hint="eastAsia" w:ascii="宋体" w:hAnsi="宋体" w:eastAsia="宋体" w:cs="宋体"/>
                <w:sz w:val="21"/>
                <w:szCs w:val="21"/>
                <w:u w:val="none"/>
                <w:lang w:val="en-US" w:eastAsia="zh-CN"/>
              </w:rPr>
              <w:t>2盒</w:t>
            </w:r>
            <w:r>
              <w:rPr>
                <w:rFonts w:hint="eastAsia" w:ascii="宋体" w:hAnsi="宋体" w:eastAsia="宋体" w:cs="宋体"/>
                <w:sz w:val="21"/>
                <w:szCs w:val="21"/>
                <w:u w:val="none"/>
                <w:lang w:eastAsia="zh-CN"/>
              </w:rPr>
              <w:t>、“新瑙力隆”牌二维三七桂利嗪胶囊</w:t>
            </w:r>
            <w:r>
              <w:rPr>
                <w:rFonts w:hint="eastAsia" w:ascii="宋体" w:hAnsi="宋体" w:eastAsia="宋体" w:cs="宋体"/>
                <w:sz w:val="21"/>
                <w:szCs w:val="21"/>
                <w:u w:val="none"/>
                <w:lang w:val="en-US" w:eastAsia="zh-CN"/>
              </w:rPr>
              <w:t>5盒、</w:t>
            </w:r>
            <w:r>
              <w:rPr>
                <w:rFonts w:hint="eastAsia" w:ascii="宋体" w:hAnsi="宋体" w:eastAsia="宋体" w:cs="宋体"/>
                <w:sz w:val="21"/>
                <w:szCs w:val="21"/>
                <w:u w:val="none"/>
                <w:lang w:eastAsia="zh-CN"/>
              </w:rPr>
              <w:t>“利尔康”牌泡腾消毒片Ⅱ型</w:t>
            </w:r>
            <w:r>
              <w:rPr>
                <w:rFonts w:hint="eastAsia" w:ascii="宋体" w:hAnsi="宋体" w:eastAsia="宋体" w:cs="宋体"/>
                <w:sz w:val="21"/>
                <w:szCs w:val="21"/>
                <w:u w:val="none"/>
                <w:lang w:val="en-US" w:eastAsia="zh-CN"/>
              </w:rPr>
              <w:t>4瓶、“云植”牌云南红药胶囊1盒、“科瑞南海”牌癃清胶囊1盒、“国草药业”牌桑寄生中药饮片1袋；</w:t>
            </w:r>
            <w:r>
              <w:rPr>
                <w:rFonts w:hint="eastAsia" w:ascii="宋体" w:hAnsi="宋体" w:eastAsia="宋体" w:cs="宋体"/>
                <w:sz w:val="21"/>
                <w:szCs w:val="21"/>
                <w:u w:val="none"/>
              </w:rPr>
              <w:t>2.</w:t>
            </w:r>
            <w:r>
              <w:rPr>
                <w:rFonts w:hint="eastAsia" w:ascii="宋体" w:hAnsi="宋体" w:eastAsia="宋体" w:cs="宋体"/>
                <w:color w:val="000000"/>
                <w:sz w:val="21"/>
                <w:szCs w:val="21"/>
                <w:u w:val="none"/>
              </w:rPr>
              <w:t>罚款</w:t>
            </w:r>
            <w:r>
              <w:rPr>
                <w:rFonts w:hint="eastAsia" w:ascii="宋体" w:hAnsi="宋体" w:eastAsia="宋体" w:cs="宋体"/>
                <w:color w:val="000000"/>
                <w:sz w:val="21"/>
                <w:szCs w:val="21"/>
                <w:u w:val="none"/>
                <w:lang w:val="en-US" w:eastAsia="zh-CN"/>
              </w:rPr>
              <w:t>2</w:t>
            </w:r>
            <w:r>
              <w:rPr>
                <w:rFonts w:hint="eastAsia" w:ascii="宋体" w:hAnsi="宋体" w:eastAsia="宋体" w:cs="宋体"/>
                <w:color w:val="000000"/>
                <w:sz w:val="21"/>
                <w:szCs w:val="21"/>
                <w:u w:val="none"/>
              </w:rPr>
              <w:t>0000元。</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715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8"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715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QISh0BgIAAP4DAAAOAAAAZHJzL2Uyb0RvYy54bWyt&#10;U81uEzEQviPxDpbvZJOg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DQISh0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77</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41</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西吉县天鹏综合门市部经营超过保质期食品案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西吉县天鹏综合门市部</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color w:val="000000"/>
                <w:sz w:val="21"/>
                <w:szCs w:val="21"/>
                <w:u w:val="none"/>
              </w:rPr>
              <w:t>当事人上述行为违反了《宁夏回族自治区食品生产加工小作坊小经营店和食品小摊点管理条例》第二十一条第一款</w:t>
            </w:r>
            <w:r>
              <w:rPr>
                <w:rFonts w:hint="eastAsia" w:ascii="宋体" w:hAnsi="宋体" w:eastAsia="宋体" w:cs="宋体"/>
                <w:sz w:val="21"/>
                <w:szCs w:val="21"/>
                <w:u w:val="none"/>
              </w:rPr>
              <w:t>第（七）项</w:t>
            </w:r>
          </w:p>
        </w:tc>
        <w:tc>
          <w:tcPr>
            <w:tcW w:w="2531" w:type="dxa"/>
            <w:noWrap w:val="0"/>
            <w:vAlign w:val="center"/>
          </w:tcPr>
          <w:p>
            <w:pPr>
              <w:pStyle w:val="3"/>
              <w:widowControl/>
              <w:spacing w:line="240" w:lineRule="auto"/>
              <w:jc w:val="both"/>
              <w:rPr>
                <w:rFonts w:hint="eastAsia" w:ascii="宋体" w:hAnsi="宋体" w:eastAsia="宋体" w:cs="宋体"/>
                <w:sz w:val="21"/>
                <w:szCs w:val="21"/>
                <w:u w:val="none"/>
              </w:rPr>
            </w:pPr>
            <w:r>
              <w:rPr>
                <w:rFonts w:hint="eastAsia" w:ascii="宋体" w:hAnsi="宋体" w:eastAsia="宋体" w:cs="宋体"/>
                <w:sz w:val="21"/>
                <w:szCs w:val="21"/>
                <w:u w:val="none"/>
              </w:rPr>
              <w:t>依据《宁夏回族自治区食品生产加工小作坊小经营店和食品小摊点管理条例》第三十七条</w:t>
            </w:r>
            <w:r>
              <w:rPr>
                <w:rFonts w:hint="eastAsia" w:ascii="宋体" w:hAnsi="宋体" w:eastAsia="宋体" w:cs="宋体"/>
                <w:spacing w:val="-5"/>
                <w:sz w:val="21"/>
                <w:szCs w:val="21"/>
                <w:u w:val="none"/>
              </w:rPr>
              <w:t>现责令当事人</w:t>
            </w:r>
            <w:r>
              <w:rPr>
                <w:rFonts w:hint="eastAsia" w:ascii="宋体" w:hAnsi="宋体" w:eastAsia="宋体" w:cs="宋体"/>
                <w:spacing w:val="-1"/>
                <w:sz w:val="21"/>
                <w:szCs w:val="21"/>
                <w:u w:val="none"/>
              </w:rPr>
              <w:t>改正上述违法行为，并决定处罚如下：一、没收过期食品；</w:t>
            </w:r>
            <w:r>
              <w:rPr>
                <w:rFonts w:hint="eastAsia" w:ascii="宋体" w:hAnsi="宋体" w:eastAsia="宋体" w:cs="宋体"/>
                <w:sz w:val="21"/>
                <w:szCs w:val="21"/>
                <w:u w:val="none"/>
              </w:rPr>
              <w:t>二、罚款1000元。</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817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9"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817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5+ZgcBwIAAP4DAAAOAAAAZHJzL2Uyb0RvYy54bWyt&#10;U81uEzEQviPxDpbvZJOg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efmYHA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78</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42</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西吉县三合诚信超市经营超过保质期食品案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西吉县三合诚信超市</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w:t>
            </w:r>
          </w:p>
        </w:tc>
        <w:tc>
          <w:tcPr>
            <w:tcW w:w="2531" w:type="dxa"/>
            <w:noWrap w:val="0"/>
            <w:vAlign w:val="center"/>
          </w:tcPr>
          <w:p>
            <w:pPr>
              <w:pStyle w:val="3"/>
              <w:widowControl/>
              <w:spacing w:line="240" w:lineRule="auto"/>
              <w:jc w:val="both"/>
              <w:rPr>
                <w:rFonts w:hint="eastAsia" w:ascii="宋体" w:hAnsi="宋体" w:eastAsia="宋体" w:cs="宋体"/>
                <w:sz w:val="21"/>
                <w:szCs w:val="21"/>
                <w:u w:val="none"/>
              </w:rPr>
            </w:pPr>
            <w:r>
              <w:rPr>
                <w:rFonts w:hint="eastAsia" w:ascii="宋体" w:hAnsi="宋体" w:eastAsia="宋体" w:cs="宋体"/>
                <w:sz w:val="21"/>
                <w:szCs w:val="21"/>
                <w:u w:val="none"/>
              </w:rPr>
              <w:t>依据《宁夏回族自治区食品生产加工小作坊小经营店和食品小摊点管理条例》第三十七条</w:t>
            </w:r>
            <w:r>
              <w:rPr>
                <w:rFonts w:hint="eastAsia" w:ascii="宋体" w:hAnsi="宋体" w:eastAsia="宋体" w:cs="宋体"/>
                <w:spacing w:val="-5"/>
                <w:sz w:val="21"/>
                <w:szCs w:val="21"/>
                <w:u w:val="none"/>
              </w:rPr>
              <w:t>现责令当事人</w:t>
            </w:r>
            <w:r>
              <w:rPr>
                <w:rFonts w:hint="eastAsia" w:ascii="宋体" w:hAnsi="宋体" w:eastAsia="宋体" w:cs="宋体"/>
                <w:spacing w:val="-1"/>
                <w:sz w:val="21"/>
                <w:szCs w:val="21"/>
                <w:u w:val="none"/>
              </w:rPr>
              <w:t>改正上述违法行为，并决定处罚如下：一、没收过期食品；</w:t>
            </w:r>
            <w:r>
              <w:rPr>
                <w:rFonts w:hint="eastAsia" w:ascii="宋体" w:hAnsi="宋体" w:eastAsia="宋体" w:cs="宋体"/>
                <w:sz w:val="21"/>
                <w:szCs w:val="21"/>
                <w:u w:val="none"/>
              </w:rPr>
              <w:t>二、罚款1000元。</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69920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0"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69920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eKJraAAAACwEAAA8AAAAAAAAAAQAgAAAAIgAA&#10;AGRycy9kb3ducmV2LnhtbFBLAQIUABQAAAAIAIdO4kB0toN9BgIAAP4DAAAOAAAAAAAAAAEAIAAA&#10;ACkBAABkcnMvZTJvRG9jLnhtbFBLBQYAAAAABgAGAFkBAAChBQ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79</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43</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西吉县平峰镇三合治忠商店经营超过保质期食品案</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西吉县平峰镇三合治忠商店</w:t>
            </w:r>
          </w:p>
        </w:tc>
        <w:tc>
          <w:tcPr>
            <w:tcW w:w="2025"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w:t>
            </w:r>
          </w:p>
        </w:tc>
        <w:tc>
          <w:tcPr>
            <w:tcW w:w="2531" w:type="dxa"/>
            <w:noWrap w:val="0"/>
            <w:vAlign w:val="center"/>
          </w:tcPr>
          <w:p>
            <w:pPr>
              <w:pStyle w:val="3"/>
              <w:widowControl/>
              <w:spacing w:line="240" w:lineRule="auto"/>
              <w:jc w:val="both"/>
              <w:rPr>
                <w:rFonts w:hint="eastAsia" w:ascii="宋体" w:hAnsi="宋体" w:eastAsia="宋体" w:cs="宋体"/>
                <w:sz w:val="21"/>
                <w:szCs w:val="21"/>
                <w:u w:val="none"/>
              </w:rPr>
            </w:pPr>
            <w:r>
              <w:rPr>
                <w:rFonts w:hint="eastAsia" w:ascii="宋体" w:hAnsi="宋体" w:eastAsia="宋体" w:cs="宋体"/>
                <w:sz w:val="21"/>
                <w:szCs w:val="21"/>
                <w:u w:val="none"/>
              </w:rPr>
              <w:t>依据《宁夏回族自治区食品生产加工小作坊小经营店和食品小摊点管理条例》第三十七条</w:t>
            </w:r>
            <w:r>
              <w:rPr>
                <w:rFonts w:hint="eastAsia" w:ascii="宋体" w:hAnsi="宋体" w:eastAsia="宋体" w:cs="宋体"/>
                <w:spacing w:val="-5"/>
                <w:sz w:val="21"/>
                <w:szCs w:val="21"/>
                <w:u w:val="none"/>
              </w:rPr>
              <w:t>现责令当事人</w:t>
            </w:r>
            <w:r>
              <w:rPr>
                <w:rFonts w:hint="eastAsia" w:ascii="宋体" w:hAnsi="宋体" w:eastAsia="宋体" w:cs="宋体"/>
                <w:spacing w:val="-1"/>
                <w:sz w:val="21"/>
                <w:szCs w:val="21"/>
                <w:u w:val="none"/>
              </w:rPr>
              <w:t>改正上述违法行为，并决定处罚如下：一、没收过期食品；</w:t>
            </w:r>
            <w:r>
              <w:rPr>
                <w:rFonts w:hint="eastAsia" w:ascii="宋体" w:hAnsi="宋体" w:eastAsia="宋体" w:cs="宋体"/>
                <w:sz w:val="21"/>
                <w:szCs w:val="21"/>
                <w:u w:val="none"/>
              </w:rPr>
              <w:t>二、罚款1000元。</w:t>
            </w:r>
          </w:p>
          <w:p>
            <w:pPr>
              <w:spacing w:line="240" w:lineRule="auto"/>
              <w:jc w:val="center"/>
              <w:rPr>
                <w:rFonts w:hint="eastAsia" w:ascii="宋体" w:hAnsi="宋体" w:eastAsia="宋体" w:cs="宋体"/>
                <w:sz w:val="21"/>
                <w:szCs w:val="21"/>
                <w:u w:val="none"/>
                <w:vertAlign w:val="baseline"/>
                <w:lang w:val="en-US" w:eastAsia="zh-CN"/>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mc:AlternateContent>
                <mc:Choice Requires="wps">
                  <w:drawing>
                    <wp:anchor distT="0" distB="0" distL="114300" distR="114300" simplePos="0" relativeHeight="25170022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1" name="直接箭头连接符 2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22" o:spid="_x0000_s1026" o:spt="32" type="#_x0000_t32" style="position:absolute;left:0pt;margin-left:2pt;margin-top:1638pt;height:0.1pt;width:453.7pt;z-index:25170022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3W4zFQcCAAD+Aw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80</w:t>
            </w:r>
            <w:r>
              <w:rPr>
                <w:rFonts w:hint="eastAsia" w:ascii="宋体" w:hAnsi="宋体" w:eastAsia="宋体" w:cs="宋体"/>
                <w:color w:val="000000"/>
                <w:sz w:val="21"/>
                <w:szCs w:val="21"/>
                <w:u w:val="none"/>
              </w:rPr>
              <w:t>号</w:t>
            </w:r>
          </w:p>
        </w:tc>
        <w:tc>
          <w:tcPr>
            <w:tcW w:w="1678" w:type="dxa"/>
            <w:noWrap w:val="0"/>
            <w:vAlign w:val="center"/>
          </w:tcPr>
          <w:p>
            <w:pPr>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2021 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w:t>
            </w:r>
          </w:p>
        </w:tc>
        <w:tc>
          <w:tcPr>
            <w:tcW w:w="2025"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西吉县平峰镇全龙食杂店经营超过保质期食品案</w:t>
            </w:r>
          </w:p>
        </w:tc>
        <w:tc>
          <w:tcPr>
            <w:tcW w:w="2025"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西吉县平峰镇全龙食杂店</w:t>
            </w:r>
          </w:p>
        </w:tc>
        <w:tc>
          <w:tcPr>
            <w:tcW w:w="2025" w:type="dxa"/>
            <w:noWrap w:val="0"/>
            <w:vAlign w:val="center"/>
          </w:tcPr>
          <w:p>
            <w:pPr>
              <w:spacing w:line="240" w:lineRule="auto"/>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rPr>
              <w:t>当事人的行为违反了《宁夏回族自治区食品生产加工小作坊小经营店和食品小摊点管理条例》第二十一条第一款第（七）项</w:t>
            </w:r>
          </w:p>
        </w:tc>
        <w:tc>
          <w:tcPr>
            <w:tcW w:w="2531" w:type="dxa"/>
            <w:noWrap w:val="0"/>
            <w:vAlign w:val="center"/>
          </w:tcPr>
          <w:p>
            <w:pPr>
              <w:pStyle w:val="3"/>
              <w:widowControl/>
              <w:spacing w:line="240" w:lineRule="auto"/>
              <w:jc w:val="both"/>
              <w:rPr>
                <w:rFonts w:hint="eastAsia" w:ascii="宋体" w:hAnsi="宋体" w:eastAsia="宋体" w:cs="宋体"/>
                <w:sz w:val="21"/>
                <w:szCs w:val="21"/>
                <w:u w:val="none"/>
              </w:rPr>
            </w:pPr>
            <w:r>
              <w:rPr>
                <w:rFonts w:hint="eastAsia" w:ascii="宋体" w:hAnsi="宋体" w:eastAsia="宋体" w:cs="宋体"/>
                <w:sz w:val="21"/>
                <w:szCs w:val="21"/>
                <w:u w:val="none"/>
              </w:rPr>
              <w:t>依据《宁夏回族自治区食品生产加工小作坊小经营店和食品小摊点管理条例》第三十七条</w:t>
            </w:r>
            <w:r>
              <w:rPr>
                <w:rFonts w:hint="eastAsia" w:ascii="宋体" w:hAnsi="宋体" w:eastAsia="宋体" w:cs="宋体"/>
                <w:spacing w:val="-5"/>
                <w:sz w:val="21"/>
                <w:szCs w:val="21"/>
                <w:u w:val="none"/>
              </w:rPr>
              <w:t>现责令当事人</w:t>
            </w:r>
            <w:r>
              <w:rPr>
                <w:rFonts w:hint="eastAsia" w:ascii="宋体" w:hAnsi="宋体" w:eastAsia="宋体" w:cs="宋体"/>
                <w:spacing w:val="-1"/>
                <w:sz w:val="21"/>
                <w:szCs w:val="21"/>
                <w:u w:val="none"/>
              </w:rPr>
              <w:t>改正上述违法行为，并决定处罚如下：一、没收过期食品；</w:t>
            </w:r>
            <w:r>
              <w:rPr>
                <w:rFonts w:hint="eastAsia" w:ascii="宋体" w:hAnsi="宋体" w:eastAsia="宋体" w:cs="宋体"/>
                <w:sz w:val="21"/>
                <w:szCs w:val="21"/>
                <w:u w:val="none"/>
              </w:rPr>
              <w:t>二、罚款1000元。</w:t>
            </w:r>
          </w:p>
          <w:p>
            <w:pPr>
              <w:spacing w:line="240" w:lineRule="auto"/>
              <w:jc w:val="center"/>
              <w:rPr>
                <w:rFonts w:hint="eastAsia" w:ascii="宋体" w:hAnsi="宋体" w:eastAsia="宋体" w:cs="宋体"/>
                <w:kern w:val="2"/>
                <w:sz w:val="21"/>
                <w:szCs w:val="21"/>
                <w:u w:val="none"/>
                <w:vertAlign w:val="baseline"/>
                <w:lang w:val="en-US" w:eastAsia="zh-CN" w:bidi="ar-SA"/>
              </w:rPr>
            </w:pPr>
          </w:p>
        </w:tc>
        <w:tc>
          <w:tcPr>
            <w:tcW w:w="186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u w:val="none"/>
              </w:rPr>
              <w:t>西市监处〔202</w:t>
            </w:r>
            <w:r>
              <w:rPr>
                <w:rFonts w:hint="eastAsia" w:ascii="宋体" w:hAnsi="宋体" w:eastAsia="宋体" w:cs="宋体"/>
                <w:color w:val="000000"/>
                <w:sz w:val="21"/>
                <w:szCs w:val="21"/>
                <w:u w:val="none"/>
                <w:lang w:val="en-US" w:eastAsia="zh-CN"/>
              </w:rPr>
              <w:t>1</w:t>
            </w:r>
            <w:r>
              <w:rPr>
                <w:rFonts w:hint="eastAsia" w:ascii="宋体" w:hAnsi="宋体" w:eastAsia="宋体" w:cs="宋体"/>
                <w:color w:val="000000"/>
                <w:sz w:val="21"/>
                <w:szCs w:val="21"/>
                <w:u w:val="none"/>
              </w:rPr>
              <w:t>〕</w:t>
            </w:r>
            <w:r>
              <w:rPr>
                <w:rFonts w:hint="eastAsia" w:ascii="宋体" w:hAnsi="宋体" w:cs="宋体"/>
                <w:color w:val="000000"/>
                <w:sz w:val="21"/>
                <w:szCs w:val="21"/>
                <w:u w:val="none"/>
                <w:lang w:val="en-US" w:eastAsia="zh-CN"/>
              </w:rPr>
              <w:t>81</w:t>
            </w:r>
            <w:r>
              <w:rPr>
                <w:rFonts w:hint="eastAsia" w:ascii="宋体" w:hAnsi="宋体" w:eastAsia="宋体" w:cs="宋体"/>
                <w:color w:val="000000"/>
                <w:sz w:val="21"/>
                <w:szCs w:val="21"/>
                <w:u w:val="none"/>
              </w:rPr>
              <w:t>号</w:t>
            </w:r>
          </w:p>
        </w:tc>
        <w:tc>
          <w:tcPr>
            <w:tcW w:w="1678"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u w:val="none"/>
                <w:vertAlign w:val="baseline"/>
                <w:lang w:val="en-US" w:eastAsia="zh-CN"/>
              </w:rPr>
              <w:t>2021 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45</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宁夏富汇宏商贸有限公司销售不符合食品安全国家标准的食品案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宁夏富汇宏商贸有限公司</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w:t>
            </w:r>
            <w:r>
              <w:rPr>
                <w:rFonts w:hint="eastAsia" w:ascii="宋体" w:hAnsi="宋体" w:eastAsia="宋体" w:cs="宋体"/>
                <w:bCs/>
                <w:sz w:val="21"/>
                <w:szCs w:val="21"/>
                <w:u w:val="none" w:color="auto"/>
              </w:rPr>
              <w:t>中华人民共和国食品安全法</w:t>
            </w:r>
            <w:r>
              <w:rPr>
                <w:rFonts w:hint="eastAsia" w:ascii="宋体" w:hAnsi="宋体" w:eastAsia="宋体" w:cs="宋体"/>
                <w:sz w:val="21"/>
                <w:szCs w:val="21"/>
                <w:u w:val="none" w:color="auto"/>
              </w:rPr>
              <w:t>》</w:t>
            </w:r>
            <w:r>
              <w:rPr>
                <w:rFonts w:hint="eastAsia" w:ascii="宋体" w:hAnsi="宋体" w:eastAsia="宋体" w:cs="宋体"/>
                <w:bCs/>
                <w:sz w:val="21"/>
                <w:szCs w:val="21"/>
                <w:u w:val="none" w:color="auto"/>
              </w:rPr>
              <w:t>第三十四条第一款第（十三）项</w:t>
            </w:r>
          </w:p>
        </w:tc>
        <w:tc>
          <w:tcPr>
            <w:tcW w:w="2531" w:type="dxa"/>
            <w:noWrap w:val="0"/>
            <w:vAlign w:val="center"/>
          </w:tcPr>
          <w:p>
            <w:pPr>
              <w:spacing w:line="240" w:lineRule="auto"/>
              <w:jc w:val="left"/>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依据《</w:t>
            </w:r>
            <w:r>
              <w:rPr>
                <w:rFonts w:hint="eastAsia" w:ascii="宋体" w:hAnsi="宋体" w:eastAsia="宋体" w:cs="宋体"/>
                <w:bCs/>
                <w:sz w:val="21"/>
                <w:szCs w:val="21"/>
                <w:u w:val="none" w:color="auto"/>
              </w:rPr>
              <w:t>中华人民共和国</w:t>
            </w:r>
            <w:r>
              <w:rPr>
                <w:rFonts w:hint="eastAsia" w:ascii="宋体" w:hAnsi="宋体" w:eastAsia="宋体" w:cs="宋体"/>
                <w:bCs/>
                <w:sz w:val="21"/>
                <w:szCs w:val="21"/>
                <w:u w:val="none" w:color="auto"/>
                <w:lang w:eastAsia="zh-CN"/>
              </w:rPr>
              <w:t>食</w:t>
            </w:r>
            <w:r>
              <w:rPr>
                <w:rFonts w:hint="eastAsia" w:ascii="宋体" w:hAnsi="宋体" w:eastAsia="宋体" w:cs="宋体"/>
                <w:bCs/>
                <w:sz w:val="21"/>
                <w:szCs w:val="21"/>
                <w:u w:val="none" w:color="auto"/>
              </w:rPr>
              <w:t>品安全法</w:t>
            </w:r>
            <w:r>
              <w:rPr>
                <w:rFonts w:hint="eastAsia" w:ascii="宋体" w:hAnsi="宋体" w:eastAsia="宋体" w:cs="宋体"/>
                <w:sz w:val="21"/>
                <w:szCs w:val="21"/>
                <w:u w:val="none" w:color="auto"/>
              </w:rPr>
              <w:t>》</w:t>
            </w:r>
            <w:r>
              <w:rPr>
                <w:rFonts w:hint="eastAsia" w:ascii="宋体" w:hAnsi="宋体" w:eastAsia="宋体" w:cs="宋体"/>
                <w:bCs/>
                <w:sz w:val="21"/>
                <w:szCs w:val="21"/>
                <w:u w:val="none" w:color="auto"/>
              </w:rPr>
              <w:t>第一百二十四条第一、二款责令当事人改正违法行为，决定对当事人作如下行政处罚：1.没收“江南好”牌枸杞咖啡6盒；2.没收违法所得114.40元；3.罚款6000.00元；</w:t>
            </w:r>
            <w:r>
              <w:rPr>
                <w:rFonts w:hint="eastAsia" w:ascii="宋体" w:hAnsi="宋体" w:eastAsia="宋体" w:cs="宋体"/>
                <w:sz w:val="21"/>
                <w:szCs w:val="21"/>
                <w:u w:val="none" w:color="auto"/>
              </w:rPr>
              <w:t>共计罚没款6114.40元整。</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82</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46</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西吉县鑫发面粉厂未取得登记证从事食品生产经营活动案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kern w:val="1"/>
                <w:sz w:val="21"/>
                <w:szCs w:val="21"/>
                <w:u w:val="none" w:color="auto"/>
              </w:rPr>
              <w:t>西吉县鑫发面粉厂</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当事人的行为违反了</w:t>
            </w:r>
            <w:r>
              <w:rPr>
                <w:rFonts w:hint="eastAsia" w:ascii="宋体" w:hAnsi="宋体" w:eastAsia="宋体" w:cs="宋体"/>
                <w:color w:val="000000"/>
                <w:sz w:val="21"/>
                <w:szCs w:val="21"/>
                <w:u w:val="none" w:color="auto"/>
                <w:lang w:eastAsia="zh-CN"/>
              </w:rPr>
              <w:t>《宁夏回族自治区食品生产加工小作坊小经营店和食品小摊点管理条例》第十条第一款</w:t>
            </w:r>
          </w:p>
        </w:tc>
        <w:tc>
          <w:tcPr>
            <w:tcW w:w="2531" w:type="dxa"/>
            <w:noWrap w:val="0"/>
            <w:vAlign w:val="center"/>
          </w:tcPr>
          <w:p>
            <w:pPr>
              <w:spacing w:line="240" w:lineRule="auto"/>
              <w:jc w:val="center"/>
              <w:rPr>
                <w:rFonts w:hint="eastAsia" w:ascii="宋体" w:hAnsi="宋体" w:eastAsia="宋体" w:cs="宋体"/>
                <w:sz w:val="21"/>
                <w:szCs w:val="21"/>
                <w:u w:val="none" w:color="auto"/>
              </w:rPr>
            </w:pPr>
            <w:r>
              <w:rPr>
                <w:rFonts w:hint="eastAsia" w:ascii="宋体" w:hAnsi="宋体" w:eastAsia="宋体" w:cs="宋体"/>
                <w:sz w:val="21"/>
                <w:szCs w:val="21"/>
                <w:u w:val="none" w:color="auto"/>
              </w:rPr>
              <w:t>依据《宁夏回族自治区食品生产加工小作坊小经营店和食品小摊点管理条例》第三十四条第一款现责令当事人改正上述违法行为，并决定处罚如下：</w:t>
            </w:r>
          </w:p>
          <w:p>
            <w:pPr>
              <w:spacing w:line="240" w:lineRule="auto"/>
              <w:jc w:val="center"/>
              <w:rPr>
                <w:rFonts w:hint="eastAsia" w:ascii="宋体" w:hAnsi="宋体" w:eastAsia="宋体" w:cs="宋体"/>
                <w:sz w:val="21"/>
                <w:szCs w:val="21"/>
                <w:u w:val="none" w:color="auto"/>
              </w:rPr>
            </w:pPr>
            <w:r>
              <w:rPr>
                <w:rFonts w:hint="eastAsia" w:ascii="宋体" w:hAnsi="宋体" w:eastAsia="宋体" w:cs="宋体"/>
                <w:sz w:val="21"/>
                <w:szCs w:val="21"/>
                <w:u w:val="none" w:color="auto"/>
              </w:rPr>
              <w:t>处罚款</w:t>
            </w:r>
            <w:r>
              <w:rPr>
                <w:rFonts w:hint="eastAsia" w:ascii="宋体" w:hAnsi="宋体" w:eastAsia="宋体" w:cs="宋体"/>
                <w:sz w:val="21"/>
                <w:szCs w:val="21"/>
                <w:u w:val="none" w:color="auto"/>
                <w:lang w:val="en-US" w:eastAsia="zh-CN"/>
              </w:rPr>
              <w:t>5</w:t>
            </w:r>
            <w:r>
              <w:rPr>
                <w:rFonts w:hint="eastAsia" w:ascii="宋体" w:hAnsi="宋体" w:eastAsia="宋体" w:cs="宋体"/>
                <w:sz w:val="21"/>
                <w:szCs w:val="21"/>
                <w:u w:val="none" w:color="auto"/>
              </w:rPr>
              <w:t>000.00元。</w:t>
            </w:r>
          </w:p>
          <w:p>
            <w:pPr>
              <w:spacing w:line="240" w:lineRule="auto"/>
              <w:jc w:val="center"/>
              <w:rPr>
                <w:rFonts w:hint="eastAsia" w:ascii="宋体" w:hAnsi="宋体" w:eastAsia="宋体" w:cs="宋体"/>
                <w:sz w:val="21"/>
                <w:szCs w:val="21"/>
                <w:u w:val="none" w:color="auto"/>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83</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47</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西吉县单家集医院使用过期、实效的医疗器械案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rPr>
              <w:t>西吉县</w:t>
            </w:r>
            <w:r>
              <w:rPr>
                <w:rFonts w:hint="eastAsia" w:ascii="宋体" w:hAnsi="宋体" w:eastAsia="宋体" w:cs="宋体"/>
                <w:bCs/>
                <w:sz w:val="21"/>
                <w:szCs w:val="21"/>
                <w:u w:val="none" w:color="auto"/>
                <w:lang w:eastAsia="zh-CN"/>
              </w:rPr>
              <w:t>单家集医</w:t>
            </w:r>
            <w:r>
              <w:rPr>
                <w:rFonts w:hint="eastAsia" w:ascii="宋体" w:hAnsi="宋体" w:eastAsia="宋体" w:cs="宋体"/>
                <w:bCs/>
                <w:sz w:val="21"/>
                <w:szCs w:val="21"/>
                <w:u w:val="none" w:color="auto"/>
              </w:rPr>
              <w:t>院</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lang w:eastAsia="zh-CN"/>
              </w:rPr>
              <w:t>当事人的行为违反了《医疗器械监督管理条例》第五十五条之规定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color="auto"/>
                <w:lang w:val="en-US" w:eastAsia="zh-CN"/>
              </w:rPr>
            </w:pPr>
            <w:r>
              <w:rPr>
                <w:rFonts w:hint="eastAsia" w:ascii="宋体" w:hAnsi="宋体" w:eastAsia="宋体" w:cs="宋体"/>
                <w:sz w:val="21"/>
                <w:szCs w:val="21"/>
                <w:u w:val="none" w:color="auto"/>
                <w:lang w:eastAsia="zh-CN"/>
              </w:rPr>
              <w:t>依据《医疗器械监督管理条例》第八十六条第三款</w:t>
            </w:r>
            <w:r>
              <w:rPr>
                <w:rFonts w:hint="eastAsia" w:ascii="宋体" w:hAnsi="宋体" w:eastAsia="宋体" w:cs="宋体"/>
                <w:sz w:val="21"/>
                <w:szCs w:val="21"/>
                <w:u w:val="none" w:color="auto"/>
                <w:lang w:val="en-US" w:eastAsia="zh-CN"/>
              </w:rPr>
              <w:t>责令当事人改正违法行为，决定对当事人作如下行政处罚：1.没收过期、失效的医疗器械“海圣”牌一次性使用麻醉呼吸管路3个、心电电缆导联线1个；2.罚款23000元。</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84</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2021年9月17日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48</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西吉县马莲乡北门综合批发部销售过期食品案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pacing w:val="0"/>
                <w:position w:val="0"/>
                <w:sz w:val="21"/>
                <w:szCs w:val="21"/>
                <w:u w:val="none" w:color="auto"/>
                <w:lang w:val="en-US" w:eastAsia="zh-CN"/>
              </w:rPr>
              <w:t>西吉县马莲乡北门综合批发部</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auto"/>
                <w:sz w:val="21"/>
                <w:szCs w:val="21"/>
                <w:u w:val="none" w:color="auto"/>
              </w:rPr>
              <w:t>当事人的行为</w:t>
            </w:r>
            <w:r>
              <w:rPr>
                <w:rFonts w:hint="eastAsia" w:ascii="宋体" w:hAnsi="宋体" w:eastAsia="宋体" w:cs="宋体"/>
                <w:bCs/>
                <w:sz w:val="21"/>
                <w:szCs w:val="21"/>
                <w:u w:val="none" w:color="auto"/>
              </w:rPr>
              <w:t>违反了</w:t>
            </w:r>
            <w:r>
              <w:rPr>
                <w:rFonts w:hint="eastAsia" w:ascii="宋体" w:hAnsi="宋体" w:eastAsia="宋体" w:cs="宋体"/>
                <w:color w:val="auto"/>
                <w:sz w:val="21"/>
                <w:szCs w:val="21"/>
                <w:u w:val="none" w:color="auto"/>
                <w:lang w:eastAsia="zh-CN"/>
              </w:rPr>
              <w:t>《中华人民共和国食品安全法》</w:t>
            </w:r>
            <w:r>
              <w:rPr>
                <w:rFonts w:hint="eastAsia" w:ascii="宋体" w:hAnsi="宋体" w:eastAsia="宋体" w:cs="宋体"/>
                <w:color w:val="auto"/>
                <w:sz w:val="21"/>
                <w:szCs w:val="21"/>
                <w:u w:val="none" w:color="auto"/>
              </w:rPr>
              <w:t>第</w:t>
            </w:r>
            <w:r>
              <w:rPr>
                <w:rFonts w:hint="eastAsia" w:ascii="宋体" w:hAnsi="宋体" w:eastAsia="宋体" w:cs="宋体"/>
                <w:color w:val="auto"/>
                <w:sz w:val="21"/>
                <w:szCs w:val="21"/>
                <w:u w:val="none" w:color="auto"/>
                <w:lang w:val="en-US" w:eastAsia="zh-CN"/>
              </w:rPr>
              <w:t>三</w:t>
            </w:r>
            <w:r>
              <w:rPr>
                <w:rFonts w:hint="eastAsia" w:ascii="宋体" w:hAnsi="宋体" w:eastAsia="宋体" w:cs="宋体"/>
                <w:color w:val="auto"/>
                <w:sz w:val="21"/>
                <w:szCs w:val="21"/>
                <w:u w:val="none" w:color="auto"/>
              </w:rPr>
              <w:t>十四条</w:t>
            </w:r>
            <w:r>
              <w:rPr>
                <w:rFonts w:hint="eastAsia" w:ascii="宋体" w:hAnsi="宋体" w:eastAsia="宋体" w:cs="宋体"/>
                <w:color w:val="auto"/>
                <w:sz w:val="21"/>
                <w:szCs w:val="21"/>
                <w:u w:val="none" w:color="auto"/>
                <w:lang w:val="en-US" w:eastAsia="zh-CN"/>
              </w:rPr>
              <w:t>第一款第（十）项</w:t>
            </w:r>
          </w:p>
        </w:tc>
        <w:tc>
          <w:tcPr>
            <w:tcW w:w="2531" w:type="dxa"/>
            <w:noWrap w:val="0"/>
            <w:vAlign w:val="center"/>
          </w:tcPr>
          <w:p>
            <w:pPr>
              <w:pStyle w:val="3"/>
              <w:widowControl/>
              <w:spacing w:line="240" w:lineRule="auto"/>
              <w:jc w:val="both"/>
              <w:rPr>
                <w:rFonts w:hint="eastAsia" w:ascii="宋体" w:hAnsi="宋体" w:eastAsia="宋体" w:cs="宋体"/>
                <w:sz w:val="21"/>
                <w:szCs w:val="21"/>
                <w:u w:val="none" w:color="auto"/>
              </w:rPr>
            </w:pPr>
            <w:r>
              <w:rPr>
                <w:rFonts w:hint="eastAsia" w:ascii="宋体" w:hAnsi="宋体" w:eastAsia="宋体" w:cs="宋体"/>
                <w:color w:val="auto"/>
                <w:sz w:val="21"/>
                <w:szCs w:val="21"/>
                <w:u w:val="none" w:color="auto"/>
              </w:rPr>
              <w:t>依据</w:t>
            </w:r>
            <w:r>
              <w:rPr>
                <w:rFonts w:hint="eastAsia" w:ascii="宋体" w:hAnsi="宋体" w:eastAsia="宋体" w:cs="宋体"/>
                <w:color w:val="auto"/>
                <w:sz w:val="21"/>
                <w:szCs w:val="21"/>
                <w:u w:val="none" w:color="auto"/>
                <w:lang w:eastAsia="zh-CN"/>
              </w:rPr>
              <w:t>《中华人民共和国食品安全法》</w:t>
            </w:r>
            <w:r>
              <w:rPr>
                <w:rFonts w:hint="eastAsia" w:ascii="宋体" w:hAnsi="宋体" w:eastAsia="宋体" w:cs="宋体"/>
                <w:color w:val="auto"/>
                <w:sz w:val="21"/>
                <w:szCs w:val="21"/>
                <w:u w:val="none" w:color="auto"/>
              </w:rPr>
              <w:t>第一百二十四条第一款</w:t>
            </w:r>
            <w:r>
              <w:rPr>
                <w:rFonts w:hint="eastAsia" w:ascii="宋体" w:hAnsi="宋体" w:eastAsia="宋体" w:cs="宋体"/>
                <w:spacing w:val="-5"/>
                <w:sz w:val="21"/>
                <w:szCs w:val="21"/>
                <w:u w:val="none" w:color="auto"/>
              </w:rPr>
              <w:t>责令当事人</w:t>
            </w:r>
            <w:r>
              <w:rPr>
                <w:rFonts w:hint="eastAsia" w:ascii="宋体" w:hAnsi="宋体" w:eastAsia="宋体" w:cs="宋体"/>
                <w:spacing w:val="-1"/>
                <w:sz w:val="21"/>
                <w:szCs w:val="21"/>
                <w:u w:val="none" w:color="auto"/>
              </w:rPr>
              <w:t>改正上述违法行为，并决定处罚如下：一、没收过期食品；</w:t>
            </w:r>
            <w:r>
              <w:rPr>
                <w:rFonts w:hint="eastAsia" w:ascii="宋体" w:hAnsi="宋体" w:eastAsia="宋体" w:cs="宋体"/>
                <w:sz w:val="21"/>
                <w:szCs w:val="21"/>
                <w:u w:val="none" w:color="auto"/>
              </w:rPr>
              <w:t>二、罚款</w:t>
            </w:r>
            <w:r>
              <w:rPr>
                <w:rFonts w:hint="eastAsia" w:ascii="宋体" w:hAnsi="宋体" w:eastAsia="宋体" w:cs="宋体"/>
                <w:sz w:val="21"/>
                <w:szCs w:val="21"/>
                <w:u w:val="none" w:color="auto"/>
                <w:lang w:val="en-US" w:eastAsia="zh-CN"/>
              </w:rPr>
              <w:t>25000</w:t>
            </w:r>
            <w:r>
              <w:rPr>
                <w:rFonts w:hint="eastAsia" w:ascii="宋体" w:hAnsi="宋体" w:eastAsia="宋体" w:cs="宋体"/>
                <w:sz w:val="21"/>
                <w:szCs w:val="21"/>
                <w:u w:val="none" w:color="auto"/>
              </w:rPr>
              <w:t>元。</w:t>
            </w:r>
          </w:p>
          <w:p>
            <w:pPr>
              <w:spacing w:line="240" w:lineRule="auto"/>
              <w:jc w:val="center"/>
              <w:rPr>
                <w:rFonts w:hint="eastAsia" w:ascii="宋体" w:hAnsi="宋体" w:eastAsia="宋体" w:cs="宋体"/>
                <w:sz w:val="21"/>
                <w:szCs w:val="21"/>
                <w:u w:val="none" w:color="auto"/>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85</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49</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西吉县兴隆张有平三粉加工销售部生产销售超限量使用食品添加剂的粉条案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西吉县兴隆</w:t>
            </w:r>
            <w:r>
              <w:rPr>
                <w:rFonts w:hint="eastAsia" w:ascii="宋体" w:hAnsi="宋体" w:eastAsia="宋体" w:cs="宋体"/>
                <w:sz w:val="21"/>
                <w:szCs w:val="21"/>
                <w:u w:val="none" w:color="auto"/>
                <w:lang w:eastAsia="zh-CN"/>
              </w:rPr>
              <w:t>张有平</w:t>
            </w:r>
            <w:r>
              <w:rPr>
                <w:rFonts w:hint="eastAsia" w:ascii="宋体" w:hAnsi="宋体" w:eastAsia="宋体" w:cs="宋体"/>
                <w:sz w:val="21"/>
                <w:szCs w:val="21"/>
                <w:u w:val="none" w:color="auto"/>
              </w:rPr>
              <w:t>三粉加工销售部</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w:t>
            </w:r>
            <w:r>
              <w:rPr>
                <w:rFonts w:hint="eastAsia" w:ascii="宋体" w:hAnsi="宋体" w:eastAsia="宋体" w:cs="宋体"/>
                <w:color w:val="000000"/>
                <w:kern w:val="0"/>
                <w:sz w:val="21"/>
                <w:szCs w:val="21"/>
                <w:u w:val="none" w:color="auto"/>
              </w:rPr>
              <w:t>宁夏回族自治区食品生产加工小作坊小经营店和食品小摊</w:t>
            </w:r>
            <w:r>
              <w:rPr>
                <w:rFonts w:hint="eastAsia" w:ascii="宋体" w:hAnsi="宋体" w:eastAsia="宋体" w:cs="宋体"/>
                <w:sz w:val="21"/>
                <w:szCs w:val="21"/>
                <w:u w:val="none" w:color="auto"/>
              </w:rPr>
              <w:t>点管理条例》第二十一条第（九）项</w:t>
            </w:r>
          </w:p>
        </w:tc>
        <w:tc>
          <w:tcPr>
            <w:tcW w:w="2531"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0"/>
                <w:sz w:val="21"/>
                <w:szCs w:val="21"/>
                <w:u w:val="none" w:color="auto"/>
                <w:lang w:val="en-US" w:eastAsia="zh-CN" w:bidi="ar-SA"/>
              </w:rPr>
            </w:pPr>
            <w:r>
              <w:rPr>
                <w:rFonts w:hint="eastAsia" w:ascii="宋体" w:hAnsi="宋体" w:eastAsia="宋体" w:cs="宋体"/>
                <w:kern w:val="0"/>
                <w:sz w:val="21"/>
                <w:szCs w:val="21"/>
                <w:u w:val="none" w:color="auto"/>
                <w:lang w:val="en-US" w:eastAsia="zh-CN" w:bidi="ar-SA"/>
              </w:rPr>
              <w:t>依据《宁夏回族自治区食品生产加工小作坊小经营店和食品小摊点管理条例》第三十七条责令当事人改正违法行为，决定对当事人作如下行政处罚：</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u w:val="none" w:color="auto"/>
                <w:lang w:val="en-US" w:eastAsia="zh-CN"/>
              </w:rPr>
            </w:pPr>
            <w:r>
              <w:rPr>
                <w:rFonts w:hint="eastAsia" w:ascii="宋体" w:hAnsi="宋体" w:eastAsia="宋体" w:cs="宋体"/>
                <w:color w:val="auto"/>
                <w:sz w:val="21"/>
                <w:szCs w:val="21"/>
                <w:u w:val="none" w:color="auto"/>
                <w:lang w:val="en-US" w:eastAsia="zh-CN"/>
              </w:rPr>
              <w:t>1.</w:t>
            </w:r>
            <w:r>
              <w:rPr>
                <w:rFonts w:hint="eastAsia" w:ascii="宋体" w:hAnsi="宋体" w:eastAsia="宋体" w:cs="宋体"/>
                <w:color w:val="auto"/>
                <w:sz w:val="21"/>
                <w:szCs w:val="21"/>
                <w:u w:val="none" w:color="auto"/>
              </w:rPr>
              <w:t>没收违法所得</w:t>
            </w:r>
            <w:r>
              <w:rPr>
                <w:rFonts w:hint="eastAsia" w:ascii="宋体" w:hAnsi="宋体" w:eastAsia="宋体" w:cs="宋体"/>
                <w:color w:val="auto"/>
                <w:sz w:val="21"/>
                <w:szCs w:val="21"/>
                <w:u w:val="none" w:color="auto"/>
                <w:lang w:val="en-US" w:eastAsia="zh-CN"/>
              </w:rPr>
              <w:t>2260.60</w:t>
            </w:r>
            <w:r>
              <w:rPr>
                <w:rFonts w:hint="eastAsia" w:ascii="宋体" w:hAnsi="宋体" w:eastAsia="宋体" w:cs="宋体"/>
                <w:color w:val="auto"/>
                <w:sz w:val="21"/>
                <w:szCs w:val="21"/>
                <w:u w:val="none" w:color="auto"/>
              </w:rPr>
              <w:t>元；</w:t>
            </w:r>
            <w:r>
              <w:rPr>
                <w:rFonts w:hint="eastAsia" w:ascii="宋体" w:hAnsi="宋体" w:eastAsia="宋体" w:cs="宋体"/>
                <w:sz w:val="21"/>
                <w:szCs w:val="21"/>
                <w:u w:val="none" w:color="auto"/>
                <w:lang w:val="en-US" w:eastAsia="zh-CN"/>
              </w:rPr>
              <w:t>2.</w:t>
            </w:r>
            <w:r>
              <w:rPr>
                <w:rFonts w:hint="eastAsia" w:ascii="宋体" w:hAnsi="宋体" w:eastAsia="宋体" w:cs="宋体"/>
                <w:color w:val="333333"/>
                <w:kern w:val="0"/>
                <w:sz w:val="21"/>
                <w:szCs w:val="21"/>
                <w:u w:val="none" w:color="auto"/>
              </w:rPr>
              <w:t>处货值金额</w:t>
            </w:r>
            <w:r>
              <w:rPr>
                <w:rFonts w:hint="eastAsia" w:ascii="宋体" w:hAnsi="宋体" w:eastAsia="宋体" w:cs="宋体"/>
                <w:color w:val="333333"/>
                <w:kern w:val="0"/>
                <w:sz w:val="21"/>
                <w:szCs w:val="21"/>
                <w:u w:val="none" w:color="auto"/>
                <w:lang w:val="en-US" w:eastAsia="zh-CN"/>
              </w:rPr>
              <w:t>2260.6</w:t>
            </w:r>
            <w:r>
              <w:rPr>
                <w:rFonts w:hint="eastAsia" w:ascii="宋体" w:hAnsi="宋体" w:eastAsia="宋体" w:cs="宋体"/>
                <w:color w:val="333333"/>
                <w:kern w:val="0"/>
                <w:sz w:val="21"/>
                <w:szCs w:val="21"/>
                <w:u w:val="none" w:color="auto"/>
              </w:rPr>
              <w:t>元</w:t>
            </w:r>
            <w:r>
              <w:rPr>
                <w:rFonts w:hint="eastAsia" w:ascii="宋体" w:hAnsi="宋体" w:eastAsia="宋体" w:cs="宋体"/>
                <w:color w:val="333333"/>
                <w:kern w:val="0"/>
                <w:sz w:val="21"/>
                <w:szCs w:val="21"/>
                <w:u w:val="none" w:color="auto"/>
                <w:lang w:val="en-US" w:eastAsia="zh-CN"/>
              </w:rPr>
              <w:t>3.2</w:t>
            </w:r>
            <w:r>
              <w:rPr>
                <w:rFonts w:hint="eastAsia" w:ascii="宋体" w:hAnsi="宋体" w:eastAsia="宋体" w:cs="宋体"/>
                <w:color w:val="333333"/>
                <w:kern w:val="0"/>
                <w:sz w:val="21"/>
                <w:szCs w:val="21"/>
                <w:u w:val="none" w:color="auto"/>
              </w:rPr>
              <w:t>倍</w:t>
            </w:r>
            <w:r>
              <w:rPr>
                <w:rFonts w:hint="eastAsia" w:ascii="宋体" w:hAnsi="宋体" w:eastAsia="宋体" w:cs="宋体"/>
                <w:sz w:val="21"/>
                <w:szCs w:val="21"/>
                <w:u w:val="none" w:color="auto"/>
              </w:rPr>
              <w:t>的</w:t>
            </w:r>
            <w:r>
              <w:rPr>
                <w:rFonts w:hint="eastAsia" w:ascii="宋体" w:hAnsi="宋体" w:eastAsia="宋体" w:cs="宋体"/>
                <w:color w:val="333333"/>
                <w:kern w:val="0"/>
                <w:sz w:val="21"/>
                <w:szCs w:val="21"/>
                <w:u w:val="none" w:color="auto"/>
              </w:rPr>
              <w:t>罚款</w:t>
            </w:r>
            <w:r>
              <w:rPr>
                <w:rFonts w:hint="eastAsia" w:ascii="宋体" w:hAnsi="宋体" w:eastAsia="宋体" w:cs="宋体"/>
                <w:sz w:val="21"/>
                <w:szCs w:val="21"/>
                <w:u w:val="none" w:color="auto"/>
              </w:rPr>
              <w:t>，计</w:t>
            </w:r>
            <w:r>
              <w:rPr>
                <w:rFonts w:hint="eastAsia" w:ascii="宋体" w:hAnsi="宋体" w:eastAsia="宋体" w:cs="宋体"/>
                <w:sz w:val="21"/>
                <w:szCs w:val="21"/>
                <w:u w:val="none" w:color="auto"/>
                <w:lang w:val="en-US" w:eastAsia="zh-CN"/>
              </w:rPr>
              <w:t>7233.92</w:t>
            </w:r>
            <w:r>
              <w:rPr>
                <w:rFonts w:hint="eastAsia" w:ascii="宋体" w:hAnsi="宋体" w:eastAsia="宋体" w:cs="宋体"/>
                <w:sz w:val="21"/>
                <w:szCs w:val="21"/>
                <w:u w:val="none" w:color="auto"/>
              </w:rPr>
              <w:t>元。共计罚没款</w:t>
            </w:r>
            <w:r>
              <w:rPr>
                <w:rFonts w:hint="eastAsia" w:ascii="宋体" w:hAnsi="宋体" w:eastAsia="宋体" w:cs="宋体"/>
                <w:sz w:val="21"/>
                <w:szCs w:val="21"/>
                <w:u w:val="none" w:color="auto"/>
                <w:lang w:val="en-US" w:eastAsia="zh-CN"/>
              </w:rPr>
              <w:t>9494.52</w:t>
            </w:r>
            <w:r>
              <w:rPr>
                <w:rFonts w:hint="eastAsia" w:ascii="宋体" w:hAnsi="宋体" w:eastAsia="宋体" w:cs="宋体"/>
                <w:sz w:val="21"/>
                <w:szCs w:val="21"/>
                <w:u w:val="none" w:color="auto"/>
              </w:rPr>
              <w:t>元整。</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86</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50</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西吉县壹玖壹捌牛肉面将台店从业人员无有效健康证明、未佩戴口罩案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西吉县壹玖壹捌牛肉面将台店</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pacing w:val="-9"/>
                <w:sz w:val="21"/>
                <w:szCs w:val="21"/>
                <w:u w:val="none" w:color="auto"/>
              </w:rPr>
              <w:t>当事人上述行为违反了</w:t>
            </w:r>
            <w:r>
              <w:rPr>
                <w:rFonts w:hint="eastAsia" w:ascii="宋体" w:hAnsi="宋体" w:eastAsia="宋体" w:cs="宋体"/>
                <w:sz w:val="21"/>
                <w:szCs w:val="21"/>
                <w:u w:val="none" w:color="auto"/>
                <w:lang w:val="en-US" w:eastAsia="zh-CN"/>
              </w:rPr>
              <w:t>《宁夏回族自治区食品生产加工小作坊小经营店和食品小摊点管理条例》第十六条第一款第（四）项</w:t>
            </w:r>
          </w:p>
        </w:tc>
        <w:tc>
          <w:tcPr>
            <w:tcW w:w="2531" w:type="dxa"/>
            <w:noWrap w:val="0"/>
            <w:vAlign w:val="center"/>
          </w:tcPr>
          <w:p>
            <w:pPr>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color="auto"/>
                <w:lang w:val="en-US" w:eastAsia="zh-CN"/>
              </w:rPr>
            </w:pPr>
            <w:r>
              <w:rPr>
                <w:rFonts w:hint="eastAsia" w:ascii="宋体" w:hAnsi="宋体" w:eastAsia="宋体" w:cs="宋体"/>
                <w:color w:val="auto"/>
                <w:sz w:val="21"/>
                <w:szCs w:val="21"/>
                <w:u w:val="none" w:color="auto"/>
              </w:rPr>
              <w:t>依据</w:t>
            </w:r>
            <w:r>
              <w:rPr>
                <w:rFonts w:hint="eastAsia" w:ascii="宋体" w:hAnsi="宋体" w:eastAsia="宋体" w:cs="宋体"/>
                <w:color w:val="000000"/>
                <w:sz w:val="21"/>
                <w:szCs w:val="21"/>
                <w:u w:val="none" w:color="auto"/>
                <w:lang w:eastAsia="zh-CN"/>
              </w:rPr>
              <w:t>《</w:t>
            </w:r>
            <w:r>
              <w:rPr>
                <w:rFonts w:hint="eastAsia" w:ascii="宋体" w:hAnsi="宋体" w:eastAsia="宋体" w:cs="宋体"/>
                <w:sz w:val="21"/>
                <w:szCs w:val="21"/>
                <w:u w:val="none" w:color="auto"/>
                <w:lang w:val="en-US" w:eastAsia="zh-CN"/>
              </w:rPr>
              <w:t>宁夏回族自治区食品生产加工小作坊小经营店和食品小摊点管理条例</w:t>
            </w:r>
            <w:r>
              <w:rPr>
                <w:rFonts w:hint="eastAsia" w:ascii="宋体" w:hAnsi="宋体" w:eastAsia="宋体" w:cs="宋体"/>
                <w:color w:val="000000"/>
                <w:sz w:val="21"/>
                <w:szCs w:val="21"/>
                <w:u w:val="none" w:color="auto"/>
              </w:rPr>
              <w:t>》第</w:t>
            </w:r>
            <w:r>
              <w:rPr>
                <w:rFonts w:hint="eastAsia" w:ascii="宋体" w:hAnsi="宋体" w:eastAsia="宋体" w:cs="宋体"/>
                <w:color w:val="000000"/>
                <w:sz w:val="21"/>
                <w:szCs w:val="21"/>
                <w:u w:val="none" w:color="auto"/>
                <w:lang w:val="en-US" w:eastAsia="zh-CN"/>
              </w:rPr>
              <w:t>三十六</w:t>
            </w:r>
            <w:r>
              <w:rPr>
                <w:rFonts w:hint="eastAsia" w:ascii="宋体" w:hAnsi="宋体" w:eastAsia="宋体" w:cs="宋体"/>
                <w:color w:val="000000"/>
                <w:sz w:val="21"/>
                <w:szCs w:val="21"/>
                <w:u w:val="none" w:color="auto"/>
              </w:rPr>
              <w:t>条</w:t>
            </w:r>
            <w:r>
              <w:rPr>
                <w:rFonts w:hint="eastAsia" w:ascii="宋体" w:hAnsi="宋体" w:eastAsia="宋体" w:cs="宋体"/>
                <w:color w:val="000000"/>
                <w:sz w:val="21"/>
                <w:szCs w:val="21"/>
                <w:u w:val="none" w:color="auto"/>
                <w:lang w:val="en-US" w:eastAsia="zh-CN"/>
              </w:rPr>
              <w:t>第一款</w:t>
            </w:r>
            <w:r>
              <w:rPr>
                <w:rFonts w:hint="eastAsia" w:ascii="宋体" w:hAnsi="宋体" w:eastAsia="宋体" w:cs="宋体"/>
                <w:bCs/>
                <w:sz w:val="21"/>
                <w:szCs w:val="21"/>
                <w:u w:val="none" w:color="auto"/>
                <w:lang w:val="en-US" w:eastAsia="zh-CN"/>
              </w:rPr>
              <w:t>决定给予当事人以下行政处罚：罚款1700元。</w:t>
            </w:r>
          </w:p>
          <w:p>
            <w:pPr>
              <w:spacing w:line="240" w:lineRule="auto"/>
              <w:jc w:val="center"/>
              <w:rPr>
                <w:rFonts w:hint="eastAsia" w:ascii="宋体" w:hAnsi="宋体" w:eastAsia="宋体" w:cs="宋体"/>
                <w:sz w:val="21"/>
                <w:szCs w:val="21"/>
                <w:u w:val="none" w:color="auto"/>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87</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2021年9月17日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51</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西吉县伟华三粉产业有限公司生产销售超限量使用食品添加剂的食品案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西吉县</w:t>
            </w:r>
            <w:r>
              <w:rPr>
                <w:rFonts w:hint="eastAsia" w:ascii="宋体" w:hAnsi="宋体" w:eastAsia="宋体" w:cs="宋体"/>
                <w:sz w:val="21"/>
                <w:szCs w:val="21"/>
                <w:u w:val="none" w:color="auto"/>
                <w:lang w:eastAsia="zh-CN"/>
              </w:rPr>
              <w:t>伟华三粉产业有限公司</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当事人的行为违反了《中华人民共和国食品安全法》第</w:t>
            </w:r>
            <w:r>
              <w:rPr>
                <w:rFonts w:hint="eastAsia" w:ascii="宋体" w:hAnsi="宋体" w:eastAsia="宋体" w:cs="宋体"/>
                <w:sz w:val="21"/>
                <w:szCs w:val="21"/>
                <w:u w:val="none" w:color="auto"/>
                <w:lang w:eastAsia="zh-CN"/>
              </w:rPr>
              <w:t>三</w:t>
            </w:r>
            <w:r>
              <w:rPr>
                <w:rFonts w:hint="eastAsia" w:ascii="宋体" w:hAnsi="宋体" w:eastAsia="宋体" w:cs="宋体"/>
                <w:sz w:val="21"/>
                <w:szCs w:val="21"/>
                <w:u w:val="none" w:color="auto"/>
              </w:rPr>
              <w:t>十</w:t>
            </w:r>
            <w:r>
              <w:rPr>
                <w:rFonts w:hint="eastAsia" w:ascii="宋体" w:hAnsi="宋体" w:eastAsia="宋体" w:cs="宋体"/>
                <w:sz w:val="21"/>
                <w:szCs w:val="21"/>
                <w:u w:val="none" w:color="auto"/>
                <w:lang w:eastAsia="zh-CN"/>
              </w:rPr>
              <w:t>四</w:t>
            </w:r>
            <w:r>
              <w:rPr>
                <w:rFonts w:hint="eastAsia" w:ascii="宋体" w:hAnsi="宋体" w:eastAsia="宋体" w:cs="宋体"/>
                <w:sz w:val="21"/>
                <w:szCs w:val="21"/>
                <w:u w:val="none" w:color="auto"/>
              </w:rPr>
              <w:t>条</w:t>
            </w:r>
            <w:r>
              <w:rPr>
                <w:rFonts w:hint="eastAsia" w:ascii="宋体" w:hAnsi="宋体" w:eastAsia="宋体" w:cs="宋体"/>
                <w:sz w:val="21"/>
                <w:szCs w:val="21"/>
                <w:u w:val="none" w:color="auto"/>
                <w:lang w:eastAsia="zh-CN"/>
              </w:rPr>
              <w:t>第一款</w:t>
            </w:r>
            <w:r>
              <w:rPr>
                <w:rFonts w:hint="eastAsia" w:ascii="宋体" w:hAnsi="宋体" w:eastAsia="宋体" w:cs="宋体"/>
                <w:sz w:val="21"/>
                <w:szCs w:val="21"/>
                <w:u w:val="none" w:color="auto"/>
              </w:rPr>
              <w:t>第</w:t>
            </w:r>
            <w:r>
              <w:rPr>
                <w:rFonts w:hint="eastAsia" w:ascii="宋体" w:hAnsi="宋体" w:eastAsia="宋体" w:cs="宋体"/>
                <w:sz w:val="21"/>
                <w:szCs w:val="21"/>
                <w:u w:val="none" w:color="auto"/>
                <w:lang w:eastAsia="zh-CN"/>
              </w:rPr>
              <w:t>（四）</w:t>
            </w:r>
            <w:r>
              <w:rPr>
                <w:rFonts w:hint="eastAsia" w:ascii="宋体" w:hAnsi="宋体" w:eastAsia="宋体" w:cs="宋体"/>
                <w:sz w:val="21"/>
                <w:szCs w:val="21"/>
                <w:u w:val="none" w:color="auto"/>
              </w:rPr>
              <w:t>项的规定</w:t>
            </w:r>
          </w:p>
        </w:tc>
        <w:tc>
          <w:tcPr>
            <w:tcW w:w="2531" w:type="dxa"/>
            <w:noWrap w:val="0"/>
            <w:vAlign w:val="center"/>
          </w:tcPr>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依据</w:t>
            </w:r>
            <w:r>
              <w:rPr>
                <w:rFonts w:hint="eastAsia" w:ascii="宋体" w:hAnsi="宋体" w:eastAsia="宋体" w:cs="宋体"/>
                <w:sz w:val="21"/>
                <w:szCs w:val="21"/>
                <w:u w:val="none" w:color="auto"/>
                <w:lang w:eastAsia="zh-CN"/>
              </w:rPr>
              <w:t>《中华人民共和国行政处罚法》第二十八条及</w:t>
            </w:r>
            <w:r>
              <w:rPr>
                <w:rFonts w:hint="eastAsia" w:ascii="宋体" w:hAnsi="宋体" w:eastAsia="宋体" w:cs="宋体"/>
                <w:sz w:val="21"/>
                <w:szCs w:val="21"/>
                <w:u w:val="none" w:color="auto"/>
              </w:rPr>
              <w:t>《中华人民共和国食品安全法》第一百二十四条</w:t>
            </w:r>
            <w:r>
              <w:rPr>
                <w:rFonts w:hint="eastAsia" w:ascii="宋体" w:hAnsi="宋体" w:eastAsia="宋体" w:cs="宋体"/>
                <w:sz w:val="21"/>
                <w:szCs w:val="21"/>
                <w:u w:val="none" w:color="auto"/>
                <w:lang w:eastAsia="zh-CN"/>
              </w:rPr>
              <w:t>第一款第（三）项</w:t>
            </w:r>
            <w:r>
              <w:rPr>
                <w:rFonts w:hint="eastAsia" w:ascii="宋体" w:hAnsi="宋体" w:eastAsia="宋体" w:cs="宋体"/>
                <w:sz w:val="21"/>
                <w:szCs w:val="21"/>
                <w:u w:val="none" w:color="auto"/>
              </w:rPr>
              <w:t>责令当事人改正违法行为，</w:t>
            </w:r>
            <w:r>
              <w:rPr>
                <w:rFonts w:hint="eastAsia" w:ascii="宋体" w:hAnsi="宋体" w:eastAsia="宋体" w:cs="宋体"/>
                <w:sz w:val="21"/>
                <w:szCs w:val="21"/>
                <w:u w:val="none" w:color="auto"/>
                <w:lang w:val="en-US" w:eastAsia="zh-CN"/>
              </w:rPr>
              <w:t>决定</w:t>
            </w:r>
            <w:r>
              <w:rPr>
                <w:rFonts w:hint="eastAsia" w:ascii="宋体" w:hAnsi="宋体" w:eastAsia="宋体" w:cs="宋体"/>
                <w:sz w:val="21"/>
                <w:szCs w:val="21"/>
                <w:u w:val="none" w:color="auto"/>
              </w:rPr>
              <w:t>对当事人作如下行政处罚：</w:t>
            </w: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lang w:val="en-US" w:eastAsia="zh-CN"/>
              </w:rPr>
              <w:t>1.</w:t>
            </w:r>
            <w:r>
              <w:rPr>
                <w:rFonts w:hint="eastAsia" w:ascii="宋体" w:hAnsi="宋体" w:eastAsia="宋体" w:cs="宋体"/>
                <w:sz w:val="21"/>
                <w:szCs w:val="21"/>
                <w:u w:val="none" w:color="auto"/>
              </w:rPr>
              <w:t>没收违法所得</w:t>
            </w:r>
            <w:r>
              <w:rPr>
                <w:rFonts w:hint="eastAsia" w:ascii="宋体" w:hAnsi="宋体" w:eastAsia="宋体" w:cs="宋体"/>
                <w:sz w:val="21"/>
                <w:szCs w:val="21"/>
                <w:u w:val="none" w:color="auto"/>
                <w:lang w:val="en-US" w:eastAsia="zh-CN"/>
              </w:rPr>
              <w:t>300</w:t>
            </w:r>
            <w:r>
              <w:rPr>
                <w:rFonts w:hint="eastAsia" w:ascii="宋体" w:hAnsi="宋体" w:eastAsia="宋体" w:cs="宋体"/>
                <w:sz w:val="21"/>
                <w:szCs w:val="21"/>
                <w:u w:val="none" w:color="auto"/>
              </w:rPr>
              <w:t>元；</w:t>
            </w: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lang w:val="en-US" w:eastAsia="zh-CN"/>
              </w:rPr>
              <w:t>2.</w:t>
            </w:r>
            <w:r>
              <w:rPr>
                <w:rFonts w:hint="eastAsia" w:ascii="宋体" w:hAnsi="宋体" w:eastAsia="宋体" w:cs="宋体"/>
                <w:sz w:val="21"/>
                <w:szCs w:val="21"/>
                <w:u w:val="none" w:color="auto"/>
              </w:rPr>
              <w:t>罚款</w:t>
            </w:r>
            <w:r>
              <w:rPr>
                <w:rFonts w:hint="eastAsia" w:ascii="宋体" w:hAnsi="宋体" w:eastAsia="宋体" w:cs="宋体"/>
                <w:sz w:val="21"/>
                <w:szCs w:val="21"/>
                <w:u w:val="none" w:color="auto"/>
                <w:lang w:val="en-US" w:eastAsia="zh-CN"/>
              </w:rPr>
              <w:t>10000</w:t>
            </w:r>
            <w:r>
              <w:rPr>
                <w:rFonts w:hint="eastAsia" w:ascii="宋体" w:hAnsi="宋体" w:eastAsia="宋体" w:cs="宋体"/>
                <w:sz w:val="21"/>
                <w:szCs w:val="21"/>
                <w:u w:val="none" w:color="auto"/>
              </w:rPr>
              <w:t>元。共计罚没款</w:t>
            </w:r>
            <w:r>
              <w:rPr>
                <w:rFonts w:hint="eastAsia" w:ascii="宋体" w:hAnsi="宋体" w:eastAsia="宋体" w:cs="宋体"/>
                <w:sz w:val="21"/>
                <w:szCs w:val="21"/>
                <w:u w:val="none" w:color="auto"/>
                <w:lang w:val="en-US" w:eastAsia="zh-CN"/>
              </w:rPr>
              <w:t>10300</w:t>
            </w:r>
            <w:r>
              <w:rPr>
                <w:rFonts w:hint="eastAsia" w:ascii="宋体" w:hAnsi="宋体" w:eastAsia="宋体" w:cs="宋体"/>
                <w:sz w:val="21"/>
                <w:szCs w:val="21"/>
                <w:u w:val="none" w:color="auto"/>
              </w:rPr>
              <w:t>元整。</w:t>
            </w:r>
          </w:p>
          <w:p>
            <w:pPr>
              <w:spacing w:line="240" w:lineRule="auto"/>
              <w:jc w:val="center"/>
              <w:rPr>
                <w:rFonts w:hint="eastAsia" w:ascii="宋体" w:hAnsi="宋体" w:eastAsia="宋体" w:cs="宋体"/>
                <w:sz w:val="21"/>
                <w:szCs w:val="21"/>
                <w:u w:val="none" w:color="auto"/>
                <w:vertAlign w:val="baseline"/>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88</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52</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西吉县辣新道砂锅店销售污秽不洁、混有异物食品案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西吉县辣新道砂锅店</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当事人的行为违反了《宁夏回族自治区食品生产加工小作坊小经营店和食品小摊点管理条例》第二十一条第一款第三项规定</w:t>
            </w:r>
          </w:p>
        </w:tc>
        <w:tc>
          <w:tcPr>
            <w:tcW w:w="2531"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依据《宁夏回族自治区食品生产加工小作坊小经营店和食品小摊点管理条例》第三十七条责令当事人改正违法行为，建议对当事人:处罚款叁仟元整（￥3000.00元）</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89</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53</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马国财无照经营食用农产品案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kern w:val="1"/>
                <w:sz w:val="21"/>
                <w:szCs w:val="21"/>
                <w:u w:val="none" w:color="auto"/>
                <w:lang w:eastAsia="zh-CN"/>
              </w:rPr>
              <w:t>马国财</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lang w:eastAsia="zh-CN"/>
              </w:rPr>
              <w:t>当事人的行为违反了《无证无照经营查处办法》第二条</w:t>
            </w:r>
          </w:p>
        </w:tc>
        <w:tc>
          <w:tcPr>
            <w:tcW w:w="2531"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pacing w:line="240" w:lineRule="auto"/>
              <w:jc w:val="both"/>
              <w:textAlignment w:val="auto"/>
              <w:rPr>
                <w:rFonts w:hint="eastAsia" w:ascii="宋体" w:hAnsi="宋体" w:eastAsia="宋体" w:cs="宋体"/>
                <w:bCs/>
                <w:sz w:val="21"/>
                <w:szCs w:val="21"/>
                <w:u w:val="none" w:color="auto"/>
                <w:lang w:val="en-US" w:eastAsia="zh-CN"/>
              </w:rPr>
            </w:pPr>
            <w:r>
              <w:rPr>
                <w:rFonts w:hint="eastAsia" w:ascii="宋体" w:hAnsi="宋体" w:eastAsia="宋体" w:cs="宋体"/>
                <w:bCs/>
                <w:sz w:val="21"/>
                <w:szCs w:val="21"/>
                <w:u w:val="none" w:color="auto"/>
                <w:lang w:eastAsia="zh-CN"/>
              </w:rPr>
              <w:t>依据《无证无照经营查处办法》第十三条</w:t>
            </w:r>
            <w:r>
              <w:rPr>
                <w:rFonts w:hint="eastAsia" w:ascii="宋体" w:hAnsi="宋体" w:eastAsia="宋体" w:cs="宋体"/>
                <w:bCs/>
                <w:sz w:val="21"/>
                <w:szCs w:val="21"/>
                <w:u w:val="none" w:color="auto"/>
                <w:lang w:val="en-US" w:eastAsia="zh-CN"/>
              </w:rPr>
              <w:t>应当责令当事人改正或者限期改正违法行为”之规定，责令当事人停止违法行为，决定对当事人作如下行政处罚：1.没收违法所得1168元；2.罚款7000元。</w:t>
            </w:r>
          </w:p>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lang w:val="en-US" w:eastAsia="zh-CN"/>
              </w:rPr>
              <w:t>共计罚没款8168元整。</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90</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54</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西吉县福全副食超市销售不符合食品安全标准的食品案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rPr>
              <w:t>西吉县</w:t>
            </w:r>
            <w:r>
              <w:rPr>
                <w:rFonts w:hint="eastAsia" w:ascii="宋体" w:hAnsi="宋体" w:eastAsia="宋体" w:cs="宋体"/>
                <w:bCs/>
                <w:sz w:val="21"/>
                <w:szCs w:val="21"/>
                <w:u w:val="none" w:color="auto"/>
                <w:lang w:eastAsia="zh-CN"/>
              </w:rPr>
              <w:t>福全副食超市</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当事人的行为违反了《食用农产品市场销售质量安全监督管理办法》第二十五条第一款第（二）项和《中华人民共和国食品安全法》第六十五条第一款之规定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食用农产品市场销售质量安全监督管理办法》第五十条第二款“违反本办法第二十五条第二项、第三项、第四项、第十项规定的，由县级以上食品药品监督管理部门依照食品安全法第一百二十四条第一款的规定给予处罚。”之规定，转至适用《中华人民共和国食品安全法》第一百二十四条第一款第（一）项“违反本法规定责令当事人改正违法行为，决定对当事人作如下行政处罚：1.警告；2.没收不合格鸡蛋6盘；3.没收违法所得107元；4.罚款10000元；共计罚没款10107元整。</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91</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55</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西吉县长庆百货批发部销售不符合食品安全标准的食品案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eastAsia="zh-CN"/>
              </w:rPr>
              <w:t>西吉县长庆百货批发部</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当事人的行为违反了《食用农产品市场销售质量安全监督管理办法》第二十五条第一款第（二）项和《中华人民共和国食品安全法》第六十五条第一款之规定</w:t>
            </w:r>
          </w:p>
        </w:tc>
        <w:tc>
          <w:tcPr>
            <w:tcW w:w="2531"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jc w:val="both"/>
              <w:textAlignment w:val="baseline"/>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食用农产品市场销售质量安全监督管理办法》第五十条第二款“违反本办法第二十五条第二项、第三项、第四项、第十项规定的，由县级以上食品药品监督管理部门依照食品安全法第一百二十四条第一款的规定给予处罚。”之规定，转至适用《中华人民共和国食品安全法》第一百二十四条第一款第（一）项“违反本法规定责令当事人改正违法行为，决定对当事人作如下行政处罚：1.没收违法所得115.00元；2.罚款10000.00元。</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92</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56</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西吉县翠萍早餐店生产经营超限量使用食品添加剂的食品案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napToGrid/>
                <w:color w:val="000000"/>
                <w:kern w:val="2"/>
                <w:sz w:val="21"/>
                <w:szCs w:val="21"/>
                <w:u w:val="none" w:color="auto"/>
                <w:lang w:val="en-US" w:eastAsia="zh-CN" w:bidi="ar-SA"/>
              </w:rPr>
              <w:t>西吉县翠萍早餐店</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napToGrid/>
                <w:color w:val="000000"/>
                <w:kern w:val="2"/>
                <w:sz w:val="21"/>
                <w:szCs w:val="21"/>
                <w:u w:val="none" w:color="auto"/>
                <w:lang w:val="en-US" w:eastAsia="zh-CN" w:bidi="ar-SA"/>
              </w:rPr>
              <w:t>当事人的行为违反了《宁夏回族自治区食品生产加工小作坊小经营店和食品小摊点管理条例》第二十一条第一款第（九）项之规定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color="auto"/>
                <w:lang w:val="en-US" w:eastAsia="zh-CN"/>
              </w:rPr>
            </w:pPr>
            <w:r>
              <w:rPr>
                <w:rFonts w:hint="eastAsia" w:ascii="宋体" w:hAnsi="宋体" w:eastAsia="宋体" w:cs="宋体"/>
                <w:snapToGrid/>
                <w:color w:val="000000"/>
                <w:kern w:val="2"/>
                <w:sz w:val="21"/>
                <w:szCs w:val="21"/>
                <w:u w:val="none" w:color="auto"/>
                <w:lang w:val="en-US" w:eastAsia="zh-CN" w:bidi="ar-SA"/>
              </w:rPr>
              <w:t>依据《宁夏回族自治区食品生产加工小作坊小经营店和食品小摊点管理条例》第三十七条</w:t>
            </w:r>
            <w:r>
              <w:rPr>
                <w:rFonts w:hint="eastAsia" w:ascii="宋体" w:hAnsi="宋体" w:eastAsia="宋体" w:cs="宋体"/>
                <w:sz w:val="21"/>
                <w:szCs w:val="21"/>
                <w:u w:val="none" w:color="auto"/>
                <w:lang w:val="en-US" w:eastAsia="zh-CN"/>
              </w:rPr>
              <w:t>责令当事人改正违法行为，决定对当事人作如下行政处罚：</w:t>
            </w:r>
          </w:p>
          <w:p>
            <w:pPr>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u w:val="none" w:color="auto"/>
              </w:rPr>
            </w:pPr>
            <w:r>
              <w:rPr>
                <w:rFonts w:hint="eastAsia" w:ascii="宋体" w:hAnsi="宋体" w:eastAsia="宋体" w:cs="宋体"/>
                <w:snapToGrid/>
                <w:color w:val="000000"/>
                <w:kern w:val="2"/>
                <w:sz w:val="21"/>
                <w:szCs w:val="21"/>
                <w:u w:val="none" w:color="auto"/>
                <w:lang w:val="en-US" w:eastAsia="zh-CN" w:bidi="ar-SA"/>
              </w:rPr>
              <w:t>1.警告；2.罚款1100元。</w:t>
            </w:r>
          </w:p>
          <w:p>
            <w:pPr>
              <w:spacing w:line="240" w:lineRule="auto"/>
              <w:jc w:val="center"/>
              <w:rPr>
                <w:rFonts w:hint="eastAsia" w:ascii="宋体" w:hAnsi="宋体" w:eastAsia="宋体" w:cs="宋体"/>
                <w:sz w:val="21"/>
                <w:szCs w:val="21"/>
                <w:u w:val="none" w:color="auto"/>
                <w:vertAlign w:val="baseline"/>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93</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57</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西吉县真实惠便民超市经营不符合食品安全标准的食品案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kern w:val="1"/>
                <w:sz w:val="21"/>
                <w:szCs w:val="21"/>
                <w:u w:val="none" w:color="auto"/>
                <w:lang w:eastAsia="zh-CN"/>
              </w:rPr>
              <w:t>西吉县真实惠便民超市</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kern w:val="0"/>
                <w:sz w:val="21"/>
                <w:szCs w:val="21"/>
                <w:u w:val="none" w:color="auto"/>
              </w:rPr>
              <w:t>当事人的行为违反了《中华人民共和国食品安全法》第三十四条第一款第（</w:t>
            </w:r>
            <w:r>
              <w:rPr>
                <w:rFonts w:hint="eastAsia" w:ascii="宋体" w:hAnsi="宋体" w:eastAsia="宋体" w:cs="宋体"/>
                <w:kern w:val="0"/>
                <w:sz w:val="21"/>
                <w:szCs w:val="21"/>
                <w:u w:val="none" w:color="auto"/>
                <w:lang w:eastAsia="zh-CN"/>
              </w:rPr>
              <w:t>二</w:t>
            </w:r>
            <w:r>
              <w:rPr>
                <w:rFonts w:hint="eastAsia" w:ascii="宋体" w:hAnsi="宋体" w:eastAsia="宋体" w:cs="宋体"/>
                <w:kern w:val="0"/>
                <w:sz w:val="21"/>
                <w:szCs w:val="21"/>
                <w:u w:val="none" w:color="auto"/>
              </w:rPr>
              <w:t>）项之规定</w:t>
            </w:r>
          </w:p>
        </w:tc>
        <w:tc>
          <w:tcPr>
            <w:tcW w:w="2531" w:type="dxa"/>
            <w:noWrap w:val="0"/>
            <w:vAlign w:val="center"/>
          </w:tcPr>
          <w:p>
            <w:pPr>
              <w:spacing w:line="240" w:lineRule="auto"/>
              <w:jc w:val="both"/>
              <w:rPr>
                <w:rFonts w:hint="eastAsia" w:ascii="宋体" w:hAnsi="宋体" w:eastAsia="宋体" w:cs="宋体"/>
                <w:sz w:val="21"/>
                <w:szCs w:val="21"/>
                <w:u w:val="none" w:color="auto"/>
                <w:lang w:eastAsia="zh-CN"/>
              </w:rPr>
            </w:pPr>
            <w:r>
              <w:rPr>
                <w:rFonts w:hint="eastAsia" w:ascii="宋体" w:hAnsi="宋体" w:eastAsia="宋体" w:cs="宋体"/>
                <w:sz w:val="21"/>
                <w:szCs w:val="21"/>
                <w:u w:val="none" w:color="auto"/>
                <w:lang w:eastAsia="zh-CN"/>
              </w:rPr>
              <w:t>依据</w:t>
            </w:r>
            <w:r>
              <w:rPr>
                <w:rFonts w:hint="eastAsia" w:ascii="宋体" w:hAnsi="宋体" w:eastAsia="宋体" w:cs="宋体"/>
                <w:sz w:val="21"/>
                <w:szCs w:val="21"/>
                <w:u w:val="none" w:color="auto"/>
              </w:rPr>
              <w:t>《中华人民共和国食品安全法》第一百三十六条</w:t>
            </w:r>
            <w:r>
              <w:rPr>
                <w:rFonts w:hint="eastAsia" w:ascii="宋体" w:hAnsi="宋体" w:eastAsia="宋体" w:cs="宋体"/>
                <w:sz w:val="21"/>
                <w:szCs w:val="21"/>
                <w:u w:val="none" w:color="auto"/>
                <w:lang w:eastAsia="zh-CN"/>
              </w:rPr>
              <w:t>及《中华人民共和国行政处罚法》</w:t>
            </w:r>
            <w:r>
              <w:rPr>
                <w:rFonts w:hint="eastAsia" w:ascii="宋体" w:hAnsi="宋体" w:eastAsia="宋体" w:cs="宋体"/>
                <w:sz w:val="21"/>
                <w:szCs w:val="21"/>
                <w:u w:val="none" w:color="auto"/>
              </w:rPr>
              <w:t>第三十三条</w:t>
            </w:r>
            <w:r>
              <w:rPr>
                <w:rFonts w:hint="eastAsia" w:ascii="宋体" w:hAnsi="宋体" w:eastAsia="宋体" w:cs="宋体"/>
                <w:sz w:val="21"/>
                <w:szCs w:val="21"/>
                <w:u w:val="none" w:color="auto"/>
                <w:lang w:eastAsia="zh-CN"/>
              </w:rPr>
              <w:t>第一、二、三款</w:t>
            </w:r>
            <w:r>
              <w:rPr>
                <w:rFonts w:hint="eastAsia" w:ascii="宋体" w:hAnsi="宋体" w:eastAsia="宋体" w:cs="宋体"/>
                <w:sz w:val="21"/>
                <w:szCs w:val="21"/>
                <w:u w:val="none" w:color="auto"/>
              </w:rPr>
              <w:t>之规定，责令当事人改正违法行为，</w:t>
            </w:r>
            <w:r>
              <w:rPr>
                <w:rFonts w:hint="eastAsia" w:ascii="宋体" w:hAnsi="宋体" w:eastAsia="宋体" w:cs="宋体"/>
                <w:sz w:val="21"/>
                <w:szCs w:val="21"/>
                <w:u w:val="none" w:color="auto"/>
                <w:lang w:eastAsia="zh-CN"/>
              </w:rPr>
              <w:t>决定没收“立眉村”牌老油坊胡麻油</w:t>
            </w:r>
            <w:r>
              <w:rPr>
                <w:rFonts w:hint="eastAsia" w:ascii="宋体" w:hAnsi="宋体" w:eastAsia="宋体" w:cs="宋体"/>
                <w:sz w:val="21"/>
                <w:szCs w:val="21"/>
                <w:u w:val="none" w:color="auto"/>
                <w:lang w:val="en-US" w:eastAsia="zh-CN"/>
              </w:rPr>
              <w:t>1桶，对当事人</w:t>
            </w:r>
            <w:r>
              <w:rPr>
                <w:rFonts w:hint="eastAsia" w:ascii="宋体" w:hAnsi="宋体" w:eastAsia="宋体" w:cs="宋体"/>
                <w:sz w:val="21"/>
                <w:szCs w:val="21"/>
                <w:u w:val="none" w:color="auto"/>
                <w:lang w:eastAsia="zh-CN"/>
              </w:rPr>
              <w:t>不</w:t>
            </w:r>
            <w:r>
              <w:rPr>
                <w:rFonts w:hint="eastAsia" w:ascii="宋体" w:hAnsi="宋体" w:eastAsia="宋体" w:cs="宋体"/>
                <w:sz w:val="21"/>
                <w:szCs w:val="21"/>
                <w:u w:val="none" w:color="auto"/>
              </w:rPr>
              <w:t>予</w:t>
            </w:r>
            <w:r>
              <w:rPr>
                <w:rFonts w:hint="eastAsia" w:ascii="宋体" w:hAnsi="宋体" w:eastAsia="宋体" w:cs="宋体"/>
                <w:sz w:val="21"/>
                <w:szCs w:val="21"/>
                <w:u w:val="none" w:color="auto"/>
                <w:lang w:eastAsia="zh-CN"/>
              </w:rPr>
              <w:t>行政</w:t>
            </w:r>
            <w:r>
              <w:rPr>
                <w:rFonts w:hint="eastAsia" w:ascii="宋体" w:hAnsi="宋体" w:eastAsia="宋体" w:cs="宋体"/>
                <w:sz w:val="21"/>
                <w:szCs w:val="21"/>
                <w:u w:val="none" w:color="auto"/>
              </w:rPr>
              <w:t>处罚</w:t>
            </w:r>
            <w:r>
              <w:rPr>
                <w:rFonts w:hint="eastAsia" w:ascii="宋体" w:hAnsi="宋体" w:eastAsia="宋体" w:cs="宋体"/>
                <w:sz w:val="21"/>
                <w:szCs w:val="21"/>
                <w:u w:val="none" w:color="auto"/>
                <w:lang w:eastAsia="zh-CN"/>
              </w:rPr>
              <w:t>。依据《中华人民共和国行政处罚法》第三十三条第三款的规定，对你（单位）进行教育，具体内容如下：</w:t>
            </w:r>
          </w:p>
          <w:p>
            <w:pPr>
              <w:spacing w:line="240" w:lineRule="auto"/>
              <w:jc w:val="both"/>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1.要求</w:t>
            </w:r>
            <w:r>
              <w:rPr>
                <w:rFonts w:hint="eastAsia" w:ascii="宋体" w:hAnsi="宋体" w:cs="宋体"/>
                <w:sz w:val="21"/>
                <w:szCs w:val="21"/>
                <w:u w:val="none" w:color="auto"/>
                <w:lang w:val="en-US" w:eastAsia="zh-CN"/>
              </w:rPr>
              <w:t>当事人</w:t>
            </w:r>
            <w:r>
              <w:rPr>
                <w:rFonts w:hint="eastAsia" w:ascii="宋体" w:hAnsi="宋体" w:eastAsia="宋体" w:cs="宋体"/>
                <w:sz w:val="21"/>
                <w:szCs w:val="21"/>
                <w:u w:val="none" w:color="auto"/>
                <w:lang w:val="en-US" w:eastAsia="zh-CN"/>
              </w:rPr>
              <w:t>加强食品安全法律法规的学习，特别是</w:t>
            </w:r>
            <w:r>
              <w:rPr>
                <w:rFonts w:hint="eastAsia" w:ascii="宋体" w:hAnsi="宋体" w:eastAsia="宋体" w:cs="宋体"/>
                <w:sz w:val="21"/>
                <w:szCs w:val="21"/>
                <w:u w:val="none" w:color="auto"/>
              </w:rPr>
              <w:t>《</w:t>
            </w:r>
            <w:r>
              <w:rPr>
                <w:rFonts w:hint="eastAsia" w:ascii="宋体" w:hAnsi="宋体" w:eastAsia="宋体" w:cs="宋体"/>
                <w:sz w:val="21"/>
                <w:szCs w:val="21"/>
                <w:u w:val="none" w:color="auto"/>
                <w:lang w:eastAsia="zh-CN"/>
              </w:rPr>
              <w:t>中华人民共和国食品安全法</w:t>
            </w:r>
            <w:r>
              <w:rPr>
                <w:rFonts w:hint="eastAsia" w:ascii="宋体" w:hAnsi="宋体" w:eastAsia="宋体" w:cs="宋体"/>
                <w:sz w:val="21"/>
                <w:szCs w:val="21"/>
                <w:u w:val="none" w:color="auto"/>
              </w:rPr>
              <w:t>》第</w:t>
            </w:r>
            <w:r>
              <w:rPr>
                <w:rFonts w:hint="eastAsia" w:ascii="宋体" w:hAnsi="宋体" w:eastAsia="宋体" w:cs="宋体"/>
                <w:sz w:val="21"/>
                <w:szCs w:val="21"/>
                <w:u w:val="none" w:color="auto"/>
                <w:lang w:val="en-US" w:eastAsia="zh-CN"/>
              </w:rPr>
              <w:t>三十四</w:t>
            </w:r>
            <w:r>
              <w:rPr>
                <w:rFonts w:hint="eastAsia" w:ascii="宋体" w:hAnsi="宋体" w:eastAsia="宋体" w:cs="宋体"/>
                <w:sz w:val="21"/>
                <w:szCs w:val="21"/>
                <w:u w:val="none" w:color="auto"/>
              </w:rPr>
              <w:t>条</w:t>
            </w:r>
            <w:r>
              <w:rPr>
                <w:rFonts w:hint="eastAsia" w:ascii="宋体" w:hAnsi="宋体" w:eastAsia="宋体" w:cs="宋体"/>
                <w:sz w:val="21"/>
                <w:szCs w:val="21"/>
                <w:u w:val="none" w:color="auto"/>
                <w:lang w:eastAsia="zh-CN"/>
              </w:rPr>
              <w:t>的禁止性规定。</w:t>
            </w:r>
            <w:r>
              <w:rPr>
                <w:rFonts w:hint="eastAsia" w:ascii="宋体" w:hAnsi="宋体" w:eastAsia="宋体" w:cs="宋体"/>
                <w:sz w:val="21"/>
                <w:szCs w:val="21"/>
                <w:u w:val="none" w:color="auto"/>
                <w:lang w:val="en-US" w:eastAsia="zh-CN"/>
              </w:rPr>
              <w:t>2.要求</w:t>
            </w:r>
            <w:r>
              <w:rPr>
                <w:rFonts w:hint="eastAsia" w:ascii="宋体" w:hAnsi="宋体" w:cs="宋体"/>
                <w:sz w:val="21"/>
                <w:szCs w:val="21"/>
                <w:u w:val="none" w:color="auto"/>
                <w:lang w:val="en-US" w:eastAsia="zh-CN"/>
              </w:rPr>
              <w:t>当事人</w:t>
            </w:r>
            <w:r>
              <w:rPr>
                <w:rFonts w:hint="eastAsia" w:ascii="宋体" w:hAnsi="宋体" w:eastAsia="宋体" w:cs="宋体"/>
                <w:sz w:val="21"/>
                <w:szCs w:val="21"/>
                <w:u w:val="none" w:color="auto"/>
                <w:lang w:val="en-US" w:eastAsia="zh-CN"/>
              </w:rPr>
              <w:t>规范经营行为，遵守行政管理秩序。3.要求</w:t>
            </w:r>
            <w:r>
              <w:rPr>
                <w:rFonts w:hint="eastAsia" w:ascii="宋体" w:hAnsi="宋体" w:cs="宋体"/>
                <w:sz w:val="21"/>
                <w:szCs w:val="21"/>
                <w:u w:val="none" w:color="auto"/>
                <w:lang w:val="en-US" w:eastAsia="zh-CN"/>
              </w:rPr>
              <w:t>当事人</w:t>
            </w:r>
            <w:r>
              <w:rPr>
                <w:rFonts w:hint="eastAsia" w:ascii="宋体" w:hAnsi="宋体" w:eastAsia="宋体" w:cs="宋体"/>
                <w:sz w:val="21"/>
                <w:szCs w:val="21"/>
                <w:u w:val="none" w:color="auto"/>
                <w:lang w:val="en-US" w:eastAsia="zh-CN"/>
              </w:rPr>
              <w:t>增强安全主体责任意识，加强安全规范管理。</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94</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58</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宁夏汇民农牧业综合开发有限公司生产经营不符合食品安全标准的食品案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kern w:val="1"/>
                <w:sz w:val="21"/>
                <w:szCs w:val="21"/>
                <w:u w:val="none" w:color="auto"/>
                <w:lang w:val="en-US" w:eastAsia="zh-CN"/>
              </w:rPr>
              <w:t>宁夏汇民农牧业综合开发有限公司</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当事人的行为违反了《中华人民共和国食品安全法》第三十四条第一款第（</w:t>
            </w:r>
            <w:r>
              <w:rPr>
                <w:rFonts w:hint="eastAsia" w:ascii="宋体" w:hAnsi="宋体" w:eastAsia="宋体" w:cs="宋体"/>
                <w:sz w:val="21"/>
                <w:szCs w:val="21"/>
                <w:u w:val="none" w:color="auto"/>
                <w:lang w:eastAsia="zh-CN"/>
              </w:rPr>
              <w:t>二</w:t>
            </w:r>
            <w:r>
              <w:rPr>
                <w:rFonts w:hint="eastAsia" w:ascii="宋体" w:hAnsi="宋体" w:eastAsia="宋体" w:cs="宋体"/>
                <w:sz w:val="21"/>
                <w:szCs w:val="21"/>
                <w:u w:val="none" w:color="auto"/>
              </w:rPr>
              <w:t>）项之规定</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eastAsia="zh-CN"/>
              </w:rPr>
              <w:t>依据</w:t>
            </w:r>
            <w:r>
              <w:rPr>
                <w:rFonts w:hint="eastAsia" w:ascii="宋体" w:hAnsi="宋体" w:eastAsia="宋体" w:cs="宋体"/>
                <w:sz w:val="21"/>
                <w:szCs w:val="21"/>
                <w:u w:val="none" w:color="auto"/>
              </w:rPr>
              <w:t>《中华人民共和国食品安全法》</w:t>
            </w:r>
            <w:r>
              <w:rPr>
                <w:rFonts w:hint="eastAsia" w:ascii="宋体" w:hAnsi="宋体" w:eastAsia="宋体" w:cs="宋体"/>
                <w:sz w:val="21"/>
                <w:szCs w:val="21"/>
                <w:u w:val="none" w:color="auto"/>
                <w:lang w:val="en-US" w:eastAsia="zh-CN"/>
              </w:rPr>
              <w:t>第一百二十四条第一款第（一）项及《中华人民共和国行政处罚法》第二十八条</w:t>
            </w:r>
            <w:r>
              <w:rPr>
                <w:rFonts w:hint="eastAsia" w:ascii="宋体" w:hAnsi="宋体" w:eastAsia="宋体" w:cs="宋体"/>
                <w:sz w:val="21"/>
                <w:szCs w:val="21"/>
                <w:u w:val="none" w:color="auto"/>
              </w:rPr>
              <w:t>之规定，责令当事人改正违法行为，</w:t>
            </w:r>
            <w:r>
              <w:rPr>
                <w:rFonts w:hint="eastAsia" w:ascii="宋体" w:hAnsi="宋体" w:eastAsia="宋体" w:cs="宋体"/>
                <w:sz w:val="21"/>
                <w:szCs w:val="21"/>
                <w:u w:val="none" w:color="auto"/>
                <w:lang w:eastAsia="zh-CN"/>
              </w:rPr>
              <w:t>决定对当事人作如下行政处罚：</w:t>
            </w:r>
            <w:r>
              <w:rPr>
                <w:rFonts w:hint="eastAsia" w:ascii="宋体" w:hAnsi="宋体" w:eastAsia="宋体" w:cs="宋体"/>
                <w:sz w:val="21"/>
                <w:szCs w:val="21"/>
                <w:u w:val="none" w:color="auto"/>
                <w:lang w:val="en-US" w:eastAsia="zh-CN"/>
              </w:rPr>
              <w:t>1.</w:t>
            </w:r>
            <w:r>
              <w:rPr>
                <w:rFonts w:hint="eastAsia" w:ascii="宋体" w:hAnsi="宋体" w:eastAsia="宋体" w:cs="宋体"/>
                <w:sz w:val="21"/>
                <w:szCs w:val="21"/>
                <w:u w:val="none" w:color="auto"/>
              </w:rPr>
              <w:t>没收</w:t>
            </w:r>
            <w:r>
              <w:rPr>
                <w:rFonts w:hint="eastAsia" w:ascii="宋体" w:hAnsi="宋体" w:eastAsia="宋体" w:cs="宋体"/>
                <w:sz w:val="21"/>
                <w:szCs w:val="21"/>
                <w:u w:val="none" w:color="auto"/>
                <w:lang w:eastAsia="zh-CN"/>
              </w:rPr>
              <w:t>“立眉村”牌老油坊胡麻油</w:t>
            </w:r>
            <w:r>
              <w:rPr>
                <w:rFonts w:hint="eastAsia" w:ascii="宋体" w:hAnsi="宋体" w:eastAsia="宋体" w:cs="宋体"/>
                <w:sz w:val="21"/>
                <w:szCs w:val="21"/>
                <w:u w:val="none" w:color="auto"/>
                <w:lang w:val="en-US" w:eastAsia="zh-CN"/>
              </w:rPr>
              <w:t>6桶（2桶规格为2.5L，4桶规格为5L）；2.</w:t>
            </w:r>
            <w:r>
              <w:rPr>
                <w:rFonts w:hint="eastAsia" w:ascii="宋体" w:hAnsi="宋体" w:eastAsia="宋体" w:cs="宋体"/>
                <w:sz w:val="21"/>
                <w:szCs w:val="21"/>
                <w:u w:val="none" w:color="auto"/>
                <w:lang w:eastAsia="zh-CN"/>
              </w:rPr>
              <w:t>没收违法所得</w:t>
            </w:r>
            <w:r>
              <w:rPr>
                <w:rFonts w:hint="eastAsia" w:ascii="宋体" w:hAnsi="宋体" w:eastAsia="宋体" w:cs="宋体"/>
                <w:sz w:val="21"/>
                <w:szCs w:val="21"/>
                <w:u w:val="none" w:color="auto"/>
                <w:lang w:val="en-US" w:eastAsia="zh-CN"/>
              </w:rPr>
              <w:t>9220 元；3.罚款50500元。</w:t>
            </w: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95</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59</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cs="宋体"/>
                <w:sz w:val="21"/>
                <w:szCs w:val="21"/>
                <w:u w:val="none" w:color="auto"/>
                <w:vertAlign w:val="baseline"/>
                <w:lang w:val="en-US" w:eastAsia="zh-CN"/>
              </w:rPr>
              <w:t>西吉县中医医院</w:t>
            </w:r>
            <w:r>
              <w:rPr>
                <w:rFonts w:hint="eastAsia" w:ascii="宋体" w:hAnsi="宋体" w:eastAsia="宋体" w:cs="宋体"/>
                <w:sz w:val="21"/>
                <w:szCs w:val="21"/>
                <w:vertAlign w:val="baseline"/>
                <w:lang w:val="en-US" w:eastAsia="zh-CN"/>
              </w:rPr>
              <w:t>使用过期医疗器械案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西吉县中医医院</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rPr>
              <w:t>当事人的行为违反了《医疗器械监督管理条例》第五十五条的规定</w:t>
            </w:r>
          </w:p>
        </w:tc>
        <w:tc>
          <w:tcPr>
            <w:tcW w:w="2531" w:type="dxa"/>
            <w:noWrap w:val="0"/>
            <w:vAlign w:val="center"/>
          </w:tcPr>
          <w:p>
            <w:pPr>
              <w:spacing w:line="240" w:lineRule="auto"/>
              <w:jc w:val="both"/>
              <w:rPr>
                <w:rFonts w:hint="eastAsia" w:ascii="宋体" w:hAnsi="宋体" w:eastAsia="宋体" w:cs="宋体"/>
                <w:sz w:val="21"/>
                <w:szCs w:val="21"/>
                <w:u w:val="none" w:color="auto"/>
              </w:rPr>
            </w:pPr>
            <w:r>
              <w:rPr>
                <w:rFonts w:hint="eastAsia" w:ascii="宋体" w:hAnsi="宋体" w:eastAsia="宋体" w:cs="宋体"/>
                <w:sz w:val="21"/>
                <w:szCs w:val="21"/>
                <w:u w:val="none" w:color="auto"/>
              </w:rPr>
              <w:t>依据《医疗器械监督管理条例》第八十六条第一款第三项责令当事人改正违法行为，决定对当事人处罚如下：没收超过有效期限的医疗器械乳酸脱氢酶测定试剂R1、R2各1瓶；</w:t>
            </w:r>
          </w:p>
          <w:p>
            <w:pPr>
              <w:spacing w:line="240" w:lineRule="auto"/>
              <w:jc w:val="both"/>
              <w:rPr>
                <w:rFonts w:hint="eastAsia" w:ascii="宋体" w:hAnsi="宋体" w:eastAsia="宋体" w:cs="宋体"/>
                <w:sz w:val="21"/>
                <w:szCs w:val="21"/>
                <w:u w:val="none" w:color="auto"/>
              </w:rPr>
            </w:pPr>
            <w:r>
              <w:rPr>
                <w:rFonts w:hint="eastAsia" w:ascii="宋体" w:hAnsi="宋体" w:eastAsia="宋体" w:cs="宋体"/>
                <w:sz w:val="21"/>
                <w:szCs w:val="21"/>
                <w:u w:val="none" w:color="auto"/>
              </w:rPr>
              <w:t>罚款伍万元整（￥50000.00元）。</w:t>
            </w:r>
          </w:p>
          <w:p>
            <w:pPr>
              <w:spacing w:line="240" w:lineRule="auto"/>
              <w:jc w:val="center"/>
              <w:rPr>
                <w:rFonts w:hint="eastAsia" w:ascii="宋体" w:hAnsi="宋体" w:eastAsia="宋体" w:cs="宋体"/>
                <w:sz w:val="21"/>
                <w:szCs w:val="21"/>
                <w:u w:val="none" w:color="auto"/>
                <w:vertAlign w:val="baseline"/>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96</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60</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固原市医药有限责任公司第一百零八药店非法渠道购进药品案</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lang w:val="en-US" w:eastAsia="zh-CN"/>
              </w:rPr>
              <w:t>固原市医药有限责任公司第一百零八药店</w:t>
            </w:r>
          </w:p>
        </w:tc>
        <w:tc>
          <w:tcPr>
            <w:tcW w:w="2025"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bCs/>
                <w:sz w:val="21"/>
                <w:szCs w:val="21"/>
                <w:u w:val="none" w:color="auto"/>
                <w:lang w:val="en-US" w:eastAsia="zh-CN"/>
              </w:rPr>
              <w:t>当事人的行为违反了</w:t>
            </w:r>
            <w:r>
              <w:rPr>
                <w:rFonts w:hint="eastAsia" w:ascii="宋体" w:hAnsi="宋体" w:eastAsia="宋体" w:cs="宋体"/>
                <w:spacing w:val="0"/>
                <w:position w:val="0"/>
                <w:sz w:val="21"/>
                <w:szCs w:val="21"/>
                <w:u w:val="none" w:color="auto"/>
                <w:lang w:val="en-US" w:eastAsia="zh-CN"/>
              </w:rPr>
              <w:t>《中华人民共和国药品管理法》第五十五条</w:t>
            </w:r>
          </w:p>
        </w:tc>
        <w:tc>
          <w:tcPr>
            <w:tcW w:w="25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宋体" w:hAnsi="宋体" w:eastAsia="宋体" w:cs="宋体"/>
                <w:sz w:val="21"/>
                <w:szCs w:val="21"/>
                <w:u w:val="none" w:color="auto"/>
                <w:lang w:val="en-US" w:eastAsia="zh-CN"/>
              </w:rPr>
            </w:pPr>
            <w:r>
              <w:rPr>
                <w:rFonts w:hint="eastAsia" w:ascii="宋体" w:hAnsi="宋体" w:eastAsia="宋体" w:cs="宋体"/>
                <w:b w:val="0"/>
                <w:bCs w:val="0"/>
                <w:i w:val="0"/>
                <w:iCs w:val="0"/>
                <w:caps w:val="0"/>
                <w:color w:val="333333"/>
                <w:spacing w:val="0"/>
                <w:sz w:val="21"/>
                <w:szCs w:val="21"/>
                <w:u w:val="none" w:color="auto"/>
                <w:shd w:val="clear" w:color="auto" w:fill="FFFFFF"/>
                <w:lang w:val="en-US" w:eastAsia="zh-CN"/>
              </w:rPr>
              <w:t>依据</w:t>
            </w:r>
            <w:r>
              <w:rPr>
                <w:rFonts w:hint="eastAsia" w:ascii="宋体" w:hAnsi="宋体" w:eastAsia="宋体" w:cs="宋体"/>
                <w:spacing w:val="0"/>
                <w:position w:val="0"/>
                <w:sz w:val="21"/>
                <w:szCs w:val="21"/>
                <w:u w:val="none" w:color="auto"/>
                <w:lang w:val="en-US" w:eastAsia="zh-CN"/>
              </w:rPr>
              <w:t>《中华人民共和国药品管理法》第一百二十九条及</w:t>
            </w:r>
            <w:r>
              <w:rPr>
                <w:rFonts w:hint="eastAsia" w:ascii="宋体" w:hAnsi="宋体" w:eastAsia="宋体" w:cs="宋体"/>
                <w:sz w:val="21"/>
                <w:szCs w:val="21"/>
                <w:u w:val="none" w:color="auto"/>
                <w:lang w:val="en-US" w:eastAsia="zh-CN"/>
              </w:rPr>
              <w:t>根据</w:t>
            </w:r>
            <w:r>
              <w:rPr>
                <w:rFonts w:hint="eastAsia" w:ascii="宋体" w:hAnsi="宋体" w:eastAsia="宋体" w:cs="宋体"/>
                <w:snapToGrid w:val="0"/>
                <w:color w:val="000000"/>
                <w:kern w:val="0"/>
                <w:sz w:val="21"/>
                <w:szCs w:val="21"/>
                <w:u w:val="none" w:color="auto"/>
                <w:lang w:val="en-US" w:eastAsia="zh-CN"/>
              </w:rPr>
              <w:t>《宁夏回族自治区药品监督管理行政处罚裁量权适用规则》第四条</w:t>
            </w:r>
            <w:r>
              <w:rPr>
                <w:rFonts w:hint="eastAsia" w:ascii="宋体" w:hAnsi="宋体" w:eastAsia="宋体" w:cs="宋体"/>
                <w:bCs/>
                <w:sz w:val="21"/>
                <w:szCs w:val="21"/>
                <w:u w:val="none" w:color="auto"/>
                <w:lang w:val="en-US" w:eastAsia="zh-CN"/>
              </w:rPr>
              <w:t>1、没收违法购进的药品：</w:t>
            </w:r>
            <w:r>
              <w:rPr>
                <w:rFonts w:hint="eastAsia" w:ascii="宋体" w:hAnsi="宋体" w:eastAsia="宋体" w:cs="宋体"/>
                <w:sz w:val="21"/>
                <w:szCs w:val="21"/>
                <w:u w:val="none" w:color="auto"/>
                <w:lang w:val="en-US" w:eastAsia="zh-CN"/>
              </w:rPr>
              <w:t>桑寄生</w:t>
            </w:r>
            <w:r>
              <w:rPr>
                <w:rFonts w:hint="eastAsia" w:ascii="宋体" w:hAnsi="宋体" w:eastAsia="宋体" w:cs="宋体"/>
                <w:color w:val="auto"/>
                <w:sz w:val="21"/>
                <w:szCs w:val="21"/>
                <w:highlight w:val="none"/>
                <w:u w:val="none" w:color="auto"/>
                <w:lang w:val="en-US" w:eastAsia="zh-CN"/>
              </w:rPr>
              <w:t>1Kg</w:t>
            </w:r>
            <w:r>
              <w:rPr>
                <w:rFonts w:hint="eastAsia" w:ascii="宋体" w:hAnsi="宋体" w:eastAsia="宋体" w:cs="宋体"/>
                <w:sz w:val="21"/>
                <w:szCs w:val="21"/>
                <w:u w:val="none" w:color="auto"/>
                <w:lang w:val="en-US" w:eastAsia="zh-CN"/>
              </w:rPr>
              <w:t>（规格：统，数量：1kg,生产日期：20210626，产品批号：2106345）</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000000"/>
                <w:sz w:val="21"/>
                <w:szCs w:val="21"/>
                <w:highlight w:val="none"/>
                <w:u w:val="none" w:color="auto"/>
                <w:lang w:val="en-US" w:eastAsia="zh-CN"/>
              </w:rPr>
              <w:t>化橘红0.5Kg</w:t>
            </w:r>
            <w:r>
              <w:rPr>
                <w:rFonts w:hint="eastAsia" w:ascii="宋体" w:hAnsi="宋体" w:eastAsia="宋体" w:cs="宋体"/>
                <w:sz w:val="21"/>
                <w:szCs w:val="21"/>
                <w:u w:val="none" w:color="auto"/>
                <w:lang w:val="en-US" w:eastAsia="zh-CN"/>
              </w:rPr>
              <w:t>（规格：统，数量：0.5Kg，生产日期：2021.05.08，产品批号：210543）</w:t>
            </w:r>
            <w:r>
              <w:rPr>
                <w:rFonts w:hint="eastAsia" w:ascii="宋体" w:hAnsi="宋体" w:eastAsia="宋体" w:cs="宋体"/>
                <w:color w:val="000000"/>
                <w:sz w:val="21"/>
                <w:szCs w:val="21"/>
                <w:highlight w:val="none"/>
                <w:u w:val="none" w:color="auto"/>
                <w:lang w:val="en-US" w:eastAsia="zh-CN"/>
              </w:rPr>
              <w:t>、麦芽1Kg</w:t>
            </w:r>
            <w:r>
              <w:rPr>
                <w:rFonts w:hint="eastAsia" w:ascii="宋体" w:hAnsi="宋体" w:eastAsia="宋体" w:cs="宋体"/>
                <w:sz w:val="21"/>
                <w:szCs w:val="21"/>
                <w:u w:val="none" w:color="auto"/>
                <w:lang w:val="en-US" w:eastAsia="zh-CN"/>
              </w:rPr>
              <w:t>（规格：统，数量：1Kg,生产日期：20210303，产品批号：FY210301）</w:t>
            </w:r>
            <w:r>
              <w:rPr>
                <w:rFonts w:hint="eastAsia" w:ascii="宋体" w:hAnsi="宋体" w:eastAsia="宋体" w:cs="宋体"/>
                <w:color w:val="000000"/>
                <w:sz w:val="21"/>
                <w:szCs w:val="21"/>
                <w:highlight w:val="none"/>
                <w:u w:val="none" w:color="auto"/>
                <w:lang w:val="en-US" w:eastAsia="zh-CN"/>
              </w:rPr>
              <w:t>、</w:t>
            </w:r>
            <w:r>
              <w:rPr>
                <w:rFonts w:hint="eastAsia" w:ascii="宋体" w:hAnsi="宋体" w:eastAsia="宋体" w:cs="宋体"/>
                <w:color w:val="auto"/>
                <w:sz w:val="21"/>
                <w:szCs w:val="21"/>
                <w:highlight w:val="none"/>
                <w:u w:val="none" w:color="auto"/>
                <w:lang w:val="en-US" w:eastAsia="zh-CN"/>
              </w:rPr>
              <w:t>蒲</w:t>
            </w:r>
            <w:r>
              <w:rPr>
                <w:rFonts w:hint="eastAsia" w:ascii="宋体" w:hAnsi="宋体" w:eastAsia="宋体" w:cs="宋体"/>
                <w:color w:val="000000"/>
                <w:sz w:val="21"/>
                <w:szCs w:val="21"/>
                <w:highlight w:val="none"/>
                <w:u w:val="none" w:color="auto"/>
                <w:lang w:val="en-US" w:eastAsia="zh-CN"/>
              </w:rPr>
              <w:t>公英</w:t>
            </w:r>
            <w:r>
              <w:rPr>
                <w:rFonts w:hint="eastAsia" w:ascii="宋体" w:hAnsi="宋体" w:eastAsia="宋体" w:cs="宋体"/>
                <w:color w:val="auto"/>
                <w:sz w:val="21"/>
                <w:szCs w:val="21"/>
                <w:highlight w:val="none"/>
                <w:u w:val="none" w:color="auto"/>
                <w:lang w:val="en-US" w:eastAsia="zh-CN"/>
              </w:rPr>
              <w:t>1Kg</w:t>
            </w:r>
            <w:r>
              <w:rPr>
                <w:rFonts w:hint="eastAsia" w:ascii="宋体" w:hAnsi="宋体" w:eastAsia="宋体" w:cs="宋体"/>
                <w:sz w:val="21"/>
                <w:szCs w:val="21"/>
                <w:u w:val="none" w:color="auto"/>
                <w:lang w:val="en-US" w:eastAsia="zh-CN"/>
              </w:rPr>
              <w:t>（规格：统，数量：1Kg，生产日期：2021.02.25，产品批号：2102235）</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000000"/>
                <w:sz w:val="21"/>
                <w:szCs w:val="21"/>
                <w:highlight w:val="none"/>
                <w:u w:val="none" w:color="auto"/>
                <w:lang w:val="en-US" w:eastAsia="zh-CN"/>
              </w:rPr>
              <w:t>玄参2Kg</w:t>
            </w:r>
            <w:r>
              <w:rPr>
                <w:rFonts w:hint="eastAsia" w:ascii="宋体" w:hAnsi="宋体" w:eastAsia="宋体" w:cs="宋体"/>
                <w:sz w:val="21"/>
                <w:szCs w:val="21"/>
                <w:u w:val="none" w:color="auto"/>
                <w:lang w:val="en-US" w:eastAsia="zh-CN"/>
              </w:rPr>
              <w:t>（规格：统，数量：1Kg,生产日期：20210412，产品批号：2104126）</w:t>
            </w:r>
            <w:r>
              <w:rPr>
                <w:rFonts w:hint="eastAsia" w:ascii="宋体" w:hAnsi="宋体" w:eastAsia="宋体" w:cs="宋体"/>
                <w:color w:val="000000"/>
                <w:sz w:val="21"/>
                <w:szCs w:val="21"/>
                <w:highlight w:val="none"/>
                <w:u w:val="none" w:color="auto"/>
                <w:lang w:val="en-US" w:eastAsia="zh-CN"/>
              </w:rPr>
              <w:t>、赭石0.5Kg</w:t>
            </w:r>
            <w:r>
              <w:rPr>
                <w:rFonts w:hint="eastAsia" w:ascii="宋体" w:hAnsi="宋体" w:eastAsia="宋体" w:cs="宋体"/>
                <w:sz w:val="21"/>
                <w:szCs w:val="21"/>
                <w:u w:val="none" w:color="auto"/>
                <w:lang w:val="en-US" w:eastAsia="zh-CN"/>
              </w:rPr>
              <w:t>（规格：统，数量：0.5Kg，生产日期：2021.06.04，产品批号:2106052）</w:t>
            </w:r>
            <w:r>
              <w:rPr>
                <w:rFonts w:hint="eastAsia" w:ascii="宋体" w:hAnsi="宋体" w:eastAsia="宋体" w:cs="宋体"/>
                <w:color w:val="000000"/>
                <w:sz w:val="21"/>
                <w:szCs w:val="21"/>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宋体" w:hAnsi="宋体" w:eastAsia="宋体" w:cs="宋体"/>
                <w:sz w:val="21"/>
                <w:szCs w:val="21"/>
                <w:u w:val="none" w:color="auto"/>
                <w:lang w:val="en-US" w:eastAsia="zh-CN"/>
              </w:rPr>
            </w:pPr>
            <w:r>
              <w:rPr>
                <w:rFonts w:hint="eastAsia" w:ascii="宋体" w:hAnsi="宋体" w:eastAsia="宋体" w:cs="宋体"/>
                <w:bCs/>
                <w:sz w:val="21"/>
                <w:szCs w:val="21"/>
                <w:u w:val="none" w:color="auto"/>
                <w:lang w:val="en-US" w:eastAsia="zh-CN"/>
              </w:rPr>
              <w:t>2、没收违法所得110元。</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宋体" w:hAnsi="宋体" w:eastAsia="宋体" w:cs="宋体"/>
                <w:sz w:val="21"/>
                <w:szCs w:val="21"/>
                <w:u w:val="none" w:color="auto"/>
                <w:lang w:val="en-US" w:eastAsia="zh-CN"/>
              </w:rPr>
            </w:pPr>
            <w:r>
              <w:rPr>
                <w:rFonts w:hint="eastAsia" w:ascii="宋体" w:hAnsi="宋体" w:eastAsia="宋体" w:cs="宋体"/>
                <w:bCs/>
                <w:sz w:val="21"/>
                <w:szCs w:val="21"/>
                <w:u w:val="none" w:color="auto"/>
                <w:lang w:val="en-US" w:eastAsia="zh-CN"/>
              </w:rPr>
              <w:t>3、罚款10000元。</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bCs/>
                <w:sz w:val="21"/>
                <w:szCs w:val="21"/>
                <w:u w:val="none" w:color="auto"/>
                <w:lang w:val="en-US" w:eastAsia="zh-CN"/>
              </w:rPr>
            </w:pPr>
            <w:r>
              <w:rPr>
                <w:rFonts w:hint="eastAsia" w:ascii="宋体" w:hAnsi="宋体" w:eastAsia="宋体" w:cs="宋体"/>
                <w:bCs/>
                <w:sz w:val="21"/>
                <w:szCs w:val="21"/>
                <w:u w:val="none" w:color="auto"/>
                <w:lang w:val="en-US" w:eastAsia="zh-CN"/>
              </w:rPr>
              <w:t>两项合计10110元。</w:t>
            </w:r>
          </w:p>
          <w:p>
            <w:pPr>
              <w:spacing w:line="240" w:lineRule="auto"/>
              <w:jc w:val="center"/>
              <w:rPr>
                <w:rFonts w:hint="eastAsia" w:ascii="宋体" w:hAnsi="宋体" w:eastAsia="宋体" w:cs="宋体"/>
                <w:sz w:val="21"/>
                <w:szCs w:val="21"/>
                <w:u w:val="none" w:color="auto"/>
                <w:vertAlign w:val="baseline"/>
                <w:lang w:val="en-US" w:eastAsia="zh-CN"/>
              </w:rPr>
            </w:pPr>
          </w:p>
        </w:tc>
        <w:tc>
          <w:tcPr>
            <w:tcW w:w="1866"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color w:val="000000"/>
                <w:sz w:val="21"/>
                <w:szCs w:val="21"/>
                <w:u w:val="none" w:color="auto"/>
              </w:rPr>
              <w:t>西市监处〔202</w:t>
            </w:r>
            <w:r>
              <w:rPr>
                <w:rFonts w:hint="eastAsia" w:ascii="宋体" w:hAnsi="宋体" w:eastAsia="宋体" w:cs="宋体"/>
                <w:color w:val="000000"/>
                <w:sz w:val="21"/>
                <w:szCs w:val="21"/>
                <w:u w:val="none" w:color="auto"/>
                <w:lang w:val="en-US" w:eastAsia="zh-CN"/>
              </w:rPr>
              <w:t>1</w:t>
            </w:r>
            <w:r>
              <w:rPr>
                <w:rFonts w:hint="eastAsia" w:ascii="宋体" w:hAnsi="宋体" w:eastAsia="宋体" w:cs="宋体"/>
                <w:color w:val="000000"/>
                <w:sz w:val="21"/>
                <w:szCs w:val="21"/>
                <w:u w:val="none" w:color="auto"/>
              </w:rPr>
              <w:t>〕</w:t>
            </w:r>
            <w:r>
              <w:rPr>
                <w:rFonts w:hint="eastAsia" w:ascii="宋体" w:hAnsi="宋体" w:eastAsia="宋体" w:cs="宋体"/>
                <w:color w:val="000000"/>
                <w:sz w:val="21"/>
                <w:szCs w:val="21"/>
                <w:u w:val="none" w:color="auto"/>
                <w:lang w:val="en-US" w:eastAsia="zh-CN"/>
              </w:rPr>
              <w:t>97</w:t>
            </w:r>
            <w:r>
              <w:rPr>
                <w:rFonts w:hint="eastAsia" w:ascii="宋体" w:hAnsi="宋体" w:eastAsia="宋体" w:cs="宋体"/>
                <w:color w:val="000000"/>
                <w:sz w:val="21"/>
                <w:szCs w:val="21"/>
                <w:u w:val="none" w:color="auto"/>
              </w:rPr>
              <w:t>号</w:t>
            </w:r>
          </w:p>
        </w:tc>
        <w:tc>
          <w:tcPr>
            <w:tcW w:w="1678" w:type="dxa"/>
            <w:noWrap w:val="0"/>
            <w:vAlign w:val="center"/>
          </w:tcPr>
          <w:p>
            <w:pPr>
              <w:spacing w:line="240" w:lineRule="auto"/>
              <w:jc w:val="center"/>
              <w:rPr>
                <w:rFonts w:hint="eastAsia" w:ascii="宋体" w:hAnsi="宋体" w:eastAsia="宋体" w:cs="宋体"/>
                <w:sz w:val="21"/>
                <w:szCs w:val="21"/>
                <w:u w:val="none" w:color="auto"/>
                <w:vertAlign w:val="baseline"/>
                <w:lang w:val="en-US" w:eastAsia="zh-CN"/>
              </w:rPr>
            </w:pPr>
            <w:r>
              <w:rPr>
                <w:rFonts w:hint="eastAsia" w:ascii="宋体" w:hAnsi="宋体" w:eastAsia="宋体" w:cs="宋体"/>
                <w:sz w:val="21"/>
                <w:szCs w:val="21"/>
                <w:u w:val="none" w:color="auto"/>
                <w:vertAlign w:val="baseline"/>
                <w:lang w:val="en-US" w:eastAsia="zh-CN"/>
              </w:rPr>
              <w:t>2021年12月10日</w:t>
            </w:r>
          </w:p>
        </w:tc>
      </w:tr>
    </w:tbl>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p>
      <w:pPr>
        <w:spacing w:line="240" w:lineRule="auto"/>
        <w:jc w:val="center"/>
        <w:rPr>
          <w:rFonts w:hint="eastAsia" w:ascii="宋体" w:hAnsi="宋体" w:eastAsia="宋体" w:cs="宋体"/>
          <w:sz w:val="21"/>
          <w:szCs w:val="21"/>
          <w:u w:val="none" w:color="auto"/>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A48"/>
    <w:rsid w:val="002046C5"/>
    <w:rsid w:val="005A5966"/>
    <w:rsid w:val="00663F90"/>
    <w:rsid w:val="0079724E"/>
    <w:rsid w:val="0089728B"/>
    <w:rsid w:val="008E41C3"/>
    <w:rsid w:val="00921B75"/>
    <w:rsid w:val="00B70BC0"/>
    <w:rsid w:val="00CB3D23"/>
    <w:rsid w:val="00F224E3"/>
    <w:rsid w:val="01134B2D"/>
    <w:rsid w:val="013538D5"/>
    <w:rsid w:val="0152261E"/>
    <w:rsid w:val="015968C5"/>
    <w:rsid w:val="016D175C"/>
    <w:rsid w:val="017537EE"/>
    <w:rsid w:val="018C3C9A"/>
    <w:rsid w:val="018F7502"/>
    <w:rsid w:val="019F0343"/>
    <w:rsid w:val="01A35432"/>
    <w:rsid w:val="01AD2601"/>
    <w:rsid w:val="01C860C0"/>
    <w:rsid w:val="01C861D9"/>
    <w:rsid w:val="01D0778A"/>
    <w:rsid w:val="01DA4DB0"/>
    <w:rsid w:val="01DB650C"/>
    <w:rsid w:val="01EB59C0"/>
    <w:rsid w:val="01F86CCE"/>
    <w:rsid w:val="01FD74A1"/>
    <w:rsid w:val="021D42BB"/>
    <w:rsid w:val="022D25BE"/>
    <w:rsid w:val="022E205A"/>
    <w:rsid w:val="02475905"/>
    <w:rsid w:val="024D73C2"/>
    <w:rsid w:val="025A4546"/>
    <w:rsid w:val="026221A1"/>
    <w:rsid w:val="027C6135"/>
    <w:rsid w:val="02924D55"/>
    <w:rsid w:val="029F5B2B"/>
    <w:rsid w:val="02A42EFC"/>
    <w:rsid w:val="02B120C5"/>
    <w:rsid w:val="02D4748C"/>
    <w:rsid w:val="02E239C7"/>
    <w:rsid w:val="02ED0E16"/>
    <w:rsid w:val="02F938E8"/>
    <w:rsid w:val="02FC6F1E"/>
    <w:rsid w:val="031F61CB"/>
    <w:rsid w:val="03273475"/>
    <w:rsid w:val="03283ECE"/>
    <w:rsid w:val="0337036E"/>
    <w:rsid w:val="03372BD1"/>
    <w:rsid w:val="033E43D4"/>
    <w:rsid w:val="03452454"/>
    <w:rsid w:val="034E7F58"/>
    <w:rsid w:val="036255AA"/>
    <w:rsid w:val="03700985"/>
    <w:rsid w:val="0371542F"/>
    <w:rsid w:val="038D31B3"/>
    <w:rsid w:val="03940B10"/>
    <w:rsid w:val="03A406D5"/>
    <w:rsid w:val="03C60343"/>
    <w:rsid w:val="03DA047A"/>
    <w:rsid w:val="03DC5483"/>
    <w:rsid w:val="03EE3523"/>
    <w:rsid w:val="03EF188B"/>
    <w:rsid w:val="03FB2EC6"/>
    <w:rsid w:val="03FF4F9F"/>
    <w:rsid w:val="040008C7"/>
    <w:rsid w:val="040542E6"/>
    <w:rsid w:val="04064665"/>
    <w:rsid w:val="04072274"/>
    <w:rsid w:val="0409356F"/>
    <w:rsid w:val="0422005D"/>
    <w:rsid w:val="0443175C"/>
    <w:rsid w:val="048317CD"/>
    <w:rsid w:val="04875402"/>
    <w:rsid w:val="04913C9D"/>
    <w:rsid w:val="04923565"/>
    <w:rsid w:val="04986F58"/>
    <w:rsid w:val="04A062D9"/>
    <w:rsid w:val="04A24FB1"/>
    <w:rsid w:val="04A75355"/>
    <w:rsid w:val="04BF225F"/>
    <w:rsid w:val="04CC0A99"/>
    <w:rsid w:val="04CE424D"/>
    <w:rsid w:val="04DD41FC"/>
    <w:rsid w:val="04E27EB8"/>
    <w:rsid w:val="04F22D86"/>
    <w:rsid w:val="04F63C82"/>
    <w:rsid w:val="0513108A"/>
    <w:rsid w:val="051905FD"/>
    <w:rsid w:val="052515F7"/>
    <w:rsid w:val="05451238"/>
    <w:rsid w:val="056B09C1"/>
    <w:rsid w:val="05716106"/>
    <w:rsid w:val="0580664D"/>
    <w:rsid w:val="05946339"/>
    <w:rsid w:val="05955F44"/>
    <w:rsid w:val="059A2388"/>
    <w:rsid w:val="059B4373"/>
    <w:rsid w:val="05A63304"/>
    <w:rsid w:val="05B32C68"/>
    <w:rsid w:val="05B43F7D"/>
    <w:rsid w:val="05C36E31"/>
    <w:rsid w:val="05C72C34"/>
    <w:rsid w:val="05D909AD"/>
    <w:rsid w:val="05DA06C0"/>
    <w:rsid w:val="05E4107A"/>
    <w:rsid w:val="05EC0A2A"/>
    <w:rsid w:val="05F82421"/>
    <w:rsid w:val="0601151E"/>
    <w:rsid w:val="06076787"/>
    <w:rsid w:val="06087020"/>
    <w:rsid w:val="061E241C"/>
    <w:rsid w:val="06332B1E"/>
    <w:rsid w:val="063878A4"/>
    <w:rsid w:val="069C3205"/>
    <w:rsid w:val="06A11DE4"/>
    <w:rsid w:val="06A863D7"/>
    <w:rsid w:val="06BC3E78"/>
    <w:rsid w:val="06C71F69"/>
    <w:rsid w:val="06D13AE9"/>
    <w:rsid w:val="06DA5C61"/>
    <w:rsid w:val="06DE4BD0"/>
    <w:rsid w:val="06F65CBF"/>
    <w:rsid w:val="072006A3"/>
    <w:rsid w:val="072354A3"/>
    <w:rsid w:val="0725241C"/>
    <w:rsid w:val="072C722C"/>
    <w:rsid w:val="073A374A"/>
    <w:rsid w:val="076110AA"/>
    <w:rsid w:val="07744646"/>
    <w:rsid w:val="077D4BC7"/>
    <w:rsid w:val="077E1E15"/>
    <w:rsid w:val="07843BA6"/>
    <w:rsid w:val="078A4A32"/>
    <w:rsid w:val="078B6D82"/>
    <w:rsid w:val="07922255"/>
    <w:rsid w:val="07B23DDD"/>
    <w:rsid w:val="07E948DF"/>
    <w:rsid w:val="07F31970"/>
    <w:rsid w:val="07F81BD4"/>
    <w:rsid w:val="081A70C5"/>
    <w:rsid w:val="081B2CF6"/>
    <w:rsid w:val="084517BF"/>
    <w:rsid w:val="086B4282"/>
    <w:rsid w:val="088047B5"/>
    <w:rsid w:val="08AA774E"/>
    <w:rsid w:val="08B36B2A"/>
    <w:rsid w:val="08D875EF"/>
    <w:rsid w:val="08DD5B6E"/>
    <w:rsid w:val="08E62BBE"/>
    <w:rsid w:val="08EE4F8E"/>
    <w:rsid w:val="08F241E2"/>
    <w:rsid w:val="090A0BCC"/>
    <w:rsid w:val="092D2EB0"/>
    <w:rsid w:val="094C063A"/>
    <w:rsid w:val="0953524C"/>
    <w:rsid w:val="09634F4B"/>
    <w:rsid w:val="097B2075"/>
    <w:rsid w:val="098A70BA"/>
    <w:rsid w:val="09916C4E"/>
    <w:rsid w:val="09B55EA2"/>
    <w:rsid w:val="09B9457D"/>
    <w:rsid w:val="09CB1CEA"/>
    <w:rsid w:val="09D73CCA"/>
    <w:rsid w:val="09D84155"/>
    <w:rsid w:val="09F64228"/>
    <w:rsid w:val="09F75B6D"/>
    <w:rsid w:val="09FD68F5"/>
    <w:rsid w:val="0A30445B"/>
    <w:rsid w:val="0A4E15AC"/>
    <w:rsid w:val="0A5D347A"/>
    <w:rsid w:val="0AAA372C"/>
    <w:rsid w:val="0AAC1D13"/>
    <w:rsid w:val="0AB11D41"/>
    <w:rsid w:val="0AB6173E"/>
    <w:rsid w:val="0ABA658D"/>
    <w:rsid w:val="0ADD5210"/>
    <w:rsid w:val="0AEA5F80"/>
    <w:rsid w:val="0AF3554E"/>
    <w:rsid w:val="0AF92296"/>
    <w:rsid w:val="0B004B18"/>
    <w:rsid w:val="0B0136BB"/>
    <w:rsid w:val="0B1230E2"/>
    <w:rsid w:val="0B190B21"/>
    <w:rsid w:val="0B387132"/>
    <w:rsid w:val="0B435D49"/>
    <w:rsid w:val="0B555E6D"/>
    <w:rsid w:val="0B62213A"/>
    <w:rsid w:val="0B6D2327"/>
    <w:rsid w:val="0B85595D"/>
    <w:rsid w:val="0B862CC9"/>
    <w:rsid w:val="0B8E3B18"/>
    <w:rsid w:val="0BA403AF"/>
    <w:rsid w:val="0BAC5B5D"/>
    <w:rsid w:val="0BB16A0F"/>
    <w:rsid w:val="0BB303B6"/>
    <w:rsid w:val="0BEA069F"/>
    <w:rsid w:val="0BED03B9"/>
    <w:rsid w:val="0BEE68EB"/>
    <w:rsid w:val="0BFC2792"/>
    <w:rsid w:val="0C087BCD"/>
    <w:rsid w:val="0C2301A4"/>
    <w:rsid w:val="0C371AD4"/>
    <w:rsid w:val="0C3E40F6"/>
    <w:rsid w:val="0C477734"/>
    <w:rsid w:val="0C4D492D"/>
    <w:rsid w:val="0C56605B"/>
    <w:rsid w:val="0C5E2E43"/>
    <w:rsid w:val="0C774D8C"/>
    <w:rsid w:val="0C817359"/>
    <w:rsid w:val="0C903020"/>
    <w:rsid w:val="0C924DE5"/>
    <w:rsid w:val="0CA132C8"/>
    <w:rsid w:val="0CBE488A"/>
    <w:rsid w:val="0D08753D"/>
    <w:rsid w:val="0D133013"/>
    <w:rsid w:val="0D1D0E13"/>
    <w:rsid w:val="0D300FAB"/>
    <w:rsid w:val="0D5901B7"/>
    <w:rsid w:val="0D5C1788"/>
    <w:rsid w:val="0D6C64A3"/>
    <w:rsid w:val="0D721654"/>
    <w:rsid w:val="0D7634A0"/>
    <w:rsid w:val="0D815336"/>
    <w:rsid w:val="0D8B437B"/>
    <w:rsid w:val="0D924C8E"/>
    <w:rsid w:val="0D972D8D"/>
    <w:rsid w:val="0D994234"/>
    <w:rsid w:val="0DCF296C"/>
    <w:rsid w:val="0DD6573F"/>
    <w:rsid w:val="0DE21DE9"/>
    <w:rsid w:val="0DE5231A"/>
    <w:rsid w:val="0DF628CB"/>
    <w:rsid w:val="0E03438A"/>
    <w:rsid w:val="0E085A47"/>
    <w:rsid w:val="0E1E3AC3"/>
    <w:rsid w:val="0E1F7E81"/>
    <w:rsid w:val="0E214D2D"/>
    <w:rsid w:val="0E2B67E9"/>
    <w:rsid w:val="0E3705DE"/>
    <w:rsid w:val="0E651051"/>
    <w:rsid w:val="0E69096D"/>
    <w:rsid w:val="0E6C05A9"/>
    <w:rsid w:val="0E6C566F"/>
    <w:rsid w:val="0E796AA1"/>
    <w:rsid w:val="0E922529"/>
    <w:rsid w:val="0EA60B6B"/>
    <w:rsid w:val="0EB52228"/>
    <w:rsid w:val="0EBE547E"/>
    <w:rsid w:val="0ECD0D4B"/>
    <w:rsid w:val="0ED8508C"/>
    <w:rsid w:val="0EE01CBC"/>
    <w:rsid w:val="0EE31A9E"/>
    <w:rsid w:val="0EEB5529"/>
    <w:rsid w:val="0EED1D6E"/>
    <w:rsid w:val="0EFB71F8"/>
    <w:rsid w:val="0F054E9D"/>
    <w:rsid w:val="0F084C4B"/>
    <w:rsid w:val="0F1833B8"/>
    <w:rsid w:val="0F2965A6"/>
    <w:rsid w:val="0F3342B5"/>
    <w:rsid w:val="0F3570F8"/>
    <w:rsid w:val="0F380A9D"/>
    <w:rsid w:val="0F51732B"/>
    <w:rsid w:val="0F766AB4"/>
    <w:rsid w:val="0F8C5408"/>
    <w:rsid w:val="0FAC3A48"/>
    <w:rsid w:val="0FC02BBF"/>
    <w:rsid w:val="0FCC0B9B"/>
    <w:rsid w:val="0FED70B3"/>
    <w:rsid w:val="101A17D9"/>
    <w:rsid w:val="1021123E"/>
    <w:rsid w:val="10392685"/>
    <w:rsid w:val="104B2E6B"/>
    <w:rsid w:val="1081676C"/>
    <w:rsid w:val="108772F0"/>
    <w:rsid w:val="108C57B3"/>
    <w:rsid w:val="10AD3B29"/>
    <w:rsid w:val="10B050C6"/>
    <w:rsid w:val="10B24351"/>
    <w:rsid w:val="10C72654"/>
    <w:rsid w:val="10CB0267"/>
    <w:rsid w:val="10CE1298"/>
    <w:rsid w:val="10DD2F9E"/>
    <w:rsid w:val="110C3BAD"/>
    <w:rsid w:val="110E18A1"/>
    <w:rsid w:val="113E0BAC"/>
    <w:rsid w:val="117C59DE"/>
    <w:rsid w:val="117F35C8"/>
    <w:rsid w:val="119804BA"/>
    <w:rsid w:val="11C47B51"/>
    <w:rsid w:val="11CA6C3C"/>
    <w:rsid w:val="11D14C51"/>
    <w:rsid w:val="120B073E"/>
    <w:rsid w:val="120C45BE"/>
    <w:rsid w:val="12181F6D"/>
    <w:rsid w:val="123A594D"/>
    <w:rsid w:val="123F18EF"/>
    <w:rsid w:val="12591CF0"/>
    <w:rsid w:val="12603361"/>
    <w:rsid w:val="12667D2D"/>
    <w:rsid w:val="12782643"/>
    <w:rsid w:val="127A6A17"/>
    <w:rsid w:val="128C1D33"/>
    <w:rsid w:val="1294054A"/>
    <w:rsid w:val="12A05F8F"/>
    <w:rsid w:val="12A06764"/>
    <w:rsid w:val="12A835E8"/>
    <w:rsid w:val="12B575CC"/>
    <w:rsid w:val="12BC1E8A"/>
    <w:rsid w:val="12C01ECE"/>
    <w:rsid w:val="12C62CDE"/>
    <w:rsid w:val="12D247BA"/>
    <w:rsid w:val="13002F72"/>
    <w:rsid w:val="13032112"/>
    <w:rsid w:val="130E171A"/>
    <w:rsid w:val="13273AE0"/>
    <w:rsid w:val="13321263"/>
    <w:rsid w:val="13382279"/>
    <w:rsid w:val="133E78C3"/>
    <w:rsid w:val="13481D70"/>
    <w:rsid w:val="13640A50"/>
    <w:rsid w:val="136778F4"/>
    <w:rsid w:val="137205B6"/>
    <w:rsid w:val="137310E2"/>
    <w:rsid w:val="13750825"/>
    <w:rsid w:val="138829C9"/>
    <w:rsid w:val="138D70EB"/>
    <w:rsid w:val="13B40371"/>
    <w:rsid w:val="13BD2001"/>
    <w:rsid w:val="13CD2A91"/>
    <w:rsid w:val="13F71151"/>
    <w:rsid w:val="14070861"/>
    <w:rsid w:val="14132D60"/>
    <w:rsid w:val="14223CB0"/>
    <w:rsid w:val="14286FDE"/>
    <w:rsid w:val="143830B8"/>
    <w:rsid w:val="14525A9E"/>
    <w:rsid w:val="14602C38"/>
    <w:rsid w:val="14710A35"/>
    <w:rsid w:val="1474332C"/>
    <w:rsid w:val="14807C62"/>
    <w:rsid w:val="148C5281"/>
    <w:rsid w:val="14A86E68"/>
    <w:rsid w:val="14B70ED0"/>
    <w:rsid w:val="14BC097B"/>
    <w:rsid w:val="14C41798"/>
    <w:rsid w:val="15315CD6"/>
    <w:rsid w:val="153909A9"/>
    <w:rsid w:val="154C1553"/>
    <w:rsid w:val="15636A13"/>
    <w:rsid w:val="156C331C"/>
    <w:rsid w:val="15730CD6"/>
    <w:rsid w:val="15890DA0"/>
    <w:rsid w:val="15920E43"/>
    <w:rsid w:val="15932F53"/>
    <w:rsid w:val="15967A33"/>
    <w:rsid w:val="159A70CA"/>
    <w:rsid w:val="15A24516"/>
    <w:rsid w:val="15A52BBE"/>
    <w:rsid w:val="15B6719E"/>
    <w:rsid w:val="15B70415"/>
    <w:rsid w:val="15CA1FAE"/>
    <w:rsid w:val="15CB4D49"/>
    <w:rsid w:val="15CE5427"/>
    <w:rsid w:val="15D36E09"/>
    <w:rsid w:val="15D84CC9"/>
    <w:rsid w:val="15F55091"/>
    <w:rsid w:val="15FD4140"/>
    <w:rsid w:val="16146CA0"/>
    <w:rsid w:val="16245CD5"/>
    <w:rsid w:val="16254E7F"/>
    <w:rsid w:val="165870F3"/>
    <w:rsid w:val="167704A3"/>
    <w:rsid w:val="16935F76"/>
    <w:rsid w:val="169D3535"/>
    <w:rsid w:val="169E3A91"/>
    <w:rsid w:val="16E42DF8"/>
    <w:rsid w:val="17147CE0"/>
    <w:rsid w:val="17191E7E"/>
    <w:rsid w:val="172D5192"/>
    <w:rsid w:val="17354D08"/>
    <w:rsid w:val="175814AD"/>
    <w:rsid w:val="175D2DA5"/>
    <w:rsid w:val="17624CDE"/>
    <w:rsid w:val="17763499"/>
    <w:rsid w:val="17806374"/>
    <w:rsid w:val="17856212"/>
    <w:rsid w:val="178C77D1"/>
    <w:rsid w:val="17A63D8A"/>
    <w:rsid w:val="17AB641F"/>
    <w:rsid w:val="17B36C4F"/>
    <w:rsid w:val="17B817DE"/>
    <w:rsid w:val="17B82EC8"/>
    <w:rsid w:val="17BE3114"/>
    <w:rsid w:val="17FF21DE"/>
    <w:rsid w:val="1802209F"/>
    <w:rsid w:val="18187D74"/>
    <w:rsid w:val="183F61CF"/>
    <w:rsid w:val="184512E6"/>
    <w:rsid w:val="185E1670"/>
    <w:rsid w:val="185F7549"/>
    <w:rsid w:val="18600265"/>
    <w:rsid w:val="187F19DB"/>
    <w:rsid w:val="18894D16"/>
    <w:rsid w:val="188A2003"/>
    <w:rsid w:val="18935704"/>
    <w:rsid w:val="18AE66F5"/>
    <w:rsid w:val="18B61266"/>
    <w:rsid w:val="18C8223E"/>
    <w:rsid w:val="18CD32C1"/>
    <w:rsid w:val="18D12C7F"/>
    <w:rsid w:val="18D82C02"/>
    <w:rsid w:val="18E049E1"/>
    <w:rsid w:val="18EA7E07"/>
    <w:rsid w:val="191241BC"/>
    <w:rsid w:val="19366291"/>
    <w:rsid w:val="1967020C"/>
    <w:rsid w:val="197C07BB"/>
    <w:rsid w:val="19971D85"/>
    <w:rsid w:val="19AE44B9"/>
    <w:rsid w:val="19C0717B"/>
    <w:rsid w:val="19E47A54"/>
    <w:rsid w:val="19F753FA"/>
    <w:rsid w:val="1A103626"/>
    <w:rsid w:val="1A1A2DD7"/>
    <w:rsid w:val="1A2942EA"/>
    <w:rsid w:val="1A3A6B45"/>
    <w:rsid w:val="1A420F6E"/>
    <w:rsid w:val="1A6A7E8F"/>
    <w:rsid w:val="1A823AD5"/>
    <w:rsid w:val="1A8617E1"/>
    <w:rsid w:val="1AAA71EA"/>
    <w:rsid w:val="1AB85C28"/>
    <w:rsid w:val="1AC6275A"/>
    <w:rsid w:val="1ACA60A5"/>
    <w:rsid w:val="1ACD06C0"/>
    <w:rsid w:val="1ADA0101"/>
    <w:rsid w:val="1AEB0861"/>
    <w:rsid w:val="1B110503"/>
    <w:rsid w:val="1B152372"/>
    <w:rsid w:val="1B18790E"/>
    <w:rsid w:val="1B21284D"/>
    <w:rsid w:val="1B3039BA"/>
    <w:rsid w:val="1B551456"/>
    <w:rsid w:val="1B650B67"/>
    <w:rsid w:val="1B776527"/>
    <w:rsid w:val="1B7E4CE7"/>
    <w:rsid w:val="1B804D46"/>
    <w:rsid w:val="1B841797"/>
    <w:rsid w:val="1B930505"/>
    <w:rsid w:val="1BA66113"/>
    <w:rsid w:val="1BB31F75"/>
    <w:rsid w:val="1BBD4430"/>
    <w:rsid w:val="1BD15849"/>
    <w:rsid w:val="1BE40F9F"/>
    <w:rsid w:val="1BFE6AC7"/>
    <w:rsid w:val="1C07021D"/>
    <w:rsid w:val="1C0C6222"/>
    <w:rsid w:val="1C13500E"/>
    <w:rsid w:val="1C1A4258"/>
    <w:rsid w:val="1C2A7F14"/>
    <w:rsid w:val="1C3C4CC1"/>
    <w:rsid w:val="1C3E70F5"/>
    <w:rsid w:val="1C5C054D"/>
    <w:rsid w:val="1C5E3C4D"/>
    <w:rsid w:val="1C5F0375"/>
    <w:rsid w:val="1C6917B9"/>
    <w:rsid w:val="1C6954BF"/>
    <w:rsid w:val="1C8327E9"/>
    <w:rsid w:val="1C8346A4"/>
    <w:rsid w:val="1C881068"/>
    <w:rsid w:val="1CBD745B"/>
    <w:rsid w:val="1CD277D3"/>
    <w:rsid w:val="1CF3076F"/>
    <w:rsid w:val="1D1607A5"/>
    <w:rsid w:val="1D432662"/>
    <w:rsid w:val="1D4F34B6"/>
    <w:rsid w:val="1D5D6A11"/>
    <w:rsid w:val="1D602C23"/>
    <w:rsid w:val="1D7556F6"/>
    <w:rsid w:val="1D967097"/>
    <w:rsid w:val="1D9F0325"/>
    <w:rsid w:val="1DA360E4"/>
    <w:rsid w:val="1DAB62F9"/>
    <w:rsid w:val="1DC87E48"/>
    <w:rsid w:val="1DDD6C38"/>
    <w:rsid w:val="1DEE25AF"/>
    <w:rsid w:val="1DF127CB"/>
    <w:rsid w:val="1DF7267D"/>
    <w:rsid w:val="1E004D80"/>
    <w:rsid w:val="1E24605C"/>
    <w:rsid w:val="1E350A19"/>
    <w:rsid w:val="1E445FFC"/>
    <w:rsid w:val="1E4C0C01"/>
    <w:rsid w:val="1E5E7766"/>
    <w:rsid w:val="1E6D774B"/>
    <w:rsid w:val="1E7152CC"/>
    <w:rsid w:val="1E727610"/>
    <w:rsid w:val="1E813A0E"/>
    <w:rsid w:val="1EC41175"/>
    <w:rsid w:val="1ECC7154"/>
    <w:rsid w:val="1ECE0629"/>
    <w:rsid w:val="1EDF6A21"/>
    <w:rsid w:val="1EE94831"/>
    <w:rsid w:val="1EEC47C5"/>
    <w:rsid w:val="1EEF34B9"/>
    <w:rsid w:val="1F040904"/>
    <w:rsid w:val="1F0A100D"/>
    <w:rsid w:val="1F1E7B09"/>
    <w:rsid w:val="1F215AA4"/>
    <w:rsid w:val="1F2C6E64"/>
    <w:rsid w:val="1F2E1745"/>
    <w:rsid w:val="1F4E302F"/>
    <w:rsid w:val="1F4F25CC"/>
    <w:rsid w:val="1F5C4D00"/>
    <w:rsid w:val="1F6A0FE4"/>
    <w:rsid w:val="1F730532"/>
    <w:rsid w:val="1F7468FD"/>
    <w:rsid w:val="1F7E4B44"/>
    <w:rsid w:val="1F8E0D50"/>
    <w:rsid w:val="1F962C29"/>
    <w:rsid w:val="1F9E749E"/>
    <w:rsid w:val="1FA93028"/>
    <w:rsid w:val="1FAB39DB"/>
    <w:rsid w:val="1FD0415C"/>
    <w:rsid w:val="1FE326DA"/>
    <w:rsid w:val="1FF27900"/>
    <w:rsid w:val="201E3A96"/>
    <w:rsid w:val="202A19BC"/>
    <w:rsid w:val="202D5186"/>
    <w:rsid w:val="203B42DF"/>
    <w:rsid w:val="2041539A"/>
    <w:rsid w:val="205E0B3E"/>
    <w:rsid w:val="208C1ACD"/>
    <w:rsid w:val="209F3C7F"/>
    <w:rsid w:val="20D318DF"/>
    <w:rsid w:val="20DF3BCE"/>
    <w:rsid w:val="20E151BA"/>
    <w:rsid w:val="20E446B8"/>
    <w:rsid w:val="20F3669A"/>
    <w:rsid w:val="21000BE9"/>
    <w:rsid w:val="21093EE4"/>
    <w:rsid w:val="211F3ECC"/>
    <w:rsid w:val="212C196C"/>
    <w:rsid w:val="213033C2"/>
    <w:rsid w:val="213C091D"/>
    <w:rsid w:val="216B628D"/>
    <w:rsid w:val="21842D1B"/>
    <w:rsid w:val="21852D25"/>
    <w:rsid w:val="21885155"/>
    <w:rsid w:val="21964CCC"/>
    <w:rsid w:val="219F7F17"/>
    <w:rsid w:val="21AC194E"/>
    <w:rsid w:val="21B42F34"/>
    <w:rsid w:val="21B63A60"/>
    <w:rsid w:val="21B679BC"/>
    <w:rsid w:val="21C46C8E"/>
    <w:rsid w:val="21D45FA4"/>
    <w:rsid w:val="21D5292D"/>
    <w:rsid w:val="21E60AFC"/>
    <w:rsid w:val="21F01317"/>
    <w:rsid w:val="220D234A"/>
    <w:rsid w:val="22112742"/>
    <w:rsid w:val="2221591C"/>
    <w:rsid w:val="22226A6E"/>
    <w:rsid w:val="223760F7"/>
    <w:rsid w:val="224A125B"/>
    <w:rsid w:val="224B41B9"/>
    <w:rsid w:val="22516569"/>
    <w:rsid w:val="22562B26"/>
    <w:rsid w:val="225F1E1C"/>
    <w:rsid w:val="22731440"/>
    <w:rsid w:val="22744741"/>
    <w:rsid w:val="22751656"/>
    <w:rsid w:val="22871EB6"/>
    <w:rsid w:val="22A625A6"/>
    <w:rsid w:val="22AA35C4"/>
    <w:rsid w:val="22B25BD2"/>
    <w:rsid w:val="22B624C8"/>
    <w:rsid w:val="22BA6637"/>
    <w:rsid w:val="22BD749F"/>
    <w:rsid w:val="22C02DDD"/>
    <w:rsid w:val="22DD10FD"/>
    <w:rsid w:val="230D5CE7"/>
    <w:rsid w:val="23115ED5"/>
    <w:rsid w:val="232121A5"/>
    <w:rsid w:val="23364B45"/>
    <w:rsid w:val="233745E7"/>
    <w:rsid w:val="233A03AD"/>
    <w:rsid w:val="235C5DB2"/>
    <w:rsid w:val="236B773A"/>
    <w:rsid w:val="23704BEB"/>
    <w:rsid w:val="23787AAB"/>
    <w:rsid w:val="237C5ED4"/>
    <w:rsid w:val="239521DB"/>
    <w:rsid w:val="23D915B3"/>
    <w:rsid w:val="23E70442"/>
    <w:rsid w:val="23FE0BB4"/>
    <w:rsid w:val="241B30EC"/>
    <w:rsid w:val="241F2328"/>
    <w:rsid w:val="242813B2"/>
    <w:rsid w:val="2432429A"/>
    <w:rsid w:val="24465442"/>
    <w:rsid w:val="244C1164"/>
    <w:rsid w:val="24674BD9"/>
    <w:rsid w:val="24687F88"/>
    <w:rsid w:val="248F28A6"/>
    <w:rsid w:val="249239D9"/>
    <w:rsid w:val="24BC028B"/>
    <w:rsid w:val="24CC0421"/>
    <w:rsid w:val="24DE3437"/>
    <w:rsid w:val="2529648E"/>
    <w:rsid w:val="252E734D"/>
    <w:rsid w:val="25345461"/>
    <w:rsid w:val="253D3911"/>
    <w:rsid w:val="255402E2"/>
    <w:rsid w:val="255C3513"/>
    <w:rsid w:val="255D784B"/>
    <w:rsid w:val="256D1215"/>
    <w:rsid w:val="257507D8"/>
    <w:rsid w:val="257C5A8D"/>
    <w:rsid w:val="257D67FA"/>
    <w:rsid w:val="25B43708"/>
    <w:rsid w:val="25C24EB8"/>
    <w:rsid w:val="25C82753"/>
    <w:rsid w:val="25CD46EC"/>
    <w:rsid w:val="25D2628E"/>
    <w:rsid w:val="25DA0966"/>
    <w:rsid w:val="26012FC6"/>
    <w:rsid w:val="260E4199"/>
    <w:rsid w:val="260F005A"/>
    <w:rsid w:val="260F489D"/>
    <w:rsid w:val="265B5F3E"/>
    <w:rsid w:val="265F12DC"/>
    <w:rsid w:val="265F168F"/>
    <w:rsid w:val="26670515"/>
    <w:rsid w:val="267A6418"/>
    <w:rsid w:val="26802454"/>
    <w:rsid w:val="2688052A"/>
    <w:rsid w:val="268B36AA"/>
    <w:rsid w:val="2691492B"/>
    <w:rsid w:val="26AA0193"/>
    <w:rsid w:val="26BB2CCF"/>
    <w:rsid w:val="26BB557D"/>
    <w:rsid w:val="26D94ECD"/>
    <w:rsid w:val="26ED7A20"/>
    <w:rsid w:val="26F10EEE"/>
    <w:rsid w:val="2705211A"/>
    <w:rsid w:val="270B2A8C"/>
    <w:rsid w:val="27122AC7"/>
    <w:rsid w:val="27421CC2"/>
    <w:rsid w:val="27537094"/>
    <w:rsid w:val="275B0741"/>
    <w:rsid w:val="27614D49"/>
    <w:rsid w:val="27900CFE"/>
    <w:rsid w:val="27913EC4"/>
    <w:rsid w:val="279C2B6A"/>
    <w:rsid w:val="27A47FCD"/>
    <w:rsid w:val="27CB7262"/>
    <w:rsid w:val="27D31801"/>
    <w:rsid w:val="27D55196"/>
    <w:rsid w:val="27E9694E"/>
    <w:rsid w:val="27E97CDD"/>
    <w:rsid w:val="27F403B4"/>
    <w:rsid w:val="280E0B98"/>
    <w:rsid w:val="281C554F"/>
    <w:rsid w:val="281D77A4"/>
    <w:rsid w:val="283A23B0"/>
    <w:rsid w:val="28416D2C"/>
    <w:rsid w:val="285B3245"/>
    <w:rsid w:val="285C4667"/>
    <w:rsid w:val="286E49B6"/>
    <w:rsid w:val="28924E75"/>
    <w:rsid w:val="289F3D97"/>
    <w:rsid w:val="28CF4684"/>
    <w:rsid w:val="28D53622"/>
    <w:rsid w:val="28D75BF4"/>
    <w:rsid w:val="28EC4C68"/>
    <w:rsid w:val="28F457CB"/>
    <w:rsid w:val="29041A30"/>
    <w:rsid w:val="290618BA"/>
    <w:rsid w:val="291547EB"/>
    <w:rsid w:val="291C362B"/>
    <w:rsid w:val="292F12FC"/>
    <w:rsid w:val="294E063A"/>
    <w:rsid w:val="295602F1"/>
    <w:rsid w:val="29694E18"/>
    <w:rsid w:val="296D0563"/>
    <w:rsid w:val="29900757"/>
    <w:rsid w:val="29966550"/>
    <w:rsid w:val="29AB4FE8"/>
    <w:rsid w:val="29C83FFD"/>
    <w:rsid w:val="29EA3A27"/>
    <w:rsid w:val="29F82781"/>
    <w:rsid w:val="2A0B2352"/>
    <w:rsid w:val="2A140F81"/>
    <w:rsid w:val="2A19496D"/>
    <w:rsid w:val="2A1A5713"/>
    <w:rsid w:val="2A232B46"/>
    <w:rsid w:val="2A2D0495"/>
    <w:rsid w:val="2A2F0F97"/>
    <w:rsid w:val="2A306AA6"/>
    <w:rsid w:val="2A431CCB"/>
    <w:rsid w:val="2A4E6D14"/>
    <w:rsid w:val="2A504197"/>
    <w:rsid w:val="2A5716CF"/>
    <w:rsid w:val="2A7B1781"/>
    <w:rsid w:val="2A807058"/>
    <w:rsid w:val="2AB84C80"/>
    <w:rsid w:val="2AC624B8"/>
    <w:rsid w:val="2ADA5F25"/>
    <w:rsid w:val="2AE25011"/>
    <w:rsid w:val="2AF235AB"/>
    <w:rsid w:val="2B115060"/>
    <w:rsid w:val="2B155748"/>
    <w:rsid w:val="2B1845AD"/>
    <w:rsid w:val="2B313A37"/>
    <w:rsid w:val="2B3166CA"/>
    <w:rsid w:val="2B365D78"/>
    <w:rsid w:val="2B373940"/>
    <w:rsid w:val="2B4F256E"/>
    <w:rsid w:val="2B5044DC"/>
    <w:rsid w:val="2B732B53"/>
    <w:rsid w:val="2BAF1BAC"/>
    <w:rsid w:val="2BC17984"/>
    <w:rsid w:val="2BF3408C"/>
    <w:rsid w:val="2BFD186C"/>
    <w:rsid w:val="2C073032"/>
    <w:rsid w:val="2C1B75C2"/>
    <w:rsid w:val="2C21581E"/>
    <w:rsid w:val="2C2245D3"/>
    <w:rsid w:val="2C284D6C"/>
    <w:rsid w:val="2C385CE7"/>
    <w:rsid w:val="2C431CD1"/>
    <w:rsid w:val="2C7E4478"/>
    <w:rsid w:val="2C916046"/>
    <w:rsid w:val="2CA32D68"/>
    <w:rsid w:val="2CA80B76"/>
    <w:rsid w:val="2CD84498"/>
    <w:rsid w:val="2CEE5146"/>
    <w:rsid w:val="2CEF609D"/>
    <w:rsid w:val="2CF67ABE"/>
    <w:rsid w:val="2D005461"/>
    <w:rsid w:val="2D0439FB"/>
    <w:rsid w:val="2D155E75"/>
    <w:rsid w:val="2D1A096D"/>
    <w:rsid w:val="2D2632B3"/>
    <w:rsid w:val="2D2C6AE5"/>
    <w:rsid w:val="2D2D522D"/>
    <w:rsid w:val="2D455988"/>
    <w:rsid w:val="2D484D48"/>
    <w:rsid w:val="2D4974E1"/>
    <w:rsid w:val="2D536580"/>
    <w:rsid w:val="2D553698"/>
    <w:rsid w:val="2D5B3FAD"/>
    <w:rsid w:val="2D73197A"/>
    <w:rsid w:val="2D757EA6"/>
    <w:rsid w:val="2D777598"/>
    <w:rsid w:val="2D961EF4"/>
    <w:rsid w:val="2D9B78DD"/>
    <w:rsid w:val="2DC76BDA"/>
    <w:rsid w:val="2DCB6E6A"/>
    <w:rsid w:val="2DD029A6"/>
    <w:rsid w:val="2E0404A1"/>
    <w:rsid w:val="2E281374"/>
    <w:rsid w:val="2E2F45E3"/>
    <w:rsid w:val="2E3737D4"/>
    <w:rsid w:val="2E5D2ADE"/>
    <w:rsid w:val="2E8117AE"/>
    <w:rsid w:val="2E8A2F42"/>
    <w:rsid w:val="2E99219A"/>
    <w:rsid w:val="2E9D5084"/>
    <w:rsid w:val="2EB076AF"/>
    <w:rsid w:val="2EB32C27"/>
    <w:rsid w:val="2EC84E51"/>
    <w:rsid w:val="2ED43232"/>
    <w:rsid w:val="2ED80D2A"/>
    <w:rsid w:val="2EE239C7"/>
    <w:rsid w:val="2EEA1133"/>
    <w:rsid w:val="2EEE156B"/>
    <w:rsid w:val="2EF8489A"/>
    <w:rsid w:val="2F434DB5"/>
    <w:rsid w:val="2F487C00"/>
    <w:rsid w:val="2F58367F"/>
    <w:rsid w:val="2F5D6C8F"/>
    <w:rsid w:val="2F7F12C5"/>
    <w:rsid w:val="2F8145CA"/>
    <w:rsid w:val="2F835C82"/>
    <w:rsid w:val="2F8E5E59"/>
    <w:rsid w:val="2F964AC3"/>
    <w:rsid w:val="2F9B7562"/>
    <w:rsid w:val="2F9D19A7"/>
    <w:rsid w:val="2F9D7E6E"/>
    <w:rsid w:val="2FAB5D1B"/>
    <w:rsid w:val="2FDD410C"/>
    <w:rsid w:val="2FE05202"/>
    <w:rsid w:val="2FF7248D"/>
    <w:rsid w:val="30021A58"/>
    <w:rsid w:val="30167B4D"/>
    <w:rsid w:val="301B64C2"/>
    <w:rsid w:val="3025637B"/>
    <w:rsid w:val="303377D1"/>
    <w:rsid w:val="304575B9"/>
    <w:rsid w:val="304770E3"/>
    <w:rsid w:val="305A6784"/>
    <w:rsid w:val="305E0894"/>
    <w:rsid w:val="307E59FF"/>
    <w:rsid w:val="3080757D"/>
    <w:rsid w:val="30B5795A"/>
    <w:rsid w:val="30BA100D"/>
    <w:rsid w:val="30BC2F61"/>
    <w:rsid w:val="30FD40D8"/>
    <w:rsid w:val="31187E21"/>
    <w:rsid w:val="314F6AE5"/>
    <w:rsid w:val="31764C8E"/>
    <w:rsid w:val="318057C6"/>
    <w:rsid w:val="31895792"/>
    <w:rsid w:val="318E4ECD"/>
    <w:rsid w:val="31BA1A95"/>
    <w:rsid w:val="31BD0B77"/>
    <w:rsid w:val="31E34A25"/>
    <w:rsid w:val="31F63399"/>
    <w:rsid w:val="32024B61"/>
    <w:rsid w:val="320B0277"/>
    <w:rsid w:val="32126E6A"/>
    <w:rsid w:val="321653AE"/>
    <w:rsid w:val="321744B4"/>
    <w:rsid w:val="321D0E77"/>
    <w:rsid w:val="32360CC6"/>
    <w:rsid w:val="323F5317"/>
    <w:rsid w:val="325B7FAE"/>
    <w:rsid w:val="326A0C8A"/>
    <w:rsid w:val="329C7702"/>
    <w:rsid w:val="32BA2F23"/>
    <w:rsid w:val="32BD2A91"/>
    <w:rsid w:val="32C46EFA"/>
    <w:rsid w:val="32DB5846"/>
    <w:rsid w:val="32E42F3F"/>
    <w:rsid w:val="330645DE"/>
    <w:rsid w:val="330A251A"/>
    <w:rsid w:val="333640CF"/>
    <w:rsid w:val="33423A71"/>
    <w:rsid w:val="33745EA0"/>
    <w:rsid w:val="33922D73"/>
    <w:rsid w:val="339D2F82"/>
    <w:rsid w:val="33A05488"/>
    <w:rsid w:val="33B527D1"/>
    <w:rsid w:val="33C635E7"/>
    <w:rsid w:val="33DD336E"/>
    <w:rsid w:val="33E604B0"/>
    <w:rsid w:val="33E85790"/>
    <w:rsid w:val="33F92EBD"/>
    <w:rsid w:val="3401063E"/>
    <w:rsid w:val="340F5E53"/>
    <w:rsid w:val="341A1FF6"/>
    <w:rsid w:val="341B326F"/>
    <w:rsid w:val="343702F5"/>
    <w:rsid w:val="343B0B39"/>
    <w:rsid w:val="343B64BD"/>
    <w:rsid w:val="343D3FF4"/>
    <w:rsid w:val="34424631"/>
    <w:rsid w:val="344F3E47"/>
    <w:rsid w:val="345C50CB"/>
    <w:rsid w:val="346933F6"/>
    <w:rsid w:val="34962AD6"/>
    <w:rsid w:val="349E3E54"/>
    <w:rsid w:val="34A528C0"/>
    <w:rsid w:val="34CE5BF8"/>
    <w:rsid w:val="34D37627"/>
    <w:rsid w:val="34DE2A2F"/>
    <w:rsid w:val="35320494"/>
    <w:rsid w:val="354D3E2C"/>
    <w:rsid w:val="3558490F"/>
    <w:rsid w:val="356359DB"/>
    <w:rsid w:val="3565314A"/>
    <w:rsid w:val="3575495C"/>
    <w:rsid w:val="35770A1B"/>
    <w:rsid w:val="357755C2"/>
    <w:rsid w:val="35AB7F73"/>
    <w:rsid w:val="35B164B8"/>
    <w:rsid w:val="35B9124A"/>
    <w:rsid w:val="35C26BDF"/>
    <w:rsid w:val="35CC23FB"/>
    <w:rsid w:val="35DF3EA8"/>
    <w:rsid w:val="36054D5D"/>
    <w:rsid w:val="36187D96"/>
    <w:rsid w:val="365B631E"/>
    <w:rsid w:val="366012F3"/>
    <w:rsid w:val="367137BA"/>
    <w:rsid w:val="367E29EF"/>
    <w:rsid w:val="36841179"/>
    <w:rsid w:val="3685083B"/>
    <w:rsid w:val="36954B93"/>
    <w:rsid w:val="36981CB4"/>
    <w:rsid w:val="369C1D1B"/>
    <w:rsid w:val="36C21D1D"/>
    <w:rsid w:val="36D2510C"/>
    <w:rsid w:val="36D47E63"/>
    <w:rsid w:val="36D5017A"/>
    <w:rsid w:val="36E2075A"/>
    <w:rsid w:val="36E650D2"/>
    <w:rsid w:val="36EF3E1C"/>
    <w:rsid w:val="370114AB"/>
    <w:rsid w:val="37381D27"/>
    <w:rsid w:val="373921E0"/>
    <w:rsid w:val="373E5F4B"/>
    <w:rsid w:val="37532C32"/>
    <w:rsid w:val="375968D8"/>
    <w:rsid w:val="375C1C41"/>
    <w:rsid w:val="37847A7E"/>
    <w:rsid w:val="379511D2"/>
    <w:rsid w:val="379B5731"/>
    <w:rsid w:val="37A36EA6"/>
    <w:rsid w:val="37B95D88"/>
    <w:rsid w:val="37D658E9"/>
    <w:rsid w:val="37DF58C5"/>
    <w:rsid w:val="37E41214"/>
    <w:rsid w:val="37E626B4"/>
    <w:rsid w:val="38031AFE"/>
    <w:rsid w:val="38090095"/>
    <w:rsid w:val="38094151"/>
    <w:rsid w:val="380A1FFE"/>
    <w:rsid w:val="38164301"/>
    <w:rsid w:val="381D5A81"/>
    <w:rsid w:val="38211C07"/>
    <w:rsid w:val="383049AF"/>
    <w:rsid w:val="3853365B"/>
    <w:rsid w:val="385400CF"/>
    <w:rsid w:val="3858049D"/>
    <w:rsid w:val="38585FF9"/>
    <w:rsid w:val="3859021C"/>
    <w:rsid w:val="38684644"/>
    <w:rsid w:val="386A01E3"/>
    <w:rsid w:val="38810C63"/>
    <w:rsid w:val="388654B7"/>
    <w:rsid w:val="388D6D34"/>
    <w:rsid w:val="3899530D"/>
    <w:rsid w:val="389C426E"/>
    <w:rsid w:val="389C547C"/>
    <w:rsid w:val="38AA6EAA"/>
    <w:rsid w:val="38B64C67"/>
    <w:rsid w:val="38BD36C3"/>
    <w:rsid w:val="38FF3351"/>
    <w:rsid w:val="39035A97"/>
    <w:rsid w:val="392A298D"/>
    <w:rsid w:val="39347030"/>
    <w:rsid w:val="393706A1"/>
    <w:rsid w:val="393B4C4F"/>
    <w:rsid w:val="3941386D"/>
    <w:rsid w:val="39444F08"/>
    <w:rsid w:val="39844829"/>
    <w:rsid w:val="398A77B2"/>
    <w:rsid w:val="398C56E7"/>
    <w:rsid w:val="399344C9"/>
    <w:rsid w:val="39B06282"/>
    <w:rsid w:val="39B1220D"/>
    <w:rsid w:val="39D05E5A"/>
    <w:rsid w:val="39E41CED"/>
    <w:rsid w:val="3A0919E9"/>
    <w:rsid w:val="3A3C1912"/>
    <w:rsid w:val="3A497734"/>
    <w:rsid w:val="3A4F41E8"/>
    <w:rsid w:val="3A592C4B"/>
    <w:rsid w:val="3A60613B"/>
    <w:rsid w:val="3A6E4984"/>
    <w:rsid w:val="3A7B32DF"/>
    <w:rsid w:val="3A812DC6"/>
    <w:rsid w:val="3A895C53"/>
    <w:rsid w:val="3A963AEF"/>
    <w:rsid w:val="3A9E27DC"/>
    <w:rsid w:val="3AA5642B"/>
    <w:rsid w:val="3AAC6372"/>
    <w:rsid w:val="3AC5237F"/>
    <w:rsid w:val="3AC909FD"/>
    <w:rsid w:val="3AFD7051"/>
    <w:rsid w:val="3B0B0329"/>
    <w:rsid w:val="3B456D05"/>
    <w:rsid w:val="3B4B5637"/>
    <w:rsid w:val="3B5873DF"/>
    <w:rsid w:val="3B5C6295"/>
    <w:rsid w:val="3B610042"/>
    <w:rsid w:val="3B6670BC"/>
    <w:rsid w:val="3B865597"/>
    <w:rsid w:val="3BA456D4"/>
    <w:rsid w:val="3BA5560D"/>
    <w:rsid w:val="3BA91E7A"/>
    <w:rsid w:val="3BB733F6"/>
    <w:rsid w:val="3BBD5EE7"/>
    <w:rsid w:val="3BD8095B"/>
    <w:rsid w:val="3C572632"/>
    <w:rsid w:val="3C713C76"/>
    <w:rsid w:val="3C751200"/>
    <w:rsid w:val="3C762A45"/>
    <w:rsid w:val="3C76622E"/>
    <w:rsid w:val="3C8F38D4"/>
    <w:rsid w:val="3C904ECF"/>
    <w:rsid w:val="3CA822BD"/>
    <w:rsid w:val="3CB56826"/>
    <w:rsid w:val="3CCB7F03"/>
    <w:rsid w:val="3CD7600E"/>
    <w:rsid w:val="3CF022C6"/>
    <w:rsid w:val="3CF43E38"/>
    <w:rsid w:val="3D030403"/>
    <w:rsid w:val="3D116493"/>
    <w:rsid w:val="3D117AE9"/>
    <w:rsid w:val="3D3E554F"/>
    <w:rsid w:val="3D4E61BD"/>
    <w:rsid w:val="3D6745B6"/>
    <w:rsid w:val="3D9F6D01"/>
    <w:rsid w:val="3DA605CD"/>
    <w:rsid w:val="3DA73039"/>
    <w:rsid w:val="3DBF714F"/>
    <w:rsid w:val="3DC01377"/>
    <w:rsid w:val="3DC95D1A"/>
    <w:rsid w:val="3DDB62EE"/>
    <w:rsid w:val="3DE21B8F"/>
    <w:rsid w:val="3DE97D5B"/>
    <w:rsid w:val="3DEF6CCD"/>
    <w:rsid w:val="3DF972FE"/>
    <w:rsid w:val="3E0146C8"/>
    <w:rsid w:val="3E091BE5"/>
    <w:rsid w:val="3E0E2E72"/>
    <w:rsid w:val="3E18490D"/>
    <w:rsid w:val="3E1F0BE1"/>
    <w:rsid w:val="3E424574"/>
    <w:rsid w:val="3E470BD2"/>
    <w:rsid w:val="3E4C1338"/>
    <w:rsid w:val="3E4E2C6A"/>
    <w:rsid w:val="3E587C0F"/>
    <w:rsid w:val="3E7C669C"/>
    <w:rsid w:val="3E9820A7"/>
    <w:rsid w:val="3E9B0C1F"/>
    <w:rsid w:val="3EA150EA"/>
    <w:rsid w:val="3EA71C84"/>
    <w:rsid w:val="3EA73E65"/>
    <w:rsid w:val="3EB46745"/>
    <w:rsid w:val="3EB704B2"/>
    <w:rsid w:val="3EC74F05"/>
    <w:rsid w:val="3EF31102"/>
    <w:rsid w:val="3EFC21D8"/>
    <w:rsid w:val="3F107516"/>
    <w:rsid w:val="3F115D7A"/>
    <w:rsid w:val="3F2147BB"/>
    <w:rsid w:val="3F224012"/>
    <w:rsid w:val="3F3C7A18"/>
    <w:rsid w:val="3F3D6A7F"/>
    <w:rsid w:val="3F637A06"/>
    <w:rsid w:val="3F696EAE"/>
    <w:rsid w:val="3F7941E0"/>
    <w:rsid w:val="3F8B35C8"/>
    <w:rsid w:val="3F9A3827"/>
    <w:rsid w:val="3FD60BBA"/>
    <w:rsid w:val="3FD7238B"/>
    <w:rsid w:val="3FD87C03"/>
    <w:rsid w:val="3FDF2BAC"/>
    <w:rsid w:val="3FF524FC"/>
    <w:rsid w:val="400C3614"/>
    <w:rsid w:val="40100D83"/>
    <w:rsid w:val="40111776"/>
    <w:rsid w:val="40111BD4"/>
    <w:rsid w:val="402B03A5"/>
    <w:rsid w:val="404717A8"/>
    <w:rsid w:val="40497927"/>
    <w:rsid w:val="4062206F"/>
    <w:rsid w:val="407500D4"/>
    <w:rsid w:val="40976FBC"/>
    <w:rsid w:val="40992E32"/>
    <w:rsid w:val="40B40AA3"/>
    <w:rsid w:val="40BC6B93"/>
    <w:rsid w:val="40D242D7"/>
    <w:rsid w:val="40D4430B"/>
    <w:rsid w:val="40D52776"/>
    <w:rsid w:val="40D7467A"/>
    <w:rsid w:val="412104F9"/>
    <w:rsid w:val="41267C17"/>
    <w:rsid w:val="41314951"/>
    <w:rsid w:val="415D2ECD"/>
    <w:rsid w:val="416A0013"/>
    <w:rsid w:val="41715475"/>
    <w:rsid w:val="41864382"/>
    <w:rsid w:val="418B1580"/>
    <w:rsid w:val="41907C73"/>
    <w:rsid w:val="41C86D8E"/>
    <w:rsid w:val="41D85B50"/>
    <w:rsid w:val="41E42D9F"/>
    <w:rsid w:val="41FB2246"/>
    <w:rsid w:val="4202711F"/>
    <w:rsid w:val="421277CF"/>
    <w:rsid w:val="42341876"/>
    <w:rsid w:val="423C0D00"/>
    <w:rsid w:val="42584258"/>
    <w:rsid w:val="42636FAF"/>
    <w:rsid w:val="426A4A4D"/>
    <w:rsid w:val="427764C7"/>
    <w:rsid w:val="42ED2BDC"/>
    <w:rsid w:val="43083BDD"/>
    <w:rsid w:val="431026D1"/>
    <w:rsid w:val="431B6142"/>
    <w:rsid w:val="432D6269"/>
    <w:rsid w:val="432E47AC"/>
    <w:rsid w:val="4345789E"/>
    <w:rsid w:val="434A7089"/>
    <w:rsid w:val="435704D7"/>
    <w:rsid w:val="43797F04"/>
    <w:rsid w:val="437D754A"/>
    <w:rsid w:val="438B0AF4"/>
    <w:rsid w:val="43937003"/>
    <w:rsid w:val="439A032A"/>
    <w:rsid w:val="43B62FB1"/>
    <w:rsid w:val="43D17CC1"/>
    <w:rsid w:val="43FB07DB"/>
    <w:rsid w:val="440E0F32"/>
    <w:rsid w:val="4413161D"/>
    <w:rsid w:val="441A20E1"/>
    <w:rsid w:val="44221477"/>
    <w:rsid w:val="4438466E"/>
    <w:rsid w:val="44617698"/>
    <w:rsid w:val="44743CCA"/>
    <w:rsid w:val="44760B9A"/>
    <w:rsid w:val="44837139"/>
    <w:rsid w:val="4497713F"/>
    <w:rsid w:val="449D4502"/>
    <w:rsid w:val="44B60501"/>
    <w:rsid w:val="44DE6521"/>
    <w:rsid w:val="44E04093"/>
    <w:rsid w:val="44E12ECC"/>
    <w:rsid w:val="44E45D41"/>
    <w:rsid w:val="44E60E70"/>
    <w:rsid w:val="45102013"/>
    <w:rsid w:val="452B1702"/>
    <w:rsid w:val="453272CC"/>
    <w:rsid w:val="455165A1"/>
    <w:rsid w:val="4553775D"/>
    <w:rsid w:val="455755C4"/>
    <w:rsid w:val="455A0CB4"/>
    <w:rsid w:val="456047C6"/>
    <w:rsid w:val="45650490"/>
    <w:rsid w:val="45AD2E10"/>
    <w:rsid w:val="45AD38D5"/>
    <w:rsid w:val="45B10249"/>
    <w:rsid w:val="45BF6554"/>
    <w:rsid w:val="45CE36A1"/>
    <w:rsid w:val="45D71617"/>
    <w:rsid w:val="45EE03BC"/>
    <w:rsid w:val="460B307A"/>
    <w:rsid w:val="460F0EB6"/>
    <w:rsid w:val="461A1014"/>
    <w:rsid w:val="462103E7"/>
    <w:rsid w:val="462A6D94"/>
    <w:rsid w:val="463814BC"/>
    <w:rsid w:val="464144CD"/>
    <w:rsid w:val="46485342"/>
    <w:rsid w:val="464C4E8C"/>
    <w:rsid w:val="46602E83"/>
    <w:rsid w:val="4683543E"/>
    <w:rsid w:val="46AC76FE"/>
    <w:rsid w:val="46B427B9"/>
    <w:rsid w:val="46EF58D9"/>
    <w:rsid w:val="46F2766F"/>
    <w:rsid w:val="47001C0F"/>
    <w:rsid w:val="47013D9E"/>
    <w:rsid w:val="47051D6A"/>
    <w:rsid w:val="4707486E"/>
    <w:rsid w:val="47122F8C"/>
    <w:rsid w:val="472D0D85"/>
    <w:rsid w:val="472F6F33"/>
    <w:rsid w:val="47534DF4"/>
    <w:rsid w:val="47604902"/>
    <w:rsid w:val="476122C0"/>
    <w:rsid w:val="476F4C11"/>
    <w:rsid w:val="477947F6"/>
    <w:rsid w:val="47857716"/>
    <w:rsid w:val="4792449D"/>
    <w:rsid w:val="47957818"/>
    <w:rsid w:val="47990924"/>
    <w:rsid w:val="47A851A8"/>
    <w:rsid w:val="47AD6834"/>
    <w:rsid w:val="47C50402"/>
    <w:rsid w:val="47DF039F"/>
    <w:rsid w:val="47E877A8"/>
    <w:rsid w:val="47ED77FE"/>
    <w:rsid w:val="480E3A52"/>
    <w:rsid w:val="483C4981"/>
    <w:rsid w:val="4847710A"/>
    <w:rsid w:val="485245DC"/>
    <w:rsid w:val="485837B7"/>
    <w:rsid w:val="48651385"/>
    <w:rsid w:val="4883714F"/>
    <w:rsid w:val="4890335A"/>
    <w:rsid w:val="489A7F15"/>
    <w:rsid w:val="48A34775"/>
    <w:rsid w:val="48A875EF"/>
    <w:rsid w:val="48D72F12"/>
    <w:rsid w:val="48DF620A"/>
    <w:rsid w:val="48DF6A92"/>
    <w:rsid w:val="48FB663F"/>
    <w:rsid w:val="49030A88"/>
    <w:rsid w:val="490854E0"/>
    <w:rsid w:val="491D0F14"/>
    <w:rsid w:val="493075DE"/>
    <w:rsid w:val="497261E8"/>
    <w:rsid w:val="49997851"/>
    <w:rsid w:val="499A7A0F"/>
    <w:rsid w:val="499F1605"/>
    <w:rsid w:val="49C020A0"/>
    <w:rsid w:val="49E50D44"/>
    <w:rsid w:val="49EF6B67"/>
    <w:rsid w:val="49F47141"/>
    <w:rsid w:val="49FF370B"/>
    <w:rsid w:val="4A060761"/>
    <w:rsid w:val="4A0F3991"/>
    <w:rsid w:val="4A307586"/>
    <w:rsid w:val="4A4373AB"/>
    <w:rsid w:val="4A46517E"/>
    <w:rsid w:val="4A512506"/>
    <w:rsid w:val="4A666F5D"/>
    <w:rsid w:val="4A6A0001"/>
    <w:rsid w:val="4A750461"/>
    <w:rsid w:val="4A7C3AE8"/>
    <w:rsid w:val="4A855DFD"/>
    <w:rsid w:val="4A8A71A1"/>
    <w:rsid w:val="4A8B2A42"/>
    <w:rsid w:val="4A9A4925"/>
    <w:rsid w:val="4AB35487"/>
    <w:rsid w:val="4AC71A97"/>
    <w:rsid w:val="4AD15564"/>
    <w:rsid w:val="4B075E3D"/>
    <w:rsid w:val="4B097811"/>
    <w:rsid w:val="4B0A7FBA"/>
    <w:rsid w:val="4B2A2F08"/>
    <w:rsid w:val="4B2C0296"/>
    <w:rsid w:val="4B471E18"/>
    <w:rsid w:val="4B4B105D"/>
    <w:rsid w:val="4B680C03"/>
    <w:rsid w:val="4B762167"/>
    <w:rsid w:val="4B7B2CFE"/>
    <w:rsid w:val="4BB04DDE"/>
    <w:rsid w:val="4BB65EC0"/>
    <w:rsid w:val="4BC77B96"/>
    <w:rsid w:val="4BD42B81"/>
    <w:rsid w:val="4BEB7493"/>
    <w:rsid w:val="4BF50503"/>
    <w:rsid w:val="4C2859B4"/>
    <w:rsid w:val="4C293A71"/>
    <w:rsid w:val="4C2B25D3"/>
    <w:rsid w:val="4C321009"/>
    <w:rsid w:val="4C900998"/>
    <w:rsid w:val="4CA3613E"/>
    <w:rsid w:val="4CB41DA1"/>
    <w:rsid w:val="4CB84DAD"/>
    <w:rsid w:val="4CBA432B"/>
    <w:rsid w:val="4CDB6F7E"/>
    <w:rsid w:val="4CF219BC"/>
    <w:rsid w:val="4CF91304"/>
    <w:rsid w:val="4CFE5BCE"/>
    <w:rsid w:val="4D146445"/>
    <w:rsid w:val="4D1D45F2"/>
    <w:rsid w:val="4D2C2F14"/>
    <w:rsid w:val="4D2D64EF"/>
    <w:rsid w:val="4D857A37"/>
    <w:rsid w:val="4D861FCF"/>
    <w:rsid w:val="4D9471BB"/>
    <w:rsid w:val="4D9C19FA"/>
    <w:rsid w:val="4DB55A6A"/>
    <w:rsid w:val="4DBF6FF5"/>
    <w:rsid w:val="4DC0074D"/>
    <w:rsid w:val="4DDC6B52"/>
    <w:rsid w:val="4DFF2147"/>
    <w:rsid w:val="4E0C3C70"/>
    <w:rsid w:val="4E3C77D8"/>
    <w:rsid w:val="4E4B3269"/>
    <w:rsid w:val="4E5D4E91"/>
    <w:rsid w:val="4E606431"/>
    <w:rsid w:val="4E7A688C"/>
    <w:rsid w:val="4EDC4DE5"/>
    <w:rsid w:val="4EF13976"/>
    <w:rsid w:val="4F08211B"/>
    <w:rsid w:val="4F1474C8"/>
    <w:rsid w:val="4F3666E4"/>
    <w:rsid w:val="4F41000E"/>
    <w:rsid w:val="4F4577F0"/>
    <w:rsid w:val="4F770C71"/>
    <w:rsid w:val="4F8A46CE"/>
    <w:rsid w:val="4F8B5515"/>
    <w:rsid w:val="4F98707C"/>
    <w:rsid w:val="4FA55C73"/>
    <w:rsid w:val="4FA728ED"/>
    <w:rsid w:val="4FA90FAA"/>
    <w:rsid w:val="4FB1129E"/>
    <w:rsid w:val="4FB136FA"/>
    <w:rsid w:val="4FBE6CF9"/>
    <w:rsid w:val="4FF07CDB"/>
    <w:rsid w:val="4FF50C41"/>
    <w:rsid w:val="500444D1"/>
    <w:rsid w:val="5023675E"/>
    <w:rsid w:val="5032470F"/>
    <w:rsid w:val="50340F56"/>
    <w:rsid w:val="50391359"/>
    <w:rsid w:val="504C2E8E"/>
    <w:rsid w:val="505E0310"/>
    <w:rsid w:val="50637013"/>
    <w:rsid w:val="5069037B"/>
    <w:rsid w:val="506F00C7"/>
    <w:rsid w:val="5086206D"/>
    <w:rsid w:val="508A7EA6"/>
    <w:rsid w:val="509931A8"/>
    <w:rsid w:val="50A9090E"/>
    <w:rsid w:val="50B3648B"/>
    <w:rsid w:val="50BB0919"/>
    <w:rsid w:val="50C25478"/>
    <w:rsid w:val="50DB3595"/>
    <w:rsid w:val="50E72713"/>
    <w:rsid w:val="50E8692B"/>
    <w:rsid w:val="50EC4E20"/>
    <w:rsid w:val="50EF542E"/>
    <w:rsid w:val="50F01954"/>
    <w:rsid w:val="50F27CD1"/>
    <w:rsid w:val="511004F9"/>
    <w:rsid w:val="5117053E"/>
    <w:rsid w:val="512B1E56"/>
    <w:rsid w:val="513054C5"/>
    <w:rsid w:val="514B1FB9"/>
    <w:rsid w:val="516944E9"/>
    <w:rsid w:val="516F32F1"/>
    <w:rsid w:val="51706085"/>
    <w:rsid w:val="517516E2"/>
    <w:rsid w:val="5176547E"/>
    <w:rsid w:val="517D6433"/>
    <w:rsid w:val="51823269"/>
    <w:rsid w:val="5193754D"/>
    <w:rsid w:val="51A016C9"/>
    <w:rsid w:val="51A264DD"/>
    <w:rsid w:val="51AA7ED8"/>
    <w:rsid w:val="51B63709"/>
    <w:rsid w:val="51CE6B60"/>
    <w:rsid w:val="51E033F5"/>
    <w:rsid w:val="521637FB"/>
    <w:rsid w:val="521F2569"/>
    <w:rsid w:val="52444790"/>
    <w:rsid w:val="52596628"/>
    <w:rsid w:val="528D3645"/>
    <w:rsid w:val="52936FCF"/>
    <w:rsid w:val="52986CC3"/>
    <w:rsid w:val="52B00EE5"/>
    <w:rsid w:val="52CF0876"/>
    <w:rsid w:val="52DB25FF"/>
    <w:rsid w:val="52EC4A63"/>
    <w:rsid w:val="52EE7902"/>
    <w:rsid w:val="530430C4"/>
    <w:rsid w:val="531B35CF"/>
    <w:rsid w:val="531F397A"/>
    <w:rsid w:val="5325222B"/>
    <w:rsid w:val="532A10C1"/>
    <w:rsid w:val="53380E2E"/>
    <w:rsid w:val="53585313"/>
    <w:rsid w:val="53667D75"/>
    <w:rsid w:val="53684322"/>
    <w:rsid w:val="5376079C"/>
    <w:rsid w:val="53830487"/>
    <w:rsid w:val="5395111E"/>
    <w:rsid w:val="539554B4"/>
    <w:rsid w:val="53AC4AB0"/>
    <w:rsid w:val="53AF7FA8"/>
    <w:rsid w:val="53D26973"/>
    <w:rsid w:val="53DB3775"/>
    <w:rsid w:val="53DC052E"/>
    <w:rsid w:val="53EE34C1"/>
    <w:rsid w:val="53EF7E6F"/>
    <w:rsid w:val="53F97F41"/>
    <w:rsid w:val="54033574"/>
    <w:rsid w:val="540839E7"/>
    <w:rsid w:val="54160C45"/>
    <w:rsid w:val="544F1724"/>
    <w:rsid w:val="54515095"/>
    <w:rsid w:val="54674357"/>
    <w:rsid w:val="547F22D9"/>
    <w:rsid w:val="5481748D"/>
    <w:rsid w:val="549F1821"/>
    <w:rsid w:val="54C47268"/>
    <w:rsid w:val="54C6364A"/>
    <w:rsid w:val="54C74AD4"/>
    <w:rsid w:val="54CA0927"/>
    <w:rsid w:val="54D82995"/>
    <w:rsid w:val="54E9796A"/>
    <w:rsid w:val="54F34A46"/>
    <w:rsid w:val="55016868"/>
    <w:rsid w:val="5530472E"/>
    <w:rsid w:val="55344F3B"/>
    <w:rsid w:val="553662C0"/>
    <w:rsid w:val="55384BE2"/>
    <w:rsid w:val="55535137"/>
    <w:rsid w:val="555F5A14"/>
    <w:rsid w:val="5564496E"/>
    <w:rsid w:val="55670A2B"/>
    <w:rsid w:val="557F7122"/>
    <w:rsid w:val="55974ADE"/>
    <w:rsid w:val="559F2C8C"/>
    <w:rsid w:val="55A86DF5"/>
    <w:rsid w:val="55B318A1"/>
    <w:rsid w:val="55D32786"/>
    <w:rsid w:val="55DC39B1"/>
    <w:rsid w:val="55DD3D0E"/>
    <w:rsid w:val="55FA434F"/>
    <w:rsid w:val="56195769"/>
    <w:rsid w:val="56264979"/>
    <w:rsid w:val="562B5103"/>
    <w:rsid w:val="563273DD"/>
    <w:rsid w:val="563B051D"/>
    <w:rsid w:val="5644576A"/>
    <w:rsid w:val="56462F01"/>
    <w:rsid w:val="56526BB0"/>
    <w:rsid w:val="565C44A2"/>
    <w:rsid w:val="566043F2"/>
    <w:rsid w:val="56626C86"/>
    <w:rsid w:val="56710FA5"/>
    <w:rsid w:val="5678643D"/>
    <w:rsid w:val="568C2DB6"/>
    <w:rsid w:val="569E402A"/>
    <w:rsid w:val="56A111CD"/>
    <w:rsid w:val="56A84FB3"/>
    <w:rsid w:val="56C33C0B"/>
    <w:rsid w:val="56C80E4A"/>
    <w:rsid w:val="56C93CCF"/>
    <w:rsid w:val="56D25310"/>
    <w:rsid w:val="56FE6ADF"/>
    <w:rsid w:val="5704151E"/>
    <w:rsid w:val="5730309C"/>
    <w:rsid w:val="573D5837"/>
    <w:rsid w:val="574C6867"/>
    <w:rsid w:val="5756504B"/>
    <w:rsid w:val="57584BA6"/>
    <w:rsid w:val="57853E0E"/>
    <w:rsid w:val="5788237D"/>
    <w:rsid w:val="57935C15"/>
    <w:rsid w:val="57A54E1D"/>
    <w:rsid w:val="57AB50CB"/>
    <w:rsid w:val="57D22C5C"/>
    <w:rsid w:val="57D2344A"/>
    <w:rsid w:val="57DF1F11"/>
    <w:rsid w:val="57E200A3"/>
    <w:rsid w:val="57FB0C9F"/>
    <w:rsid w:val="582B07B0"/>
    <w:rsid w:val="582F37F2"/>
    <w:rsid w:val="587077E5"/>
    <w:rsid w:val="58C47D12"/>
    <w:rsid w:val="58EA3C00"/>
    <w:rsid w:val="593F0DDC"/>
    <w:rsid w:val="59547B1E"/>
    <w:rsid w:val="595645ED"/>
    <w:rsid w:val="596161FF"/>
    <w:rsid w:val="59816640"/>
    <w:rsid w:val="59981B12"/>
    <w:rsid w:val="59A86237"/>
    <w:rsid w:val="59AD597A"/>
    <w:rsid w:val="59CD6C3C"/>
    <w:rsid w:val="59D823EC"/>
    <w:rsid w:val="59E47873"/>
    <w:rsid w:val="5A0E1CEA"/>
    <w:rsid w:val="5A1C0FB8"/>
    <w:rsid w:val="5A3A1057"/>
    <w:rsid w:val="5A3A4B24"/>
    <w:rsid w:val="5A46003E"/>
    <w:rsid w:val="5A4965B8"/>
    <w:rsid w:val="5A534861"/>
    <w:rsid w:val="5A6327B2"/>
    <w:rsid w:val="5A886B92"/>
    <w:rsid w:val="5A8917A5"/>
    <w:rsid w:val="5AB20FED"/>
    <w:rsid w:val="5AC42996"/>
    <w:rsid w:val="5AD0655B"/>
    <w:rsid w:val="5AE15BB3"/>
    <w:rsid w:val="5AE45E70"/>
    <w:rsid w:val="5AEF45A4"/>
    <w:rsid w:val="5AF857B8"/>
    <w:rsid w:val="5B037A87"/>
    <w:rsid w:val="5B0F3E1C"/>
    <w:rsid w:val="5B11492F"/>
    <w:rsid w:val="5B286EC7"/>
    <w:rsid w:val="5B383B0B"/>
    <w:rsid w:val="5B3F3EE2"/>
    <w:rsid w:val="5B465C02"/>
    <w:rsid w:val="5B4E0193"/>
    <w:rsid w:val="5B881CAD"/>
    <w:rsid w:val="5B990EB7"/>
    <w:rsid w:val="5BA47041"/>
    <w:rsid w:val="5BAD082A"/>
    <w:rsid w:val="5BAD721F"/>
    <w:rsid w:val="5BBB3D8B"/>
    <w:rsid w:val="5C065AC9"/>
    <w:rsid w:val="5C233514"/>
    <w:rsid w:val="5C2514D3"/>
    <w:rsid w:val="5C5566AD"/>
    <w:rsid w:val="5C582423"/>
    <w:rsid w:val="5C8326CA"/>
    <w:rsid w:val="5C9554A9"/>
    <w:rsid w:val="5CAC67A6"/>
    <w:rsid w:val="5CD164A6"/>
    <w:rsid w:val="5CD42073"/>
    <w:rsid w:val="5D006BD9"/>
    <w:rsid w:val="5D1331E0"/>
    <w:rsid w:val="5D257A0C"/>
    <w:rsid w:val="5D2A432E"/>
    <w:rsid w:val="5D2B1E57"/>
    <w:rsid w:val="5D2E0497"/>
    <w:rsid w:val="5D2F203D"/>
    <w:rsid w:val="5D3311F6"/>
    <w:rsid w:val="5D3F69B0"/>
    <w:rsid w:val="5D4A267B"/>
    <w:rsid w:val="5D5825A2"/>
    <w:rsid w:val="5D6A28E8"/>
    <w:rsid w:val="5D6F4402"/>
    <w:rsid w:val="5D717B8C"/>
    <w:rsid w:val="5D857FC3"/>
    <w:rsid w:val="5D9E6187"/>
    <w:rsid w:val="5DB0258E"/>
    <w:rsid w:val="5DB74982"/>
    <w:rsid w:val="5DD04146"/>
    <w:rsid w:val="5DD3180E"/>
    <w:rsid w:val="5E036381"/>
    <w:rsid w:val="5E164AE6"/>
    <w:rsid w:val="5E1C0AC7"/>
    <w:rsid w:val="5E203A31"/>
    <w:rsid w:val="5E2A6036"/>
    <w:rsid w:val="5E2F19D0"/>
    <w:rsid w:val="5E310B94"/>
    <w:rsid w:val="5E4513CC"/>
    <w:rsid w:val="5E4A164B"/>
    <w:rsid w:val="5E6D1914"/>
    <w:rsid w:val="5E6D32F0"/>
    <w:rsid w:val="5E7E1C07"/>
    <w:rsid w:val="5E987842"/>
    <w:rsid w:val="5E9B47E7"/>
    <w:rsid w:val="5EA07827"/>
    <w:rsid w:val="5EA843C0"/>
    <w:rsid w:val="5EC7338D"/>
    <w:rsid w:val="5EE406F5"/>
    <w:rsid w:val="5EF14291"/>
    <w:rsid w:val="5F0B3014"/>
    <w:rsid w:val="5F284D9F"/>
    <w:rsid w:val="5F3236C0"/>
    <w:rsid w:val="5F3D34C7"/>
    <w:rsid w:val="5F4876B4"/>
    <w:rsid w:val="5F5C5D55"/>
    <w:rsid w:val="5F6A2FCD"/>
    <w:rsid w:val="5F6F4C0D"/>
    <w:rsid w:val="5F7670EF"/>
    <w:rsid w:val="5F810D46"/>
    <w:rsid w:val="5F852027"/>
    <w:rsid w:val="5F8F59EF"/>
    <w:rsid w:val="5FB02B25"/>
    <w:rsid w:val="5FF84861"/>
    <w:rsid w:val="5FFF20D3"/>
    <w:rsid w:val="602D342D"/>
    <w:rsid w:val="60400A58"/>
    <w:rsid w:val="60406D59"/>
    <w:rsid w:val="6058080A"/>
    <w:rsid w:val="60771D23"/>
    <w:rsid w:val="60A62CD9"/>
    <w:rsid w:val="60AC0670"/>
    <w:rsid w:val="60BA4389"/>
    <w:rsid w:val="60C90862"/>
    <w:rsid w:val="60D27D26"/>
    <w:rsid w:val="60DF4E9F"/>
    <w:rsid w:val="611B584A"/>
    <w:rsid w:val="61200C8F"/>
    <w:rsid w:val="613F0FE9"/>
    <w:rsid w:val="61550C15"/>
    <w:rsid w:val="61665B94"/>
    <w:rsid w:val="6173010C"/>
    <w:rsid w:val="61752B53"/>
    <w:rsid w:val="617B1ED4"/>
    <w:rsid w:val="618B56BC"/>
    <w:rsid w:val="61962D29"/>
    <w:rsid w:val="619A3E8A"/>
    <w:rsid w:val="61B07A21"/>
    <w:rsid w:val="61BA6655"/>
    <w:rsid w:val="61C535AC"/>
    <w:rsid w:val="61E1762C"/>
    <w:rsid w:val="61E743ED"/>
    <w:rsid w:val="61FB67B4"/>
    <w:rsid w:val="6210023C"/>
    <w:rsid w:val="62104A1F"/>
    <w:rsid w:val="623C538F"/>
    <w:rsid w:val="623E0F7D"/>
    <w:rsid w:val="626803CC"/>
    <w:rsid w:val="626F05B0"/>
    <w:rsid w:val="628B1556"/>
    <w:rsid w:val="629E1773"/>
    <w:rsid w:val="62B626BE"/>
    <w:rsid w:val="62D97B91"/>
    <w:rsid w:val="62E0277F"/>
    <w:rsid w:val="62ED086B"/>
    <w:rsid w:val="62F96567"/>
    <w:rsid w:val="630E5ECF"/>
    <w:rsid w:val="63114764"/>
    <w:rsid w:val="637858DB"/>
    <w:rsid w:val="63803A34"/>
    <w:rsid w:val="638143A4"/>
    <w:rsid w:val="638F513D"/>
    <w:rsid w:val="63B534EF"/>
    <w:rsid w:val="63BA02F4"/>
    <w:rsid w:val="63BD2437"/>
    <w:rsid w:val="63C55974"/>
    <w:rsid w:val="63C62050"/>
    <w:rsid w:val="63D0164E"/>
    <w:rsid w:val="63DA2962"/>
    <w:rsid w:val="63E71F6D"/>
    <w:rsid w:val="640E0085"/>
    <w:rsid w:val="6420124B"/>
    <w:rsid w:val="64210307"/>
    <w:rsid w:val="643F421E"/>
    <w:rsid w:val="64414575"/>
    <w:rsid w:val="6477272A"/>
    <w:rsid w:val="64893F87"/>
    <w:rsid w:val="649478B5"/>
    <w:rsid w:val="64C90FD2"/>
    <w:rsid w:val="64E83CF2"/>
    <w:rsid w:val="64F05708"/>
    <w:rsid w:val="64FE6695"/>
    <w:rsid w:val="64FE66B0"/>
    <w:rsid w:val="6507342F"/>
    <w:rsid w:val="65074200"/>
    <w:rsid w:val="65192012"/>
    <w:rsid w:val="655434EA"/>
    <w:rsid w:val="655E51C6"/>
    <w:rsid w:val="6560422D"/>
    <w:rsid w:val="658C48DA"/>
    <w:rsid w:val="659513D0"/>
    <w:rsid w:val="65A535F2"/>
    <w:rsid w:val="65A70A03"/>
    <w:rsid w:val="65AB6C4D"/>
    <w:rsid w:val="65B12498"/>
    <w:rsid w:val="65CC2986"/>
    <w:rsid w:val="65CF4628"/>
    <w:rsid w:val="65FE4101"/>
    <w:rsid w:val="660C1BDE"/>
    <w:rsid w:val="66133DC6"/>
    <w:rsid w:val="6631704C"/>
    <w:rsid w:val="664A6A11"/>
    <w:rsid w:val="664B17D5"/>
    <w:rsid w:val="66543611"/>
    <w:rsid w:val="66564C99"/>
    <w:rsid w:val="66663983"/>
    <w:rsid w:val="666B0183"/>
    <w:rsid w:val="66757B7E"/>
    <w:rsid w:val="667A56C9"/>
    <w:rsid w:val="66871061"/>
    <w:rsid w:val="66882876"/>
    <w:rsid w:val="669928AE"/>
    <w:rsid w:val="669F3F5A"/>
    <w:rsid w:val="66AA5E8A"/>
    <w:rsid w:val="66CB613F"/>
    <w:rsid w:val="66CC4B9E"/>
    <w:rsid w:val="67172E42"/>
    <w:rsid w:val="6718101F"/>
    <w:rsid w:val="671E6AA6"/>
    <w:rsid w:val="67454993"/>
    <w:rsid w:val="67522864"/>
    <w:rsid w:val="67556898"/>
    <w:rsid w:val="675A7D82"/>
    <w:rsid w:val="67631165"/>
    <w:rsid w:val="6764413B"/>
    <w:rsid w:val="677C567D"/>
    <w:rsid w:val="67817BEE"/>
    <w:rsid w:val="678D77CC"/>
    <w:rsid w:val="67A00252"/>
    <w:rsid w:val="67A76EF3"/>
    <w:rsid w:val="67AD73DA"/>
    <w:rsid w:val="67B42BB0"/>
    <w:rsid w:val="67CB4E23"/>
    <w:rsid w:val="67CF3F96"/>
    <w:rsid w:val="67F032B1"/>
    <w:rsid w:val="67F57CC1"/>
    <w:rsid w:val="680A099A"/>
    <w:rsid w:val="680F719E"/>
    <w:rsid w:val="682E5F5D"/>
    <w:rsid w:val="68322ACF"/>
    <w:rsid w:val="68324127"/>
    <w:rsid w:val="684010F3"/>
    <w:rsid w:val="685F6C77"/>
    <w:rsid w:val="6864500F"/>
    <w:rsid w:val="68664046"/>
    <w:rsid w:val="686C7269"/>
    <w:rsid w:val="6877555D"/>
    <w:rsid w:val="68991F67"/>
    <w:rsid w:val="68A33FD5"/>
    <w:rsid w:val="68C5456E"/>
    <w:rsid w:val="68D618C2"/>
    <w:rsid w:val="68DC7141"/>
    <w:rsid w:val="68F41D4E"/>
    <w:rsid w:val="68F75430"/>
    <w:rsid w:val="68FA26BB"/>
    <w:rsid w:val="690B1FD0"/>
    <w:rsid w:val="69143EE4"/>
    <w:rsid w:val="691E2E19"/>
    <w:rsid w:val="6932114E"/>
    <w:rsid w:val="693849E2"/>
    <w:rsid w:val="694228FF"/>
    <w:rsid w:val="69583163"/>
    <w:rsid w:val="696848F5"/>
    <w:rsid w:val="69792FD6"/>
    <w:rsid w:val="697C5BDF"/>
    <w:rsid w:val="69832842"/>
    <w:rsid w:val="69840A8C"/>
    <w:rsid w:val="699420BC"/>
    <w:rsid w:val="69943300"/>
    <w:rsid w:val="69B322E1"/>
    <w:rsid w:val="69BF6F1E"/>
    <w:rsid w:val="69C94BEF"/>
    <w:rsid w:val="69D37EDE"/>
    <w:rsid w:val="69E1632C"/>
    <w:rsid w:val="6A0D5B48"/>
    <w:rsid w:val="6A121EC7"/>
    <w:rsid w:val="6A1940E0"/>
    <w:rsid w:val="6A25365E"/>
    <w:rsid w:val="6A37101E"/>
    <w:rsid w:val="6A48155F"/>
    <w:rsid w:val="6A511CBD"/>
    <w:rsid w:val="6A6E6495"/>
    <w:rsid w:val="6A756722"/>
    <w:rsid w:val="6A7C0FEA"/>
    <w:rsid w:val="6A8833F9"/>
    <w:rsid w:val="6AD00705"/>
    <w:rsid w:val="6AE2451E"/>
    <w:rsid w:val="6AE25992"/>
    <w:rsid w:val="6AE519F9"/>
    <w:rsid w:val="6AE9043A"/>
    <w:rsid w:val="6AF01A28"/>
    <w:rsid w:val="6AF91694"/>
    <w:rsid w:val="6B026048"/>
    <w:rsid w:val="6B0B419B"/>
    <w:rsid w:val="6B0E0E74"/>
    <w:rsid w:val="6B1238B3"/>
    <w:rsid w:val="6B2005C4"/>
    <w:rsid w:val="6B3715F5"/>
    <w:rsid w:val="6B591C9F"/>
    <w:rsid w:val="6B6516E9"/>
    <w:rsid w:val="6B7E7712"/>
    <w:rsid w:val="6B8B4FA2"/>
    <w:rsid w:val="6BA735DE"/>
    <w:rsid w:val="6BD83A37"/>
    <w:rsid w:val="6BDE7C23"/>
    <w:rsid w:val="6BE31A4A"/>
    <w:rsid w:val="6C02186D"/>
    <w:rsid w:val="6C022F1A"/>
    <w:rsid w:val="6C2555F8"/>
    <w:rsid w:val="6C26036D"/>
    <w:rsid w:val="6C2A5101"/>
    <w:rsid w:val="6C2C48D9"/>
    <w:rsid w:val="6C373D48"/>
    <w:rsid w:val="6C4F43B9"/>
    <w:rsid w:val="6C5C63B2"/>
    <w:rsid w:val="6C732EE4"/>
    <w:rsid w:val="6C7341BC"/>
    <w:rsid w:val="6C994DEB"/>
    <w:rsid w:val="6CA63747"/>
    <w:rsid w:val="6CB55254"/>
    <w:rsid w:val="6CC957B7"/>
    <w:rsid w:val="6CE01AD9"/>
    <w:rsid w:val="6D1C47A9"/>
    <w:rsid w:val="6D1E4C98"/>
    <w:rsid w:val="6D52354E"/>
    <w:rsid w:val="6D57264B"/>
    <w:rsid w:val="6D5D1BE2"/>
    <w:rsid w:val="6D69349B"/>
    <w:rsid w:val="6D6F152D"/>
    <w:rsid w:val="6D7E118A"/>
    <w:rsid w:val="6D8F68B1"/>
    <w:rsid w:val="6DB06C1C"/>
    <w:rsid w:val="6DBC505B"/>
    <w:rsid w:val="6DBD386B"/>
    <w:rsid w:val="6DC1648A"/>
    <w:rsid w:val="6DCD72DC"/>
    <w:rsid w:val="6DD506B0"/>
    <w:rsid w:val="6DE10A1D"/>
    <w:rsid w:val="6DFD5AF7"/>
    <w:rsid w:val="6E0F1FFA"/>
    <w:rsid w:val="6E1B1AB3"/>
    <w:rsid w:val="6E4D4242"/>
    <w:rsid w:val="6E5520AB"/>
    <w:rsid w:val="6E8F73AE"/>
    <w:rsid w:val="6E9551F1"/>
    <w:rsid w:val="6E9D2D0F"/>
    <w:rsid w:val="6EAC1944"/>
    <w:rsid w:val="6EB11230"/>
    <w:rsid w:val="6EB74728"/>
    <w:rsid w:val="6EC368A1"/>
    <w:rsid w:val="6ED56A90"/>
    <w:rsid w:val="6F0035C1"/>
    <w:rsid w:val="6F1927D4"/>
    <w:rsid w:val="6F2270E2"/>
    <w:rsid w:val="6F244969"/>
    <w:rsid w:val="6F4379BE"/>
    <w:rsid w:val="6F553EC0"/>
    <w:rsid w:val="6F587A26"/>
    <w:rsid w:val="6F5C2C12"/>
    <w:rsid w:val="6F705D76"/>
    <w:rsid w:val="6F71324F"/>
    <w:rsid w:val="6F791813"/>
    <w:rsid w:val="6F8D173F"/>
    <w:rsid w:val="6F90198A"/>
    <w:rsid w:val="6FBA31AA"/>
    <w:rsid w:val="6FC77D8C"/>
    <w:rsid w:val="6FC92772"/>
    <w:rsid w:val="6FD84CB7"/>
    <w:rsid w:val="6FDB25B4"/>
    <w:rsid w:val="6FE47632"/>
    <w:rsid w:val="6FEE0563"/>
    <w:rsid w:val="6FF2016E"/>
    <w:rsid w:val="6FF72D2E"/>
    <w:rsid w:val="6FFF3805"/>
    <w:rsid w:val="7006543F"/>
    <w:rsid w:val="70112564"/>
    <w:rsid w:val="7017576F"/>
    <w:rsid w:val="703343A6"/>
    <w:rsid w:val="70386499"/>
    <w:rsid w:val="704D0F3E"/>
    <w:rsid w:val="706C4B41"/>
    <w:rsid w:val="706F2919"/>
    <w:rsid w:val="70764126"/>
    <w:rsid w:val="70892C3A"/>
    <w:rsid w:val="70984BC2"/>
    <w:rsid w:val="70A87997"/>
    <w:rsid w:val="70D10FE1"/>
    <w:rsid w:val="7103416E"/>
    <w:rsid w:val="711A1189"/>
    <w:rsid w:val="711D6B96"/>
    <w:rsid w:val="713F084A"/>
    <w:rsid w:val="71732128"/>
    <w:rsid w:val="7178435D"/>
    <w:rsid w:val="717867E5"/>
    <w:rsid w:val="718262E9"/>
    <w:rsid w:val="71990F70"/>
    <w:rsid w:val="71A65C48"/>
    <w:rsid w:val="71BB36F3"/>
    <w:rsid w:val="71C279CE"/>
    <w:rsid w:val="71CB3A1F"/>
    <w:rsid w:val="71CD514F"/>
    <w:rsid w:val="71DD3EE8"/>
    <w:rsid w:val="720A76FC"/>
    <w:rsid w:val="720A7D01"/>
    <w:rsid w:val="72215F7F"/>
    <w:rsid w:val="723677AF"/>
    <w:rsid w:val="724522CD"/>
    <w:rsid w:val="724E7E7E"/>
    <w:rsid w:val="725B01D8"/>
    <w:rsid w:val="7264155C"/>
    <w:rsid w:val="72672431"/>
    <w:rsid w:val="72990F22"/>
    <w:rsid w:val="72B17A95"/>
    <w:rsid w:val="72FD2CED"/>
    <w:rsid w:val="7315355D"/>
    <w:rsid w:val="731679A5"/>
    <w:rsid w:val="73321527"/>
    <w:rsid w:val="733C599C"/>
    <w:rsid w:val="733C6288"/>
    <w:rsid w:val="73A9695C"/>
    <w:rsid w:val="73AC1C3C"/>
    <w:rsid w:val="73C75C44"/>
    <w:rsid w:val="73DC5D67"/>
    <w:rsid w:val="73E32CD4"/>
    <w:rsid w:val="73E70056"/>
    <w:rsid w:val="73EF2DA1"/>
    <w:rsid w:val="73FE083A"/>
    <w:rsid w:val="740D4180"/>
    <w:rsid w:val="74192C9A"/>
    <w:rsid w:val="741E7FFD"/>
    <w:rsid w:val="743D6202"/>
    <w:rsid w:val="74572D85"/>
    <w:rsid w:val="74A37894"/>
    <w:rsid w:val="74A912A1"/>
    <w:rsid w:val="74AF7633"/>
    <w:rsid w:val="74B77288"/>
    <w:rsid w:val="74CE4F87"/>
    <w:rsid w:val="74D9790B"/>
    <w:rsid w:val="74DD01D6"/>
    <w:rsid w:val="74E91C5A"/>
    <w:rsid w:val="74F502A5"/>
    <w:rsid w:val="74FE7B25"/>
    <w:rsid w:val="75041B68"/>
    <w:rsid w:val="750C1024"/>
    <w:rsid w:val="751008C3"/>
    <w:rsid w:val="75347D5B"/>
    <w:rsid w:val="75775739"/>
    <w:rsid w:val="75996469"/>
    <w:rsid w:val="75B42E71"/>
    <w:rsid w:val="75CB4192"/>
    <w:rsid w:val="75DC0BE9"/>
    <w:rsid w:val="75EC32E1"/>
    <w:rsid w:val="75F566BD"/>
    <w:rsid w:val="762C5578"/>
    <w:rsid w:val="76323154"/>
    <w:rsid w:val="763232B5"/>
    <w:rsid w:val="76543A7B"/>
    <w:rsid w:val="765675F9"/>
    <w:rsid w:val="76643F88"/>
    <w:rsid w:val="76796FCC"/>
    <w:rsid w:val="768B606A"/>
    <w:rsid w:val="76912B2B"/>
    <w:rsid w:val="76A80022"/>
    <w:rsid w:val="76AF27FB"/>
    <w:rsid w:val="76B74835"/>
    <w:rsid w:val="76BC0A20"/>
    <w:rsid w:val="76EE1C19"/>
    <w:rsid w:val="77102A72"/>
    <w:rsid w:val="771344B0"/>
    <w:rsid w:val="772F54AD"/>
    <w:rsid w:val="77313236"/>
    <w:rsid w:val="77456AFE"/>
    <w:rsid w:val="77586B65"/>
    <w:rsid w:val="77654668"/>
    <w:rsid w:val="7789398F"/>
    <w:rsid w:val="778C3DC4"/>
    <w:rsid w:val="779748E5"/>
    <w:rsid w:val="77A43E47"/>
    <w:rsid w:val="77A82C03"/>
    <w:rsid w:val="77AF35A6"/>
    <w:rsid w:val="77AF759F"/>
    <w:rsid w:val="77B1141B"/>
    <w:rsid w:val="77BC6BE7"/>
    <w:rsid w:val="77C85840"/>
    <w:rsid w:val="77D40E0A"/>
    <w:rsid w:val="77F72185"/>
    <w:rsid w:val="77F927B3"/>
    <w:rsid w:val="77FD1776"/>
    <w:rsid w:val="78125F10"/>
    <w:rsid w:val="7813449C"/>
    <w:rsid w:val="783A3C1A"/>
    <w:rsid w:val="784B4F5A"/>
    <w:rsid w:val="78507EBF"/>
    <w:rsid w:val="786564DF"/>
    <w:rsid w:val="78787CB0"/>
    <w:rsid w:val="7884734C"/>
    <w:rsid w:val="788D0D48"/>
    <w:rsid w:val="789132C4"/>
    <w:rsid w:val="78937B93"/>
    <w:rsid w:val="78963F01"/>
    <w:rsid w:val="78A76D62"/>
    <w:rsid w:val="78B46128"/>
    <w:rsid w:val="78B65134"/>
    <w:rsid w:val="78B82965"/>
    <w:rsid w:val="78BA11D6"/>
    <w:rsid w:val="78CF1F7C"/>
    <w:rsid w:val="78D240C1"/>
    <w:rsid w:val="78D859D5"/>
    <w:rsid w:val="78F23059"/>
    <w:rsid w:val="78FA28C4"/>
    <w:rsid w:val="79144C03"/>
    <w:rsid w:val="791D23F0"/>
    <w:rsid w:val="792707C6"/>
    <w:rsid w:val="792C0EA0"/>
    <w:rsid w:val="794E11E4"/>
    <w:rsid w:val="795359EB"/>
    <w:rsid w:val="7955473A"/>
    <w:rsid w:val="796A00FF"/>
    <w:rsid w:val="79864970"/>
    <w:rsid w:val="798E3C65"/>
    <w:rsid w:val="799A359A"/>
    <w:rsid w:val="799C5AAB"/>
    <w:rsid w:val="79A53EAC"/>
    <w:rsid w:val="79A86147"/>
    <w:rsid w:val="79AD7F8B"/>
    <w:rsid w:val="79CA50AD"/>
    <w:rsid w:val="79CD0588"/>
    <w:rsid w:val="79FB19F7"/>
    <w:rsid w:val="79FB6913"/>
    <w:rsid w:val="7A0C7849"/>
    <w:rsid w:val="7A2115EC"/>
    <w:rsid w:val="7A5637D8"/>
    <w:rsid w:val="7A7B3DC3"/>
    <w:rsid w:val="7A83271C"/>
    <w:rsid w:val="7A8C6E5D"/>
    <w:rsid w:val="7A9E3472"/>
    <w:rsid w:val="7AAB2073"/>
    <w:rsid w:val="7AB116F6"/>
    <w:rsid w:val="7AC2108F"/>
    <w:rsid w:val="7AEF1221"/>
    <w:rsid w:val="7AF068E3"/>
    <w:rsid w:val="7B1034B4"/>
    <w:rsid w:val="7B265965"/>
    <w:rsid w:val="7B271D0F"/>
    <w:rsid w:val="7B294853"/>
    <w:rsid w:val="7B3F4D9B"/>
    <w:rsid w:val="7B6624F7"/>
    <w:rsid w:val="7B743C9A"/>
    <w:rsid w:val="7B785420"/>
    <w:rsid w:val="7B7E266F"/>
    <w:rsid w:val="7B8A1440"/>
    <w:rsid w:val="7BA6404C"/>
    <w:rsid w:val="7BC528F5"/>
    <w:rsid w:val="7C245E45"/>
    <w:rsid w:val="7C3D16F9"/>
    <w:rsid w:val="7C3F4678"/>
    <w:rsid w:val="7C7A0C52"/>
    <w:rsid w:val="7C7D1AE5"/>
    <w:rsid w:val="7C806AD5"/>
    <w:rsid w:val="7C8603E2"/>
    <w:rsid w:val="7C8A4551"/>
    <w:rsid w:val="7C907135"/>
    <w:rsid w:val="7C9223A1"/>
    <w:rsid w:val="7CC47B93"/>
    <w:rsid w:val="7CC57523"/>
    <w:rsid w:val="7CD02826"/>
    <w:rsid w:val="7CED72C7"/>
    <w:rsid w:val="7D161A2E"/>
    <w:rsid w:val="7D214EB2"/>
    <w:rsid w:val="7D2232B0"/>
    <w:rsid w:val="7D7A6296"/>
    <w:rsid w:val="7D802F1B"/>
    <w:rsid w:val="7D8234C5"/>
    <w:rsid w:val="7D866267"/>
    <w:rsid w:val="7DAA714D"/>
    <w:rsid w:val="7DB4370A"/>
    <w:rsid w:val="7DD314CF"/>
    <w:rsid w:val="7DD64780"/>
    <w:rsid w:val="7DE60FD7"/>
    <w:rsid w:val="7DE80A86"/>
    <w:rsid w:val="7E203BA0"/>
    <w:rsid w:val="7E3F13BA"/>
    <w:rsid w:val="7E4B3B5F"/>
    <w:rsid w:val="7E5A77AC"/>
    <w:rsid w:val="7E682809"/>
    <w:rsid w:val="7E91774B"/>
    <w:rsid w:val="7EA5455C"/>
    <w:rsid w:val="7EAA11A1"/>
    <w:rsid w:val="7EB42A94"/>
    <w:rsid w:val="7EBB1CCB"/>
    <w:rsid w:val="7EBE200A"/>
    <w:rsid w:val="7EE9785A"/>
    <w:rsid w:val="7EF52BDB"/>
    <w:rsid w:val="7F2205FB"/>
    <w:rsid w:val="7F524089"/>
    <w:rsid w:val="7F713F4E"/>
    <w:rsid w:val="7F79171A"/>
    <w:rsid w:val="7F79227D"/>
    <w:rsid w:val="7F9A5058"/>
    <w:rsid w:val="7FA9649D"/>
    <w:rsid w:val="7FBB78FA"/>
    <w:rsid w:val="7FC43755"/>
    <w:rsid w:val="7FC825F4"/>
    <w:rsid w:val="7FCC6800"/>
    <w:rsid w:val="7FDD186B"/>
    <w:rsid w:val="7FE56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w:basedOn w:val="1"/>
    <w:uiPriority w:val="0"/>
    <w:pPr>
      <w:spacing w:line="580" w:lineRule="exact"/>
      <w:ind w:firstLine="560" w:firstLineChars="200"/>
    </w:pPr>
    <w:rPr>
      <w:rFonts w:ascii="宋体" w:hAnsi="宋体"/>
      <w:sz w:val="28"/>
      <w:szCs w:val="28"/>
    </w:rPr>
  </w:style>
  <w:style w:type="paragraph" w:styleId="3">
    <w:name w:val="HTML Preformatted"/>
    <w:basedOn w:val="1"/>
    <w:semiHidden/>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pPr>
    <w:rPr>
      <w:rFonts w:ascii="宋体" w:hAnsi="宋体" w:eastAsia="宋体" w:cs="Times New Roman"/>
      <w:color w:val="auto"/>
      <w:sz w:val="24"/>
      <w:szCs w:val="24"/>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阿岩呐</cp:lastModifiedBy>
  <dcterms:modified xsi:type="dcterms:W3CDTF">2021-12-31T11:27:41Z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DE37CFDF45344F22835B783A403C05B5</vt:lpwstr>
  </property>
</Properties>
</file>